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E8" w:rsidRPr="00847576" w:rsidRDefault="00A850E8" w:rsidP="00A850E8">
      <w:pPr>
        <w:jc w:val="center"/>
        <w:rPr>
          <w:b/>
          <w:sz w:val="24"/>
          <w:szCs w:val="24"/>
        </w:rPr>
      </w:pPr>
      <w:r>
        <w:rPr>
          <w:rFonts w:hint="eastAsia"/>
          <w:b/>
          <w:sz w:val="24"/>
          <w:szCs w:val="24"/>
        </w:rPr>
        <w:t>通級指導教室　自立活動（コミュニケーション</w:t>
      </w:r>
      <w:r w:rsidRPr="00847576">
        <w:rPr>
          <w:rFonts w:hint="eastAsia"/>
          <w:b/>
          <w:sz w:val="24"/>
          <w:szCs w:val="24"/>
        </w:rPr>
        <w:t>）指導案</w:t>
      </w:r>
    </w:p>
    <w:p w:rsidR="00A850E8" w:rsidRDefault="00A850E8" w:rsidP="00A850E8">
      <w:pPr>
        <w:ind w:left="1319" w:right="-1" w:hangingChars="600" w:hanging="1319"/>
        <w:rPr>
          <w:rFonts w:ascii="ＭＳ ゴシック" w:eastAsia="ＭＳ ゴシック" w:hAnsi="ＭＳ ゴシック"/>
          <w:b/>
          <w:szCs w:val="21"/>
        </w:rPr>
      </w:pPr>
    </w:p>
    <w:p w:rsidR="00A850E8" w:rsidRPr="00515A35" w:rsidRDefault="00A850E8" w:rsidP="00A850E8">
      <w:pPr>
        <w:ind w:left="1319" w:right="-1" w:hangingChars="600" w:hanging="1319"/>
        <w:rPr>
          <w:szCs w:val="21"/>
        </w:rPr>
      </w:pPr>
      <w:r w:rsidRPr="00515A35">
        <w:rPr>
          <w:rFonts w:ascii="ＭＳ ゴシック" w:eastAsia="ＭＳ ゴシック" w:hAnsi="ＭＳ ゴシック" w:hint="eastAsia"/>
          <w:b/>
          <w:szCs w:val="21"/>
        </w:rPr>
        <w:t>１　単元名</w:t>
      </w:r>
      <w:r w:rsidRPr="00515A35">
        <w:rPr>
          <w:rFonts w:hint="eastAsia"/>
          <w:b/>
          <w:szCs w:val="21"/>
        </w:rPr>
        <w:t xml:space="preserve">　</w:t>
      </w:r>
      <w:r>
        <w:rPr>
          <w:rFonts w:hint="eastAsia"/>
          <w:szCs w:val="21"/>
        </w:rPr>
        <w:t>「</w:t>
      </w:r>
      <w:r w:rsidRPr="00B96FBB">
        <w:rPr>
          <w:rFonts w:hint="eastAsia"/>
          <w:szCs w:val="21"/>
        </w:rPr>
        <w:t>ふわふわ言</w:t>
      </w:r>
      <w:r>
        <w:rPr>
          <w:rFonts w:hint="eastAsia"/>
          <w:szCs w:val="21"/>
        </w:rPr>
        <w:t>葉</w:t>
      </w:r>
      <w:r w:rsidRPr="008B5C9A">
        <w:rPr>
          <w:rFonts w:hint="eastAsia"/>
          <w:color w:val="000000" w:themeColor="text1"/>
          <w:szCs w:val="21"/>
        </w:rPr>
        <w:t>（言われたら嬉しくなる言葉）</w:t>
      </w:r>
      <w:r w:rsidRPr="00FE2919">
        <w:rPr>
          <w:rFonts w:hint="eastAsia"/>
          <w:color w:val="000000"/>
          <w:szCs w:val="21"/>
        </w:rPr>
        <w:t>を</w:t>
      </w:r>
      <w:r w:rsidRPr="00B96FBB">
        <w:rPr>
          <w:rFonts w:hint="eastAsia"/>
          <w:szCs w:val="21"/>
        </w:rPr>
        <w:t>使おう</w:t>
      </w:r>
      <w:r w:rsidRPr="00515A35">
        <w:rPr>
          <w:rFonts w:hint="eastAsia"/>
          <w:szCs w:val="21"/>
        </w:rPr>
        <w:t>」</w:t>
      </w:r>
    </w:p>
    <w:p w:rsidR="00A850E8" w:rsidRPr="00674128" w:rsidRDefault="00A850E8" w:rsidP="00A850E8">
      <w:pPr>
        <w:rPr>
          <w:szCs w:val="21"/>
        </w:rPr>
      </w:pPr>
    </w:p>
    <w:p w:rsidR="00A850E8" w:rsidRPr="00DC1D75" w:rsidRDefault="00A850E8" w:rsidP="00A850E8">
      <w:pPr>
        <w:ind w:right="876"/>
        <w:rPr>
          <w:rFonts w:ascii="ＭＳ ゴシック" w:eastAsia="ＭＳ ゴシック" w:hAnsi="ＭＳ ゴシック"/>
          <w:b/>
          <w:color w:val="000000"/>
          <w:szCs w:val="21"/>
        </w:rPr>
      </w:pPr>
      <w:r w:rsidRPr="00DC1D75">
        <w:rPr>
          <w:rFonts w:ascii="ＭＳ ゴシック" w:eastAsia="ＭＳ ゴシック" w:hAnsi="ＭＳ ゴシック" w:hint="eastAsia"/>
          <w:b/>
          <w:color w:val="000000"/>
          <w:szCs w:val="21"/>
        </w:rPr>
        <w:t>２　単元の目標</w:t>
      </w:r>
    </w:p>
    <w:p w:rsidR="00A850E8" w:rsidRPr="008B5C9A" w:rsidRDefault="00A850E8" w:rsidP="00A850E8">
      <w:pPr>
        <w:ind w:left="657" w:right="-143" w:hangingChars="300" w:hanging="657"/>
        <w:rPr>
          <w:color w:val="000000" w:themeColor="text1"/>
          <w:szCs w:val="21"/>
        </w:rPr>
      </w:pPr>
      <w:r w:rsidRPr="00EA02EC">
        <w:rPr>
          <w:rFonts w:hint="eastAsia"/>
          <w:color w:val="000000"/>
          <w:szCs w:val="21"/>
        </w:rPr>
        <w:t xml:space="preserve">　　</w:t>
      </w:r>
      <w:r w:rsidRPr="008B5C9A">
        <w:rPr>
          <w:rFonts w:hint="eastAsia"/>
          <w:color w:val="000000" w:themeColor="text1"/>
          <w:szCs w:val="21"/>
        </w:rPr>
        <w:t>○</w:t>
      </w:r>
      <w:r w:rsidRPr="008B5C9A">
        <w:rPr>
          <w:rFonts w:hint="eastAsia"/>
          <w:color w:val="000000" w:themeColor="text1"/>
        </w:rPr>
        <w:t>人間関係を円滑にすすめるための言葉を知る。</w:t>
      </w:r>
    </w:p>
    <w:p w:rsidR="00A850E8" w:rsidRPr="00EC1429" w:rsidRDefault="00A850E8" w:rsidP="00A850E8">
      <w:pPr>
        <w:overflowPunct w:val="0"/>
        <w:adjustRightInd w:val="0"/>
        <w:ind w:left="5288" w:hangingChars="2414" w:hanging="5288"/>
        <w:jc w:val="left"/>
        <w:textAlignment w:val="baseline"/>
        <w:rPr>
          <w:color w:val="FF0000"/>
          <w:szCs w:val="21"/>
        </w:rPr>
      </w:pPr>
      <w:r w:rsidRPr="008B5C9A">
        <w:rPr>
          <w:rFonts w:hint="eastAsia"/>
          <w:color w:val="000000" w:themeColor="text1"/>
          <w:szCs w:val="21"/>
        </w:rPr>
        <w:t xml:space="preserve">　　○場面に応じて、コミュニケーションを円滑に行う。</w:t>
      </w:r>
    </w:p>
    <w:p w:rsidR="00A850E8" w:rsidRDefault="00A850E8" w:rsidP="00A850E8">
      <w:pPr>
        <w:ind w:left="657" w:right="-143" w:hangingChars="300" w:hanging="657"/>
        <w:rPr>
          <w:rFonts w:ascii="ＭＳ 明朝" w:hAnsi="ＭＳ 明朝"/>
          <w:b/>
          <w:szCs w:val="21"/>
        </w:rPr>
      </w:pPr>
      <w:r w:rsidRPr="00515A35">
        <w:rPr>
          <w:rFonts w:ascii="ＭＳ 明朝" w:hAnsi="ＭＳ 明朝"/>
          <w:szCs w:val="21"/>
        </w:rPr>
        <w:t xml:space="preserve">　</w:t>
      </w:r>
      <w:r w:rsidRPr="00515A35">
        <w:rPr>
          <w:rFonts w:ascii="ＭＳ 明朝" w:hAnsi="ＭＳ 明朝"/>
          <w:b/>
          <w:szCs w:val="21"/>
        </w:rPr>
        <w:t>☆関連する自立活動の内容と項目</w:t>
      </w:r>
    </w:p>
    <w:p w:rsidR="00A850E8" w:rsidRDefault="00A850E8" w:rsidP="00A850E8">
      <w:pPr>
        <w:ind w:left="660" w:right="-143" w:hangingChars="300" w:hanging="660"/>
        <w:rPr>
          <w:rFonts w:ascii="ＭＳ 明朝" w:hAnsi="ＭＳ 明朝"/>
          <w:b/>
          <w:szCs w:val="21"/>
        </w:rPr>
      </w:pPr>
      <w:r>
        <w:rPr>
          <w:rFonts w:ascii="ＭＳ 明朝" w:hAnsi="ＭＳ 明朝"/>
          <w:b/>
          <w:szCs w:val="21"/>
        </w:rPr>
        <w:t>【</w:t>
      </w:r>
      <w:r>
        <w:rPr>
          <w:rFonts w:ascii="ＭＳ 明朝" w:hAnsi="ＭＳ 明朝" w:hint="eastAsia"/>
          <w:b/>
          <w:szCs w:val="21"/>
        </w:rPr>
        <w:t>２</w:t>
      </w:r>
      <w:r>
        <w:rPr>
          <w:rFonts w:ascii="ＭＳ 明朝" w:hAnsi="ＭＳ 明朝"/>
          <w:b/>
          <w:szCs w:val="21"/>
        </w:rPr>
        <w:t xml:space="preserve">　</w:t>
      </w:r>
      <w:r w:rsidRPr="00593383">
        <w:rPr>
          <w:rFonts w:ascii="ＭＳ 明朝" w:hAnsi="ＭＳ 明朝" w:hint="eastAsia"/>
          <w:b/>
          <w:szCs w:val="21"/>
        </w:rPr>
        <w:t>心理的な安定</w:t>
      </w:r>
      <w:r>
        <w:rPr>
          <w:rFonts w:ascii="ＭＳ 明朝" w:hAnsi="ＭＳ 明朝"/>
          <w:b/>
          <w:szCs w:val="21"/>
        </w:rPr>
        <w:t>】</w:t>
      </w:r>
      <w:r w:rsidRPr="000B6E33">
        <w:rPr>
          <w:rFonts w:ascii="ＭＳ 明朝" w:hAnsi="ＭＳ 明朝" w:hint="eastAsia"/>
          <w:szCs w:val="21"/>
        </w:rPr>
        <w:t>（１）情緒の安定に関すること</w:t>
      </w:r>
      <w:r>
        <w:rPr>
          <w:rFonts w:ascii="ＭＳ 明朝" w:hAnsi="ＭＳ 明朝" w:hint="eastAsia"/>
          <w:szCs w:val="21"/>
        </w:rPr>
        <w:t>。</w:t>
      </w:r>
    </w:p>
    <w:p w:rsidR="00A850E8" w:rsidRPr="00515A35" w:rsidRDefault="00A850E8" w:rsidP="00A850E8">
      <w:pPr>
        <w:ind w:left="660" w:right="-143" w:hangingChars="300" w:hanging="660"/>
        <w:rPr>
          <w:rFonts w:ascii="Times New Roman" w:hAnsi="Times New Roman" w:cs="ＭＳ 明朝"/>
          <w:color w:val="000000"/>
          <w:kern w:val="0"/>
          <w:szCs w:val="21"/>
        </w:rPr>
      </w:pPr>
      <w:r>
        <w:rPr>
          <w:rFonts w:ascii="ＭＳ 明朝" w:hAnsi="ＭＳ 明朝"/>
          <w:b/>
          <w:szCs w:val="21"/>
        </w:rPr>
        <w:t>【</w:t>
      </w:r>
      <w:r>
        <w:rPr>
          <w:rFonts w:ascii="ＭＳ 明朝" w:hAnsi="ＭＳ 明朝" w:hint="eastAsia"/>
          <w:b/>
          <w:szCs w:val="21"/>
        </w:rPr>
        <w:t>３</w:t>
      </w:r>
      <w:r>
        <w:rPr>
          <w:rFonts w:ascii="ＭＳ 明朝" w:hAnsi="ＭＳ 明朝"/>
          <w:b/>
          <w:szCs w:val="21"/>
        </w:rPr>
        <w:t xml:space="preserve">　</w:t>
      </w:r>
      <w:r>
        <w:rPr>
          <w:rFonts w:ascii="ＭＳ 明朝" w:hAnsi="ＭＳ 明朝" w:hint="eastAsia"/>
          <w:b/>
          <w:szCs w:val="21"/>
        </w:rPr>
        <w:t>人間関係の</w:t>
      </w:r>
      <w:r>
        <w:rPr>
          <w:rFonts w:ascii="ＭＳ 明朝" w:hAnsi="ＭＳ 明朝"/>
          <w:b/>
          <w:szCs w:val="21"/>
        </w:rPr>
        <w:t>形成】</w:t>
      </w:r>
      <w:r w:rsidRPr="005076D7">
        <w:rPr>
          <w:rFonts w:ascii="Times New Roman" w:hAnsi="Times New Roman" w:cs="ＭＳ 明朝" w:hint="eastAsia"/>
          <w:color w:val="000000"/>
          <w:kern w:val="0"/>
          <w:szCs w:val="21"/>
        </w:rPr>
        <w:t>（２）他者の意図や感情の理解に関すること</w:t>
      </w:r>
      <w:r>
        <w:rPr>
          <w:rFonts w:ascii="Times New Roman" w:hAnsi="Times New Roman" w:cs="ＭＳ 明朝" w:hint="eastAsia"/>
          <w:color w:val="000000"/>
          <w:kern w:val="0"/>
          <w:szCs w:val="21"/>
        </w:rPr>
        <w:t>。</w:t>
      </w:r>
    </w:p>
    <w:p w:rsidR="00A850E8" w:rsidRPr="00515A35" w:rsidRDefault="00A850E8" w:rsidP="00A850E8">
      <w:pPr>
        <w:overflowPunct w:val="0"/>
        <w:adjustRightInd w:val="0"/>
        <w:ind w:left="440" w:hangingChars="200" w:hanging="440"/>
        <w:jc w:val="left"/>
        <w:textAlignment w:val="baseline"/>
        <w:rPr>
          <w:rFonts w:ascii="ＭＳ 明朝" w:hAnsi="ＭＳ 明朝"/>
          <w:szCs w:val="21"/>
        </w:rPr>
      </w:pPr>
      <w:r>
        <w:rPr>
          <w:rFonts w:ascii="ＭＳ 明朝" w:hAnsi="ＭＳ 明朝"/>
          <w:b/>
          <w:szCs w:val="21"/>
        </w:rPr>
        <w:t>【</w:t>
      </w:r>
      <w:r>
        <w:rPr>
          <w:rFonts w:ascii="ＭＳ 明朝" w:hAnsi="ＭＳ 明朝" w:hint="eastAsia"/>
          <w:b/>
          <w:szCs w:val="21"/>
        </w:rPr>
        <w:t>６</w:t>
      </w:r>
      <w:r>
        <w:rPr>
          <w:rFonts w:ascii="ＭＳ 明朝" w:hAnsi="ＭＳ 明朝"/>
          <w:b/>
          <w:szCs w:val="21"/>
        </w:rPr>
        <w:t xml:space="preserve">　</w:t>
      </w:r>
      <w:r>
        <w:rPr>
          <w:rFonts w:ascii="ＭＳ 明朝" w:hAnsi="ＭＳ 明朝" w:hint="eastAsia"/>
          <w:b/>
          <w:szCs w:val="21"/>
        </w:rPr>
        <w:t>コミュニケーション</w:t>
      </w:r>
      <w:r>
        <w:rPr>
          <w:rFonts w:ascii="ＭＳ 明朝" w:hAnsi="ＭＳ 明朝"/>
          <w:b/>
          <w:szCs w:val="21"/>
        </w:rPr>
        <w:t>】</w:t>
      </w:r>
      <w:r w:rsidRPr="005076D7">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５</w:t>
      </w:r>
      <w:r w:rsidRPr="005076D7">
        <w:rPr>
          <w:rFonts w:ascii="Times New Roman" w:hAnsi="Times New Roman" w:cs="ＭＳ 明朝" w:hint="eastAsia"/>
          <w:color w:val="000000"/>
          <w:kern w:val="0"/>
          <w:szCs w:val="21"/>
        </w:rPr>
        <w:t>）</w:t>
      </w:r>
      <w:r w:rsidRPr="008B5C9A">
        <w:rPr>
          <w:rFonts w:hint="eastAsia"/>
          <w:color w:val="000000" w:themeColor="text1"/>
          <w:szCs w:val="21"/>
        </w:rPr>
        <w:t>状況に応じたコミュニケーションに関すること</w:t>
      </w:r>
      <w:r>
        <w:rPr>
          <w:rFonts w:ascii="Times New Roman" w:hAnsi="Times New Roman" w:cs="ＭＳ 明朝" w:hint="eastAsia"/>
          <w:color w:val="000000"/>
          <w:kern w:val="0"/>
          <w:szCs w:val="21"/>
        </w:rPr>
        <w:t>。</w:t>
      </w:r>
    </w:p>
    <w:p w:rsidR="00A850E8" w:rsidRPr="000307A5" w:rsidRDefault="00A850E8" w:rsidP="00A850E8">
      <w:pPr>
        <w:overflowPunct w:val="0"/>
        <w:adjustRightInd w:val="0"/>
        <w:ind w:left="5288" w:hangingChars="2414" w:hanging="5288"/>
        <w:jc w:val="left"/>
        <w:textAlignment w:val="baseline"/>
        <w:rPr>
          <w:color w:val="000000"/>
          <w:szCs w:val="21"/>
        </w:rPr>
      </w:pPr>
    </w:p>
    <w:p w:rsidR="00A850E8" w:rsidRPr="00326245" w:rsidRDefault="00A850E8" w:rsidP="00A850E8">
      <w:pPr>
        <w:rPr>
          <w:rFonts w:ascii="ＭＳ ゴシック" w:eastAsia="ＭＳ ゴシック" w:hAnsi="ＭＳ ゴシック"/>
          <w:b/>
          <w:color w:val="000000"/>
          <w:szCs w:val="21"/>
        </w:rPr>
      </w:pPr>
      <w:r w:rsidRPr="00326245">
        <w:rPr>
          <w:rFonts w:ascii="ＭＳ ゴシック" w:eastAsia="ＭＳ ゴシック" w:hAnsi="ＭＳ ゴシック" w:hint="eastAsia"/>
          <w:b/>
          <w:color w:val="000000"/>
          <w:szCs w:val="21"/>
        </w:rPr>
        <w:t>３　単元の評価規準</w:t>
      </w: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4"/>
        <w:gridCol w:w="2950"/>
        <w:gridCol w:w="2977"/>
        <w:gridCol w:w="3538"/>
      </w:tblGrid>
      <w:tr w:rsidR="00A850E8" w:rsidRPr="00326245" w:rsidTr="00B61420">
        <w:tc>
          <w:tcPr>
            <w:tcW w:w="984" w:type="dxa"/>
            <w:tcBorders>
              <w:tl2br w:val="single" w:sz="2" w:space="0" w:color="auto"/>
            </w:tcBorders>
          </w:tcPr>
          <w:p w:rsidR="00A850E8" w:rsidRPr="00326245" w:rsidRDefault="00A850E8" w:rsidP="00B61420">
            <w:pPr>
              <w:rPr>
                <w:rFonts w:ascii="ＭＳ 明朝"/>
                <w:color w:val="000000"/>
                <w:szCs w:val="21"/>
              </w:rPr>
            </w:pPr>
          </w:p>
        </w:tc>
        <w:tc>
          <w:tcPr>
            <w:tcW w:w="2950" w:type="dxa"/>
          </w:tcPr>
          <w:p w:rsidR="00A850E8" w:rsidRPr="00326245" w:rsidRDefault="00A850E8" w:rsidP="00B61420">
            <w:pPr>
              <w:ind w:left="294" w:hangingChars="134" w:hanging="294"/>
              <w:jc w:val="center"/>
              <w:rPr>
                <w:rFonts w:ascii="ＭＳ 明朝"/>
                <w:color w:val="000000"/>
                <w:szCs w:val="21"/>
              </w:rPr>
            </w:pPr>
            <w:r w:rsidRPr="00326245">
              <w:rPr>
                <w:rFonts w:ascii="ＭＳ 明朝" w:hint="eastAsia"/>
                <w:color w:val="000000"/>
                <w:szCs w:val="21"/>
              </w:rPr>
              <w:t xml:space="preserve">ア　</w:t>
            </w:r>
            <w:r>
              <w:rPr>
                <w:rFonts w:ascii="ＭＳ 明朝" w:hint="eastAsia"/>
                <w:color w:val="000000"/>
                <w:szCs w:val="21"/>
              </w:rPr>
              <w:t>知識・技能</w:t>
            </w:r>
          </w:p>
        </w:tc>
        <w:tc>
          <w:tcPr>
            <w:tcW w:w="2977" w:type="dxa"/>
          </w:tcPr>
          <w:p w:rsidR="00A850E8" w:rsidRPr="00326245" w:rsidRDefault="00A850E8" w:rsidP="00B61420">
            <w:pPr>
              <w:jc w:val="center"/>
              <w:rPr>
                <w:rFonts w:ascii="ＭＳ 明朝"/>
                <w:color w:val="000000"/>
                <w:szCs w:val="21"/>
              </w:rPr>
            </w:pPr>
            <w:r w:rsidRPr="00326245">
              <w:rPr>
                <w:rFonts w:ascii="ＭＳ 明朝" w:hint="eastAsia"/>
                <w:color w:val="000000"/>
                <w:szCs w:val="21"/>
              </w:rPr>
              <w:t xml:space="preserve">イ　</w:t>
            </w:r>
            <w:r>
              <w:rPr>
                <w:rFonts w:ascii="ＭＳ 明朝" w:hint="eastAsia"/>
                <w:color w:val="000000"/>
                <w:szCs w:val="21"/>
              </w:rPr>
              <w:t>思考・判断・表現</w:t>
            </w:r>
          </w:p>
        </w:tc>
        <w:tc>
          <w:tcPr>
            <w:tcW w:w="3538" w:type="dxa"/>
          </w:tcPr>
          <w:p w:rsidR="00A850E8" w:rsidRPr="00326245" w:rsidRDefault="00A850E8" w:rsidP="00B61420">
            <w:pPr>
              <w:ind w:left="407" w:hangingChars="186" w:hanging="407"/>
              <w:jc w:val="center"/>
              <w:rPr>
                <w:rFonts w:ascii="ＭＳ 明朝"/>
                <w:color w:val="000000"/>
                <w:szCs w:val="21"/>
              </w:rPr>
            </w:pPr>
            <w:r w:rsidRPr="00326245">
              <w:rPr>
                <w:rFonts w:ascii="ＭＳ 明朝" w:hint="eastAsia"/>
                <w:color w:val="000000"/>
                <w:szCs w:val="21"/>
              </w:rPr>
              <w:t xml:space="preserve">ウ　</w:t>
            </w:r>
            <w:r>
              <w:rPr>
                <w:rFonts w:ascii="ＭＳ 明朝" w:hint="eastAsia"/>
                <w:color w:val="000000"/>
                <w:szCs w:val="21"/>
              </w:rPr>
              <w:t>主体的に学習に取り組む態度</w:t>
            </w:r>
          </w:p>
        </w:tc>
      </w:tr>
      <w:tr w:rsidR="00A850E8" w:rsidRPr="00326245" w:rsidTr="00B61420">
        <w:trPr>
          <w:cantSplit/>
          <w:trHeight w:val="2394"/>
        </w:trPr>
        <w:tc>
          <w:tcPr>
            <w:tcW w:w="984" w:type="dxa"/>
            <w:textDirection w:val="tbRlV"/>
            <w:vAlign w:val="center"/>
          </w:tcPr>
          <w:p w:rsidR="00A850E8" w:rsidRPr="00326245" w:rsidRDefault="00A850E8" w:rsidP="00B61420">
            <w:pPr>
              <w:ind w:left="113" w:right="113"/>
              <w:jc w:val="center"/>
              <w:rPr>
                <w:rFonts w:ascii="ＭＳ 明朝"/>
                <w:color w:val="000000"/>
                <w:szCs w:val="21"/>
              </w:rPr>
            </w:pPr>
            <w:r w:rsidRPr="00326245">
              <w:rPr>
                <w:rFonts w:ascii="ＭＳ 明朝" w:hAnsi="ＭＳ 明朝" w:hint="eastAsia"/>
                <w:color w:val="000000"/>
                <w:szCs w:val="21"/>
              </w:rPr>
              <w:t>評価規準</w:t>
            </w:r>
          </w:p>
          <w:p w:rsidR="00A850E8" w:rsidRPr="00326245" w:rsidRDefault="00A850E8" w:rsidP="00B61420">
            <w:pPr>
              <w:ind w:left="113" w:right="113"/>
              <w:rPr>
                <w:rFonts w:ascii="ＭＳ 明朝"/>
                <w:color w:val="000000"/>
                <w:szCs w:val="21"/>
              </w:rPr>
            </w:pPr>
          </w:p>
        </w:tc>
        <w:tc>
          <w:tcPr>
            <w:tcW w:w="2950" w:type="dxa"/>
          </w:tcPr>
          <w:p w:rsidR="00A850E8" w:rsidRPr="00A84F58" w:rsidRDefault="00A850E8" w:rsidP="00B61420">
            <w:pPr>
              <w:ind w:left="219" w:hangingChars="100" w:hanging="219"/>
              <w:rPr>
                <w:color w:val="000000" w:themeColor="text1"/>
                <w:szCs w:val="21"/>
              </w:rPr>
            </w:pPr>
            <w:r w:rsidRPr="000824CE">
              <w:rPr>
                <w:rFonts w:hint="eastAsia"/>
                <w:color w:val="000000" w:themeColor="text1"/>
              </w:rPr>
              <w:t>①</w:t>
            </w:r>
            <w:r w:rsidRPr="00A84F58">
              <w:rPr>
                <w:rFonts w:hint="eastAsia"/>
                <w:color w:val="000000" w:themeColor="text1"/>
              </w:rPr>
              <w:t>人間関係を円滑にすすめるための言葉や、</w:t>
            </w:r>
            <w:r w:rsidRPr="00A84F58">
              <w:rPr>
                <w:rFonts w:hint="eastAsia"/>
                <w:color w:val="000000" w:themeColor="text1"/>
                <w:szCs w:val="21"/>
              </w:rPr>
              <w:t>その意味を知る。</w:t>
            </w:r>
          </w:p>
          <w:p w:rsidR="00A850E8" w:rsidRPr="008B5C9A" w:rsidRDefault="00A850E8" w:rsidP="00B61420">
            <w:pPr>
              <w:ind w:left="219" w:hangingChars="100" w:hanging="219"/>
              <w:rPr>
                <w:rFonts w:ascii="ＭＳ 明朝"/>
                <w:color w:val="000000" w:themeColor="text1"/>
                <w:szCs w:val="21"/>
              </w:rPr>
            </w:pPr>
            <w:r>
              <w:rPr>
                <w:rFonts w:hint="eastAsia"/>
                <w:color w:val="000000" w:themeColor="text1"/>
                <w:szCs w:val="21"/>
              </w:rPr>
              <w:t>②</w:t>
            </w:r>
            <w:r w:rsidRPr="008B5C9A">
              <w:rPr>
                <w:rFonts w:hint="eastAsia"/>
                <w:color w:val="000000" w:themeColor="text1"/>
                <w:szCs w:val="21"/>
              </w:rPr>
              <w:t>場面に応じて、適切な言葉かけをすることができる。</w:t>
            </w:r>
          </w:p>
          <w:p w:rsidR="00A850E8" w:rsidRPr="008B5C9A" w:rsidRDefault="00A850E8" w:rsidP="00B61420">
            <w:pPr>
              <w:ind w:left="169" w:hangingChars="77" w:hanging="169"/>
              <w:rPr>
                <w:rFonts w:ascii="ＭＳ 明朝"/>
                <w:color w:val="000000" w:themeColor="text1"/>
                <w:szCs w:val="21"/>
              </w:rPr>
            </w:pPr>
          </w:p>
        </w:tc>
        <w:tc>
          <w:tcPr>
            <w:tcW w:w="2977" w:type="dxa"/>
          </w:tcPr>
          <w:p w:rsidR="00A850E8" w:rsidRDefault="00A850E8" w:rsidP="00B61420">
            <w:pPr>
              <w:ind w:left="219" w:hangingChars="100" w:hanging="219"/>
              <w:rPr>
                <w:color w:val="000000" w:themeColor="text1"/>
                <w:szCs w:val="21"/>
              </w:rPr>
            </w:pPr>
            <w:r>
              <w:rPr>
                <w:rFonts w:hint="eastAsia"/>
                <w:color w:val="000000" w:themeColor="text1"/>
                <w:szCs w:val="21"/>
              </w:rPr>
              <w:t>①相手の気持ちを考えている。</w:t>
            </w:r>
          </w:p>
          <w:p w:rsidR="00A850E8" w:rsidRPr="008B5C9A" w:rsidRDefault="00A850E8" w:rsidP="00B61420">
            <w:pPr>
              <w:ind w:left="219" w:hangingChars="100" w:hanging="219"/>
              <w:rPr>
                <w:rFonts w:ascii="ＭＳ 明朝"/>
                <w:color w:val="000000" w:themeColor="text1"/>
                <w:szCs w:val="21"/>
              </w:rPr>
            </w:pPr>
            <w:r>
              <w:rPr>
                <w:rFonts w:ascii="ＭＳ 明朝" w:hAnsi="ＭＳ 明朝" w:cs="ＭＳ 明朝" w:hint="eastAsia"/>
                <w:color w:val="000000" w:themeColor="text1"/>
                <w:szCs w:val="21"/>
              </w:rPr>
              <w:t>②場面に合った伝え方をしている。</w:t>
            </w:r>
          </w:p>
          <w:p w:rsidR="00A850E8" w:rsidRPr="008B5C9A" w:rsidRDefault="00A850E8" w:rsidP="00B61420">
            <w:pPr>
              <w:ind w:left="164" w:hangingChars="75" w:hanging="164"/>
              <w:rPr>
                <w:rFonts w:ascii="ＭＳ 明朝"/>
                <w:color w:val="000000" w:themeColor="text1"/>
                <w:szCs w:val="21"/>
              </w:rPr>
            </w:pPr>
          </w:p>
        </w:tc>
        <w:tc>
          <w:tcPr>
            <w:tcW w:w="3538" w:type="dxa"/>
          </w:tcPr>
          <w:p w:rsidR="00A850E8" w:rsidRPr="008B5C9A" w:rsidRDefault="00A850E8" w:rsidP="00B61420">
            <w:pPr>
              <w:ind w:left="219" w:hangingChars="100" w:hanging="219"/>
              <w:rPr>
                <w:rFonts w:ascii="ＭＳ 明朝"/>
                <w:color w:val="000000" w:themeColor="text1"/>
                <w:szCs w:val="21"/>
              </w:rPr>
            </w:pPr>
            <w:r>
              <w:rPr>
                <w:rFonts w:hint="eastAsia"/>
                <w:color w:val="000000" w:themeColor="text1"/>
                <w:szCs w:val="21"/>
              </w:rPr>
              <w:t>①</w:t>
            </w:r>
            <w:r w:rsidRPr="008B5C9A">
              <w:rPr>
                <w:rFonts w:hint="eastAsia"/>
                <w:color w:val="000000" w:themeColor="text1"/>
                <w:szCs w:val="21"/>
              </w:rPr>
              <w:t>相手の気持ち</w:t>
            </w:r>
            <w:r>
              <w:rPr>
                <w:rFonts w:hint="eastAsia"/>
                <w:color w:val="000000" w:themeColor="text1"/>
                <w:szCs w:val="21"/>
              </w:rPr>
              <w:t>を考えて</w:t>
            </w:r>
            <w:r w:rsidRPr="008B5C9A">
              <w:rPr>
                <w:rFonts w:hint="eastAsia"/>
                <w:color w:val="000000" w:themeColor="text1"/>
                <w:szCs w:val="21"/>
              </w:rPr>
              <w:t>、コミュニケーションをとろうとしている。</w:t>
            </w:r>
          </w:p>
          <w:p w:rsidR="00A850E8" w:rsidRPr="008B5C9A" w:rsidRDefault="00A850E8" w:rsidP="00B61420">
            <w:pPr>
              <w:ind w:left="160" w:hangingChars="73" w:hanging="160"/>
              <w:rPr>
                <w:rFonts w:ascii="ＭＳ 明朝"/>
                <w:color w:val="000000" w:themeColor="text1"/>
                <w:szCs w:val="21"/>
              </w:rPr>
            </w:pPr>
          </w:p>
        </w:tc>
      </w:tr>
    </w:tbl>
    <w:p w:rsidR="00A850E8" w:rsidRPr="0065738A" w:rsidRDefault="00A850E8" w:rsidP="00A850E8">
      <w:pPr>
        <w:rPr>
          <w:rFonts w:ascii="ＭＳ ゴシック" w:eastAsia="ＭＳ ゴシック" w:hAnsi="ＭＳ ゴシック"/>
          <w:b/>
          <w:color w:val="000000"/>
          <w:szCs w:val="21"/>
        </w:rPr>
      </w:pPr>
      <w:r w:rsidRPr="0065738A">
        <w:rPr>
          <w:rFonts w:ascii="ＭＳ ゴシック" w:eastAsia="ＭＳ ゴシック" w:hAnsi="ＭＳ ゴシック" w:hint="eastAsia"/>
          <w:b/>
          <w:color w:val="000000"/>
          <w:szCs w:val="21"/>
        </w:rPr>
        <w:t>４　指導観</w:t>
      </w:r>
    </w:p>
    <w:p w:rsidR="00A850E8" w:rsidRDefault="00A850E8" w:rsidP="00A850E8">
      <w:pPr>
        <w:rPr>
          <w:szCs w:val="21"/>
        </w:rPr>
      </w:pPr>
      <w:r>
        <w:rPr>
          <w:rFonts w:hint="eastAsia"/>
          <w:szCs w:val="21"/>
        </w:rPr>
        <w:t>（１）単元観</w:t>
      </w:r>
    </w:p>
    <w:p w:rsidR="00A850E8" w:rsidRPr="008B5C9A" w:rsidRDefault="00A850E8" w:rsidP="00A850E8">
      <w:pPr>
        <w:ind w:left="219" w:hangingChars="100" w:hanging="219"/>
        <w:rPr>
          <w:color w:val="000000" w:themeColor="text1"/>
          <w:szCs w:val="21"/>
        </w:rPr>
      </w:pPr>
      <w:r w:rsidRPr="005703B2">
        <w:rPr>
          <w:rFonts w:hint="eastAsia"/>
          <w:color w:val="0000FF"/>
          <w:szCs w:val="21"/>
        </w:rPr>
        <w:t xml:space="preserve">　　</w:t>
      </w:r>
      <w:r w:rsidRPr="00EE6B7B">
        <w:rPr>
          <w:rFonts w:hint="eastAsia"/>
          <w:color w:val="000000"/>
          <w:szCs w:val="21"/>
        </w:rPr>
        <w:t>本単元では</w:t>
      </w:r>
      <w:r>
        <w:rPr>
          <w:rFonts w:hint="eastAsia"/>
          <w:color w:val="000000"/>
          <w:szCs w:val="21"/>
        </w:rPr>
        <w:t>、</w:t>
      </w:r>
      <w:r w:rsidRPr="008B5C9A">
        <w:rPr>
          <w:rFonts w:hint="eastAsia"/>
          <w:color w:val="000000" w:themeColor="text1"/>
          <w:szCs w:val="21"/>
        </w:rPr>
        <w:t>特別支援学校小学部・中学部学習指導要領の自立活動の内容「３．人間関係の形成（２）他者の意図や感情の理解に関すること」及び「６．コミュニケーション（５）状況に応じたコミュニケーションに関すること」に重点を置き、集団生活におけるコミュニケーション場面で、他者の気持ちを考えたり、適切な関わり方を実践できたりするようになることをねらいとしている。対象児童の発達段階を踏まえ、自己の気持ちから他者の気持ちへの気付きに繋げられるようすすめると共に、言葉の意味や用途の理解を通して適切な関わり方が分かるよう学習していく。また、自身の情緒の安定も大切になってくることから、自立活動の内容「２．心理的な安定（１）情緒の安定に関すること」とも関連させながらすすめていく。この単元を通して、思いやりのある表現ができるようになってほしいと願っている。</w:t>
      </w:r>
    </w:p>
    <w:p w:rsidR="00A850E8" w:rsidRPr="008B5C9A" w:rsidRDefault="00A850E8" w:rsidP="00A850E8">
      <w:pPr>
        <w:rPr>
          <w:color w:val="000000" w:themeColor="text1"/>
          <w:szCs w:val="21"/>
        </w:rPr>
      </w:pPr>
      <w:r w:rsidRPr="008B5C9A">
        <w:rPr>
          <w:rFonts w:hint="eastAsia"/>
          <w:color w:val="000000" w:themeColor="text1"/>
          <w:szCs w:val="21"/>
        </w:rPr>
        <w:t>（２）児童観</w:t>
      </w:r>
    </w:p>
    <w:p w:rsidR="00A850E8" w:rsidRPr="008B5C9A" w:rsidRDefault="00A850E8" w:rsidP="00A850E8">
      <w:pPr>
        <w:ind w:leftChars="129" w:left="283" w:firstLineChars="98" w:firstLine="215"/>
        <w:rPr>
          <w:color w:val="000000" w:themeColor="text1"/>
          <w:szCs w:val="21"/>
        </w:rPr>
      </w:pPr>
      <w:r w:rsidRPr="008B5C9A">
        <w:rPr>
          <w:rFonts w:hint="eastAsia"/>
          <w:color w:val="000000" w:themeColor="text1"/>
          <w:szCs w:val="21"/>
        </w:rPr>
        <w:t>本グループは、１年生１名、２年生２名の異学年グループである。通級指導は３名とも週２時間（９０分）の指導となり、「コミュニケーション」・「運動」の小集団活動と「個別学習」をそれぞれ３０分目安で行っている。今年度は、これまで「上手な話の聞き方」として、聞く時の姿勢など基本的な学習規律の指導を行ってきた。</w:t>
      </w:r>
      <w:r>
        <w:rPr>
          <w:rFonts w:hint="eastAsia"/>
          <w:color w:val="000000" w:themeColor="text1"/>
          <w:szCs w:val="21"/>
        </w:rPr>
        <w:t>姿勢を保てるようにする，指名されてから発言する等，</w:t>
      </w:r>
      <w:r w:rsidRPr="008B5C9A">
        <w:rPr>
          <w:rFonts w:hint="eastAsia"/>
          <w:color w:val="000000" w:themeColor="text1"/>
          <w:szCs w:val="21"/>
        </w:rPr>
        <w:t>年間の指導を通して学習規律を継続して指導していく。他者の失敗を笑ってしまう、自分を守るために失敗した他者と比較し発言してしまう、自分の感情をコントロールすることが苦手で自己中心的な行動をとってしまう</w:t>
      </w:r>
      <w:r>
        <w:rPr>
          <w:rFonts w:hint="eastAsia"/>
          <w:color w:val="000000" w:themeColor="text1"/>
          <w:szCs w:val="21"/>
        </w:rPr>
        <w:t>等のコミュニケーション方法の課題に気づきを促し，</w:t>
      </w:r>
      <w:r w:rsidRPr="008B5C9A">
        <w:rPr>
          <w:rFonts w:hint="eastAsia"/>
          <w:color w:val="000000" w:themeColor="text1"/>
          <w:szCs w:val="21"/>
        </w:rPr>
        <w:t>この単元</w:t>
      </w:r>
      <w:r w:rsidRPr="008B5C9A">
        <w:rPr>
          <w:rFonts w:hint="eastAsia"/>
          <w:color w:val="000000" w:themeColor="text1"/>
          <w:szCs w:val="21"/>
        </w:rPr>
        <w:lastRenderedPageBreak/>
        <w:t>である「ふわふわ言葉を使おう」を通じて、自己肯定感を高め、他者とのよりよい関わり方を身に付けられるようにしたい。</w:t>
      </w:r>
    </w:p>
    <w:p w:rsidR="00A850E8" w:rsidRPr="00517128" w:rsidRDefault="00A850E8" w:rsidP="00A850E8">
      <w:pPr>
        <w:ind w:firstLineChars="100" w:firstLine="219"/>
        <w:rPr>
          <w:color w:val="FF0000"/>
          <w:szCs w:val="21"/>
        </w:rPr>
      </w:pPr>
    </w:p>
    <w:p w:rsidR="00A850E8" w:rsidRPr="006E0002" w:rsidRDefault="00A850E8" w:rsidP="00A850E8">
      <w:pPr>
        <w:ind w:firstLineChars="100" w:firstLine="219"/>
        <w:rPr>
          <w:color w:val="000000"/>
          <w:szCs w:val="21"/>
        </w:rPr>
      </w:pPr>
      <w:r w:rsidRPr="006E0002">
        <w:rPr>
          <w:rFonts w:hint="eastAsia"/>
          <w:color w:val="000000"/>
          <w:szCs w:val="21"/>
        </w:rPr>
        <w:t>（３）教材観</w:t>
      </w:r>
    </w:p>
    <w:p w:rsidR="00A850E8" w:rsidRPr="008B5C9A" w:rsidRDefault="00A850E8" w:rsidP="00A850E8">
      <w:pPr>
        <w:ind w:leftChars="129" w:left="283" w:firstLineChars="100" w:firstLine="219"/>
        <w:rPr>
          <w:color w:val="000000" w:themeColor="text1"/>
          <w:szCs w:val="21"/>
        </w:rPr>
      </w:pPr>
      <w:r w:rsidRPr="008B5C9A">
        <w:rPr>
          <w:rFonts w:hint="eastAsia"/>
          <w:color w:val="000000" w:themeColor="text1"/>
          <w:szCs w:val="21"/>
        </w:rPr>
        <w:t>本単元は、「自分が言われて嬉しいと思う言葉」を「ふわふわ言葉」と定義し、日常経験の中から使用している言葉を取り上げて共有し、言葉やその意味理解を広げることから始める。経験が不足している場合は、教師からも言葉を出して補っていく。そして「ふわふわ言葉」を使わない場面の寸劇を見ることを通して、「ふわふわ言葉」を使う良さに気付けるようにしたい。また、「ふわふわ言葉」を言うだけでなく、他者からも言われることで児童の自己肯定感が高まっていくことを期待している。そして指導後は児童の発達段階に応じて、「同じ言葉でも言い方や時と場合によって、相手を傷つけてしまうことがある」という指導にも繋げていきたい。</w:t>
      </w:r>
    </w:p>
    <w:p w:rsidR="00A850E8" w:rsidRPr="008B5C9A" w:rsidRDefault="00A850E8" w:rsidP="00A850E8">
      <w:pPr>
        <w:ind w:leftChars="129" w:left="283" w:firstLineChars="100" w:firstLine="219"/>
        <w:rPr>
          <w:color w:val="000000" w:themeColor="text1"/>
          <w:szCs w:val="21"/>
        </w:rPr>
      </w:pPr>
      <w:r w:rsidRPr="008B5C9A">
        <w:rPr>
          <w:rFonts w:hint="eastAsia"/>
          <w:color w:val="000000" w:themeColor="text1"/>
          <w:szCs w:val="21"/>
        </w:rPr>
        <w:t>本時では「果樹園ゲーム」という教材を使用する。「果樹園ゲーム」とは、順番にサイコロを振り、出た目と同じ色の果物を集めていくゲームである。カラスの目が９回出るとゲーム終了となるので、それまでに全ての果物を協力して集めることを目的とする。個人の技能の優劣が出ないようになっているため、児童達が安心して活動できるようになっている。協力する活動を通して他者意識を高め、「ふわふわ言葉」を使いやすい環境となるよう工夫した。</w:t>
      </w:r>
    </w:p>
    <w:p w:rsidR="00A850E8" w:rsidRDefault="00A850E8" w:rsidP="00A850E8">
      <w:pPr>
        <w:ind w:right="2"/>
        <w:rPr>
          <w:rFonts w:ascii="ＭＳ ゴシック" w:eastAsia="ＭＳ ゴシック" w:hAnsi="ＭＳ ゴシック"/>
          <w:b/>
          <w:szCs w:val="21"/>
        </w:rPr>
      </w:pPr>
    </w:p>
    <w:p w:rsidR="00A850E8" w:rsidRPr="00515A35" w:rsidRDefault="00A850E8" w:rsidP="00A850E8">
      <w:pPr>
        <w:ind w:right="2"/>
        <w:rPr>
          <w:rFonts w:ascii="ＭＳ ゴシック" w:eastAsia="ＭＳ ゴシック" w:hAnsi="ＭＳ ゴシック"/>
          <w:b/>
          <w:szCs w:val="21"/>
        </w:rPr>
      </w:pPr>
      <w:r w:rsidRPr="00515A35">
        <w:rPr>
          <w:rFonts w:ascii="ＭＳ ゴシック" w:eastAsia="ＭＳ ゴシック" w:hAnsi="ＭＳ ゴシック" w:hint="eastAsia"/>
          <w:b/>
          <w:szCs w:val="21"/>
        </w:rPr>
        <w:t>５　年間指導計画における位置付け</w:t>
      </w:r>
    </w:p>
    <w:tbl>
      <w:tblPr>
        <w:tblW w:w="989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5"/>
        <w:gridCol w:w="2156"/>
        <w:gridCol w:w="679"/>
        <w:gridCol w:w="1447"/>
        <w:gridCol w:w="1444"/>
        <w:gridCol w:w="541"/>
        <w:gridCol w:w="2351"/>
      </w:tblGrid>
      <w:tr w:rsidR="00A850E8" w:rsidRPr="00515A35" w:rsidTr="00B61420">
        <w:trPr>
          <w:trHeight w:val="139"/>
        </w:trPr>
        <w:tc>
          <w:tcPr>
            <w:tcW w:w="1275" w:type="dxa"/>
            <w:vMerge w:val="restart"/>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学　　期</w:t>
            </w:r>
          </w:p>
        </w:tc>
        <w:tc>
          <w:tcPr>
            <w:tcW w:w="8618" w:type="dxa"/>
            <w:gridSpan w:val="6"/>
            <w:tcBorders>
              <w:top w:val="single" w:sz="4" w:space="0" w:color="auto"/>
              <w:right w:val="single" w:sz="4" w:space="0" w:color="auto"/>
            </w:tcBorders>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１学期</w:t>
            </w:r>
          </w:p>
        </w:tc>
      </w:tr>
      <w:tr w:rsidR="00A850E8" w:rsidRPr="00515A35" w:rsidTr="00B61420">
        <w:trPr>
          <w:trHeight w:val="140"/>
        </w:trPr>
        <w:tc>
          <w:tcPr>
            <w:tcW w:w="1275" w:type="dxa"/>
            <w:vMerge/>
            <w:vAlign w:val="center"/>
          </w:tcPr>
          <w:p w:rsidR="00A850E8" w:rsidRPr="00515A35" w:rsidRDefault="00A850E8" w:rsidP="00B61420">
            <w:pPr>
              <w:spacing w:line="240" w:lineRule="exact"/>
              <w:jc w:val="center"/>
              <w:rPr>
                <w:rFonts w:ascii="ＭＳ 明朝"/>
                <w:szCs w:val="21"/>
              </w:rPr>
            </w:pPr>
          </w:p>
        </w:tc>
        <w:tc>
          <w:tcPr>
            <w:tcW w:w="2156" w:type="dxa"/>
            <w:tcBorders>
              <w:top w:val="nil"/>
              <w:bottom w:val="dashed" w:sz="4" w:space="0" w:color="auto"/>
              <w:right w:val="single" w:sz="4" w:space="0" w:color="auto"/>
            </w:tcBorders>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４月</w:t>
            </w:r>
          </w:p>
        </w:tc>
        <w:tc>
          <w:tcPr>
            <w:tcW w:w="2126" w:type="dxa"/>
            <w:gridSpan w:val="2"/>
            <w:tcBorders>
              <w:top w:val="nil"/>
              <w:bottom w:val="dashed" w:sz="4" w:space="0" w:color="auto"/>
              <w:right w:val="single" w:sz="4" w:space="0" w:color="auto"/>
            </w:tcBorders>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５月</w:t>
            </w:r>
          </w:p>
        </w:tc>
        <w:tc>
          <w:tcPr>
            <w:tcW w:w="1985" w:type="dxa"/>
            <w:gridSpan w:val="2"/>
            <w:tcBorders>
              <w:top w:val="nil"/>
              <w:bottom w:val="dashed" w:sz="4" w:space="0" w:color="auto"/>
              <w:right w:val="single" w:sz="4" w:space="0" w:color="auto"/>
            </w:tcBorders>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６月</w:t>
            </w:r>
          </w:p>
        </w:tc>
        <w:tc>
          <w:tcPr>
            <w:tcW w:w="2351" w:type="dxa"/>
            <w:tcBorders>
              <w:top w:val="nil"/>
              <w:bottom w:val="dashed" w:sz="4" w:space="0" w:color="auto"/>
              <w:right w:val="single" w:sz="4" w:space="0" w:color="auto"/>
            </w:tcBorders>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７月</w:t>
            </w:r>
          </w:p>
        </w:tc>
      </w:tr>
      <w:tr w:rsidR="00A850E8" w:rsidRPr="00515A35" w:rsidTr="00B61420">
        <w:trPr>
          <w:trHeight w:val="461"/>
        </w:trPr>
        <w:tc>
          <w:tcPr>
            <w:tcW w:w="1275" w:type="dxa"/>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学習内容</w:t>
            </w:r>
          </w:p>
        </w:tc>
        <w:tc>
          <w:tcPr>
            <w:tcW w:w="4282" w:type="dxa"/>
            <w:gridSpan w:val="3"/>
            <w:tcBorders>
              <w:right w:val="single" w:sz="4" w:space="0" w:color="auto"/>
            </w:tcBorders>
            <w:vAlign w:val="center"/>
          </w:tcPr>
          <w:p w:rsidR="00A850E8" w:rsidRPr="00515A35" w:rsidRDefault="00A850E8" w:rsidP="00B61420">
            <w:pPr>
              <w:spacing w:line="240" w:lineRule="exact"/>
              <w:jc w:val="center"/>
              <w:rPr>
                <w:rFonts w:ascii="ＭＳ 明朝"/>
                <w:szCs w:val="21"/>
              </w:rPr>
            </w:pPr>
            <w:r>
              <w:rPr>
                <w:rFonts w:ascii="ＭＳ 明朝" w:hAnsi="ＭＳ 明朝" w:hint="eastAsia"/>
                <w:szCs w:val="21"/>
              </w:rPr>
              <w:t>上手な話の聞き方</w:t>
            </w:r>
          </w:p>
        </w:tc>
        <w:tc>
          <w:tcPr>
            <w:tcW w:w="1985" w:type="dxa"/>
            <w:gridSpan w:val="2"/>
            <w:tcBorders>
              <w:left w:val="single" w:sz="4" w:space="0" w:color="auto"/>
              <w:right w:val="single" w:sz="4" w:space="0" w:color="auto"/>
            </w:tcBorders>
            <w:vAlign w:val="center"/>
          </w:tcPr>
          <w:p w:rsidR="00A850E8" w:rsidRDefault="00A850E8" w:rsidP="00B61420">
            <w:pPr>
              <w:spacing w:line="240" w:lineRule="exact"/>
              <w:ind w:left="2"/>
              <w:jc w:val="center"/>
              <w:rPr>
                <w:szCs w:val="21"/>
              </w:rPr>
            </w:pPr>
            <w:r>
              <w:rPr>
                <w:rFonts w:hint="eastAsia"/>
                <w:szCs w:val="21"/>
              </w:rPr>
              <w:t>ふわふわ言葉を</w:t>
            </w:r>
          </w:p>
          <w:p w:rsidR="00A850E8" w:rsidRPr="00515A35" w:rsidRDefault="00A850E8" w:rsidP="00B61420">
            <w:pPr>
              <w:spacing w:line="240" w:lineRule="exact"/>
              <w:ind w:left="2"/>
              <w:jc w:val="center"/>
              <w:rPr>
                <w:rFonts w:ascii="ＭＳ 明朝"/>
                <w:szCs w:val="21"/>
              </w:rPr>
            </w:pPr>
            <w:r>
              <w:rPr>
                <w:rFonts w:hint="eastAsia"/>
                <w:szCs w:val="21"/>
              </w:rPr>
              <w:t>使おう</w:t>
            </w:r>
          </w:p>
        </w:tc>
        <w:tc>
          <w:tcPr>
            <w:tcW w:w="2351" w:type="dxa"/>
            <w:tcBorders>
              <w:left w:val="single" w:sz="4" w:space="0" w:color="auto"/>
            </w:tcBorders>
            <w:vAlign w:val="center"/>
          </w:tcPr>
          <w:p w:rsidR="00A850E8" w:rsidRDefault="00A850E8" w:rsidP="00B61420">
            <w:pPr>
              <w:spacing w:line="240" w:lineRule="exact"/>
              <w:jc w:val="center"/>
              <w:rPr>
                <w:rFonts w:ascii="ＭＳ 明朝"/>
                <w:kern w:val="0"/>
                <w:szCs w:val="21"/>
              </w:rPr>
            </w:pPr>
            <w:r>
              <w:rPr>
                <w:rFonts w:ascii="ＭＳ 明朝" w:hint="eastAsia"/>
                <w:kern w:val="0"/>
                <w:szCs w:val="21"/>
              </w:rPr>
              <w:t>ルールを守って</w:t>
            </w:r>
          </w:p>
          <w:p w:rsidR="00A850E8" w:rsidRPr="00515A35" w:rsidRDefault="00A850E8" w:rsidP="00B61420">
            <w:pPr>
              <w:spacing w:line="240" w:lineRule="exact"/>
              <w:jc w:val="center"/>
              <w:rPr>
                <w:rFonts w:ascii="ＭＳ 明朝"/>
                <w:kern w:val="0"/>
                <w:szCs w:val="21"/>
              </w:rPr>
            </w:pPr>
            <w:r>
              <w:rPr>
                <w:rFonts w:ascii="ＭＳ 明朝" w:hint="eastAsia"/>
                <w:kern w:val="0"/>
                <w:szCs w:val="21"/>
              </w:rPr>
              <w:t>遊ぼう</w:t>
            </w:r>
          </w:p>
        </w:tc>
      </w:tr>
      <w:tr w:rsidR="00A850E8" w:rsidRPr="00515A35" w:rsidTr="00B61420">
        <w:trPr>
          <w:trHeight w:val="137"/>
        </w:trPr>
        <w:tc>
          <w:tcPr>
            <w:tcW w:w="1275" w:type="dxa"/>
            <w:vMerge w:val="restart"/>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学　　期</w:t>
            </w:r>
          </w:p>
        </w:tc>
        <w:tc>
          <w:tcPr>
            <w:tcW w:w="8618" w:type="dxa"/>
            <w:gridSpan w:val="6"/>
            <w:tcBorders>
              <w:bottom w:val="single" w:sz="4" w:space="0" w:color="auto"/>
            </w:tcBorders>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２学期</w:t>
            </w:r>
          </w:p>
        </w:tc>
      </w:tr>
      <w:tr w:rsidR="00A850E8" w:rsidRPr="00515A35" w:rsidTr="00B61420">
        <w:trPr>
          <w:trHeight w:val="136"/>
        </w:trPr>
        <w:tc>
          <w:tcPr>
            <w:tcW w:w="1275" w:type="dxa"/>
            <w:vMerge/>
            <w:vAlign w:val="center"/>
          </w:tcPr>
          <w:p w:rsidR="00A850E8" w:rsidRPr="00515A35" w:rsidRDefault="00A850E8" w:rsidP="00B61420">
            <w:pPr>
              <w:spacing w:line="240" w:lineRule="exact"/>
              <w:jc w:val="center"/>
              <w:rPr>
                <w:rFonts w:ascii="ＭＳ 明朝"/>
                <w:szCs w:val="21"/>
              </w:rPr>
            </w:pPr>
          </w:p>
        </w:tc>
        <w:tc>
          <w:tcPr>
            <w:tcW w:w="2156" w:type="dxa"/>
            <w:tcBorders>
              <w:top w:val="single" w:sz="4" w:space="0" w:color="auto"/>
            </w:tcBorders>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９月</w:t>
            </w:r>
          </w:p>
        </w:tc>
        <w:tc>
          <w:tcPr>
            <w:tcW w:w="2126" w:type="dxa"/>
            <w:gridSpan w:val="2"/>
            <w:tcBorders>
              <w:top w:val="single" w:sz="4" w:space="0" w:color="auto"/>
            </w:tcBorders>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１０月</w:t>
            </w:r>
          </w:p>
        </w:tc>
        <w:tc>
          <w:tcPr>
            <w:tcW w:w="1985" w:type="dxa"/>
            <w:gridSpan w:val="2"/>
            <w:tcBorders>
              <w:top w:val="single" w:sz="4" w:space="0" w:color="auto"/>
              <w:right w:val="single" w:sz="4" w:space="0" w:color="auto"/>
            </w:tcBorders>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１１月</w:t>
            </w:r>
          </w:p>
        </w:tc>
        <w:tc>
          <w:tcPr>
            <w:tcW w:w="2351" w:type="dxa"/>
            <w:tcBorders>
              <w:top w:val="single" w:sz="4" w:space="0" w:color="auto"/>
              <w:left w:val="single" w:sz="4" w:space="0" w:color="auto"/>
            </w:tcBorders>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１２月</w:t>
            </w:r>
          </w:p>
        </w:tc>
      </w:tr>
      <w:tr w:rsidR="00A850E8" w:rsidRPr="00515A35" w:rsidTr="00B61420">
        <w:trPr>
          <w:trHeight w:val="461"/>
        </w:trPr>
        <w:tc>
          <w:tcPr>
            <w:tcW w:w="1275" w:type="dxa"/>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学習内容</w:t>
            </w:r>
          </w:p>
        </w:tc>
        <w:tc>
          <w:tcPr>
            <w:tcW w:w="2156" w:type="dxa"/>
            <w:vAlign w:val="center"/>
          </w:tcPr>
          <w:p w:rsidR="00A850E8" w:rsidRPr="00515A35" w:rsidRDefault="00A850E8" w:rsidP="00B61420">
            <w:pPr>
              <w:spacing w:line="240" w:lineRule="exact"/>
              <w:jc w:val="center"/>
              <w:rPr>
                <w:rFonts w:ascii="ＭＳ 明朝"/>
                <w:kern w:val="0"/>
                <w:szCs w:val="21"/>
              </w:rPr>
            </w:pPr>
            <w:r>
              <w:rPr>
                <w:rFonts w:ascii="ＭＳ 明朝" w:hAnsi="ＭＳ 明朝" w:hint="eastAsia"/>
                <w:kern w:val="0"/>
                <w:szCs w:val="21"/>
              </w:rPr>
              <w:t>いろいろな気持ちを知ろう</w:t>
            </w:r>
          </w:p>
        </w:tc>
        <w:tc>
          <w:tcPr>
            <w:tcW w:w="2126" w:type="dxa"/>
            <w:gridSpan w:val="2"/>
            <w:vAlign w:val="center"/>
          </w:tcPr>
          <w:p w:rsidR="00A850E8" w:rsidRDefault="00A850E8" w:rsidP="00B61420">
            <w:pPr>
              <w:spacing w:line="240" w:lineRule="exact"/>
              <w:jc w:val="center"/>
              <w:rPr>
                <w:rFonts w:ascii="ＭＳ 明朝"/>
                <w:szCs w:val="21"/>
              </w:rPr>
            </w:pPr>
            <w:r>
              <w:rPr>
                <w:rFonts w:ascii="ＭＳ 明朝" w:hAnsi="ＭＳ 明朝" w:hint="eastAsia"/>
                <w:szCs w:val="21"/>
              </w:rPr>
              <w:t>相手との違いを</w:t>
            </w:r>
          </w:p>
          <w:p w:rsidR="00A850E8" w:rsidRPr="00515A35" w:rsidRDefault="00A850E8" w:rsidP="00B61420">
            <w:pPr>
              <w:spacing w:line="240" w:lineRule="exact"/>
              <w:jc w:val="center"/>
              <w:rPr>
                <w:rFonts w:ascii="ＭＳ 明朝"/>
                <w:szCs w:val="21"/>
              </w:rPr>
            </w:pPr>
            <w:r>
              <w:rPr>
                <w:rFonts w:ascii="ＭＳ 明朝" w:hAnsi="ＭＳ 明朝" w:hint="eastAsia"/>
                <w:szCs w:val="21"/>
              </w:rPr>
              <w:t>考えよう</w:t>
            </w:r>
          </w:p>
        </w:tc>
        <w:tc>
          <w:tcPr>
            <w:tcW w:w="4336" w:type="dxa"/>
            <w:gridSpan w:val="3"/>
            <w:vAlign w:val="center"/>
          </w:tcPr>
          <w:p w:rsidR="00A850E8" w:rsidRDefault="00A850E8" w:rsidP="00B61420">
            <w:pPr>
              <w:spacing w:line="240" w:lineRule="exact"/>
              <w:ind w:left="153" w:hangingChars="70" w:hanging="153"/>
              <w:jc w:val="center"/>
              <w:rPr>
                <w:rFonts w:ascii="ＭＳ 明朝"/>
                <w:szCs w:val="21"/>
              </w:rPr>
            </w:pPr>
            <w:r>
              <w:rPr>
                <w:rFonts w:ascii="ＭＳ 明朝" w:hAnsi="ＭＳ 明朝" w:hint="eastAsia"/>
                <w:szCs w:val="21"/>
              </w:rPr>
              <w:t>気持ちのコントロールをしよう</w:t>
            </w:r>
          </w:p>
          <w:p w:rsidR="00A850E8" w:rsidRPr="00515A35" w:rsidRDefault="00A850E8" w:rsidP="00B61420">
            <w:pPr>
              <w:spacing w:line="240" w:lineRule="exact"/>
              <w:ind w:left="153" w:hangingChars="70" w:hanging="153"/>
              <w:jc w:val="center"/>
              <w:rPr>
                <w:rFonts w:ascii="ＭＳ 明朝"/>
                <w:szCs w:val="21"/>
              </w:rPr>
            </w:pPr>
            <w:r>
              <w:rPr>
                <w:rFonts w:ascii="ＭＳ 明朝" w:hAnsi="ＭＳ 明朝" w:hint="eastAsia"/>
                <w:szCs w:val="21"/>
              </w:rPr>
              <w:t>（勝ち負け・折り合い）</w:t>
            </w:r>
          </w:p>
        </w:tc>
      </w:tr>
      <w:tr w:rsidR="00A850E8" w:rsidRPr="00515A35" w:rsidTr="00B61420">
        <w:trPr>
          <w:trHeight w:val="137"/>
        </w:trPr>
        <w:tc>
          <w:tcPr>
            <w:tcW w:w="1275" w:type="dxa"/>
            <w:vMerge w:val="restart"/>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学　　期</w:t>
            </w:r>
          </w:p>
        </w:tc>
        <w:tc>
          <w:tcPr>
            <w:tcW w:w="8618" w:type="dxa"/>
            <w:gridSpan w:val="6"/>
            <w:tcBorders>
              <w:bottom w:val="single" w:sz="4" w:space="0" w:color="auto"/>
            </w:tcBorders>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３学期</w:t>
            </w:r>
          </w:p>
        </w:tc>
      </w:tr>
      <w:tr w:rsidR="00A850E8" w:rsidRPr="00515A35" w:rsidTr="00B61420">
        <w:trPr>
          <w:trHeight w:val="136"/>
        </w:trPr>
        <w:tc>
          <w:tcPr>
            <w:tcW w:w="1275" w:type="dxa"/>
            <w:vMerge/>
            <w:vAlign w:val="center"/>
          </w:tcPr>
          <w:p w:rsidR="00A850E8" w:rsidRPr="00515A35" w:rsidRDefault="00A850E8" w:rsidP="00B61420">
            <w:pPr>
              <w:spacing w:line="240" w:lineRule="exact"/>
              <w:jc w:val="center"/>
              <w:rPr>
                <w:rFonts w:ascii="ＭＳ 明朝"/>
                <w:szCs w:val="21"/>
              </w:rPr>
            </w:pPr>
          </w:p>
        </w:tc>
        <w:tc>
          <w:tcPr>
            <w:tcW w:w="2835" w:type="dxa"/>
            <w:gridSpan w:val="2"/>
            <w:tcBorders>
              <w:top w:val="single" w:sz="4" w:space="0" w:color="auto"/>
            </w:tcBorders>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１月</w:t>
            </w:r>
          </w:p>
        </w:tc>
        <w:tc>
          <w:tcPr>
            <w:tcW w:w="2891" w:type="dxa"/>
            <w:gridSpan w:val="2"/>
            <w:tcBorders>
              <w:top w:val="single" w:sz="4" w:space="0" w:color="auto"/>
            </w:tcBorders>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２月</w:t>
            </w:r>
          </w:p>
        </w:tc>
        <w:tc>
          <w:tcPr>
            <w:tcW w:w="2892" w:type="dxa"/>
            <w:gridSpan w:val="2"/>
            <w:tcBorders>
              <w:top w:val="single" w:sz="4" w:space="0" w:color="auto"/>
            </w:tcBorders>
            <w:vAlign w:val="center"/>
          </w:tcPr>
          <w:p w:rsidR="00A850E8" w:rsidRPr="00515A35" w:rsidRDefault="00A850E8" w:rsidP="00B61420">
            <w:pPr>
              <w:spacing w:line="240" w:lineRule="exact"/>
              <w:jc w:val="center"/>
              <w:rPr>
                <w:rFonts w:ascii="ＭＳ 明朝"/>
                <w:szCs w:val="21"/>
              </w:rPr>
            </w:pPr>
            <w:r>
              <w:rPr>
                <w:rFonts w:ascii="ＭＳ 明朝" w:hAnsi="ＭＳ 明朝" w:hint="eastAsia"/>
                <w:szCs w:val="21"/>
              </w:rPr>
              <w:t>３月</w:t>
            </w:r>
          </w:p>
        </w:tc>
      </w:tr>
      <w:tr w:rsidR="00A850E8" w:rsidRPr="00515A35" w:rsidTr="00B61420">
        <w:trPr>
          <w:trHeight w:val="461"/>
        </w:trPr>
        <w:tc>
          <w:tcPr>
            <w:tcW w:w="1275" w:type="dxa"/>
            <w:vAlign w:val="center"/>
          </w:tcPr>
          <w:p w:rsidR="00A850E8" w:rsidRPr="00515A35" w:rsidRDefault="00A850E8" w:rsidP="00B61420">
            <w:pPr>
              <w:spacing w:line="240" w:lineRule="exact"/>
              <w:jc w:val="center"/>
              <w:rPr>
                <w:rFonts w:ascii="ＭＳ 明朝"/>
                <w:szCs w:val="21"/>
              </w:rPr>
            </w:pPr>
            <w:r w:rsidRPr="00515A35">
              <w:rPr>
                <w:rFonts w:ascii="ＭＳ 明朝" w:hAnsi="ＭＳ 明朝" w:hint="eastAsia"/>
                <w:szCs w:val="21"/>
              </w:rPr>
              <w:t>学習内容</w:t>
            </w:r>
          </w:p>
        </w:tc>
        <w:tc>
          <w:tcPr>
            <w:tcW w:w="2835" w:type="dxa"/>
            <w:gridSpan w:val="2"/>
            <w:vAlign w:val="center"/>
          </w:tcPr>
          <w:p w:rsidR="00A850E8" w:rsidRPr="00515A35" w:rsidRDefault="00A850E8" w:rsidP="00B61420">
            <w:pPr>
              <w:spacing w:line="240" w:lineRule="exact"/>
              <w:jc w:val="center"/>
              <w:rPr>
                <w:rFonts w:ascii="ＭＳ 明朝"/>
                <w:kern w:val="0"/>
                <w:szCs w:val="21"/>
              </w:rPr>
            </w:pPr>
            <w:r>
              <w:rPr>
                <w:rFonts w:ascii="ＭＳ 明朝" w:hAnsi="ＭＳ 明朝" w:hint="eastAsia"/>
                <w:kern w:val="0"/>
                <w:szCs w:val="21"/>
              </w:rPr>
              <w:t>上手な伝え方で話そう</w:t>
            </w:r>
          </w:p>
        </w:tc>
        <w:tc>
          <w:tcPr>
            <w:tcW w:w="2891" w:type="dxa"/>
            <w:gridSpan w:val="2"/>
            <w:vAlign w:val="center"/>
          </w:tcPr>
          <w:p w:rsidR="00A850E8" w:rsidRPr="00515A35" w:rsidRDefault="00A850E8" w:rsidP="00B61420">
            <w:pPr>
              <w:spacing w:line="240" w:lineRule="exact"/>
              <w:jc w:val="center"/>
              <w:rPr>
                <w:rFonts w:ascii="ＭＳ 明朝"/>
                <w:szCs w:val="21"/>
              </w:rPr>
            </w:pPr>
            <w:r>
              <w:rPr>
                <w:rFonts w:ascii="ＭＳ 明朝" w:hAnsi="ＭＳ 明朝" w:hint="eastAsia"/>
                <w:szCs w:val="21"/>
              </w:rPr>
              <w:t>仲良く話し合おう</w:t>
            </w:r>
          </w:p>
        </w:tc>
        <w:tc>
          <w:tcPr>
            <w:tcW w:w="2892" w:type="dxa"/>
            <w:gridSpan w:val="2"/>
            <w:vAlign w:val="center"/>
          </w:tcPr>
          <w:p w:rsidR="00A850E8" w:rsidRPr="00515A35" w:rsidRDefault="00A850E8" w:rsidP="00B61420">
            <w:pPr>
              <w:spacing w:line="240" w:lineRule="exact"/>
              <w:jc w:val="center"/>
              <w:rPr>
                <w:rFonts w:ascii="ＭＳ 明朝"/>
                <w:szCs w:val="21"/>
              </w:rPr>
            </w:pPr>
            <w:r>
              <w:rPr>
                <w:rFonts w:ascii="ＭＳ 明朝" w:hAnsi="ＭＳ 明朝" w:hint="eastAsia"/>
                <w:szCs w:val="21"/>
              </w:rPr>
              <w:t>みんなで協力しよう</w:t>
            </w:r>
          </w:p>
        </w:tc>
      </w:tr>
    </w:tbl>
    <w:p w:rsidR="00A850E8" w:rsidRPr="00515A35" w:rsidRDefault="00A850E8" w:rsidP="00A850E8">
      <w:pPr>
        <w:ind w:right="2"/>
        <w:rPr>
          <w:rFonts w:ascii="ＭＳ ゴシック" w:eastAsia="ＭＳ ゴシック" w:hAnsi="ＭＳ ゴシック"/>
          <w:b/>
          <w:szCs w:val="21"/>
        </w:rPr>
      </w:pPr>
    </w:p>
    <w:p w:rsidR="00A850E8" w:rsidRPr="008B5C9A" w:rsidRDefault="00A850E8" w:rsidP="00A850E8">
      <w:pPr>
        <w:ind w:right="2"/>
        <w:rPr>
          <w:rFonts w:ascii="ＭＳ ゴシック" w:eastAsia="ＭＳ ゴシック" w:hAnsi="ＭＳ ゴシック"/>
          <w:b/>
          <w:color w:val="000000" w:themeColor="text1"/>
          <w:szCs w:val="21"/>
        </w:rPr>
      </w:pPr>
      <w:r w:rsidRPr="00604EC7">
        <w:rPr>
          <w:rFonts w:ascii="ＭＳ ゴシック" w:eastAsia="ＭＳ ゴシック" w:hAnsi="ＭＳ ゴシック" w:hint="eastAsia"/>
          <w:b/>
          <w:color w:val="000000"/>
          <w:szCs w:val="21"/>
        </w:rPr>
        <w:t xml:space="preserve">６　</w:t>
      </w:r>
      <w:r w:rsidRPr="008B5C9A">
        <w:rPr>
          <w:rFonts w:ascii="ＭＳ ゴシック" w:eastAsia="ＭＳ ゴシック" w:hAnsi="ＭＳ ゴシック" w:hint="eastAsia"/>
          <w:b/>
          <w:color w:val="000000" w:themeColor="text1"/>
          <w:szCs w:val="21"/>
        </w:rPr>
        <w:t>単元の指導計画と評価計画（３時間扱い、本時２時間目）</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582"/>
        <w:gridCol w:w="4142"/>
        <w:gridCol w:w="2773"/>
      </w:tblGrid>
      <w:tr w:rsidR="00A850E8" w:rsidRPr="008B5C9A" w:rsidTr="00B61420">
        <w:tc>
          <w:tcPr>
            <w:tcW w:w="392" w:type="dxa"/>
          </w:tcPr>
          <w:p w:rsidR="00A850E8" w:rsidRPr="008B5C9A" w:rsidRDefault="00A850E8" w:rsidP="00B61420">
            <w:pPr>
              <w:ind w:right="876"/>
              <w:rPr>
                <w:rFonts w:ascii="ＭＳ 明朝"/>
                <w:color w:val="000000" w:themeColor="text1"/>
                <w:szCs w:val="21"/>
              </w:rPr>
            </w:pPr>
          </w:p>
        </w:tc>
        <w:tc>
          <w:tcPr>
            <w:tcW w:w="2582" w:type="dxa"/>
            <w:vAlign w:val="center"/>
          </w:tcPr>
          <w:p w:rsidR="00A850E8" w:rsidRPr="008B5C9A" w:rsidRDefault="00A850E8" w:rsidP="00B61420">
            <w:pPr>
              <w:jc w:val="center"/>
              <w:rPr>
                <w:rFonts w:ascii="ＭＳ 明朝"/>
                <w:color w:val="000000" w:themeColor="text1"/>
                <w:szCs w:val="21"/>
              </w:rPr>
            </w:pPr>
            <w:r w:rsidRPr="008B5C9A">
              <w:rPr>
                <w:rFonts w:ascii="ＭＳ 明朝" w:hAnsi="ＭＳ 明朝" w:hint="eastAsia"/>
                <w:color w:val="000000" w:themeColor="text1"/>
                <w:szCs w:val="21"/>
              </w:rPr>
              <w:t>ねらい</w:t>
            </w:r>
          </w:p>
        </w:tc>
        <w:tc>
          <w:tcPr>
            <w:tcW w:w="4142" w:type="dxa"/>
            <w:vAlign w:val="center"/>
          </w:tcPr>
          <w:p w:rsidR="00A850E8" w:rsidRPr="008B5C9A" w:rsidRDefault="00A850E8" w:rsidP="00B61420">
            <w:pPr>
              <w:ind w:right="-28"/>
              <w:jc w:val="center"/>
              <w:rPr>
                <w:rFonts w:ascii="ＭＳ 明朝"/>
                <w:color w:val="000000" w:themeColor="text1"/>
                <w:szCs w:val="21"/>
              </w:rPr>
            </w:pPr>
            <w:r w:rsidRPr="008B5C9A">
              <w:rPr>
                <w:rFonts w:ascii="ＭＳ 明朝" w:hAnsi="ＭＳ 明朝" w:hint="eastAsia"/>
                <w:color w:val="000000" w:themeColor="text1"/>
                <w:szCs w:val="21"/>
              </w:rPr>
              <w:t>学習内容・学習活動</w:t>
            </w:r>
          </w:p>
        </w:tc>
        <w:tc>
          <w:tcPr>
            <w:tcW w:w="2773" w:type="dxa"/>
          </w:tcPr>
          <w:p w:rsidR="00A850E8" w:rsidRPr="008B5C9A" w:rsidRDefault="00A850E8" w:rsidP="00B61420">
            <w:pPr>
              <w:ind w:right="96"/>
              <w:jc w:val="center"/>
              <w:rPr>
                <w:rFonts w:ascii="ＭＳ 明朝"/>
                <w:color w:val="000000" w:themeColor="text1"/>
                <w:szCs w:val="21"/>
              </w:rPr>
            </w:pPr>
            <w:r w:rsidRPr="008B5C9A">
              <w:rPr>
                <w:rFonts w:ascii="ＭＳ 明朝" w:hAnsi="ＭＳ 明朝" w:hint="eastAsia"/>
                <w:color w:val="000000" w:themeColor="text1"/>
                <w:szCs w:val="21"/>
              </w:rPr>
              <w:t>学習活動に即した</w:t>
            </w:r>
          </w:p>
          <w:p w:rsidR="00A850E8" w:rsidRPr="008B5C9A" w:rsidRDefault="00A850E8" w:rsidP="00B61420">
            <w:pPr>
              <w:ind w:right="96"/>
              <w:jc w:val="center"/>
              <w:rPr>
                <w:rFonts w:ascii="ＭＳ 明朝"/>
                <w:color w:val="000000" w:themeColor="text1"/>
                <w:szCs w:val="21"/>
              </w:rPr>
            </w:pPr>
            <w:r w:rsidRPr="008B5C9A">
              <w:rPr>
                <w:rFonts w:ascii="ＭＳ 明朝" w:hAnsi="ＭＳ 明朝" w:hint="eastAsia"/>
                <w:color w:val="000000" w:themeColor="text1"/>
                <w:szCs w:val="21"/>
              </w:rPr>
              <w:t>具体的な評価規準</w:t>
            </w:r>
          </w:p>
        </w:tc>
      </w:tr>
      <w:tr w:rsidR="00A850E8" w:rsidRPr="008B5C9A" w:rsidTr="00B61420">
        <w:trPr>
          <w:cantSplit/>
          <w:trHeight w:val="1134"/>
        </w:trPr>
        <w:tc>
          <w:tcPr>
            <w:tcW w:w="392" w:type="dxa"/>
            <w:vAlign w:val="center"/>
          </w:tcPr>
          <w:p w:rsidR="00A850E8" w:rsidRPr="008B5C9A" w:rsidRDefault="00A850E8" w:rsidP="00B61420">
            <w:pPr>
              <w:ind w:right="876"/>
              <w:jc w:val="center"/>
              <w:rPr>
                <w:rFonts w:ascii="ＭＳ 明朝"/>
                <w:color w:val="000000" w:themeColor="text1"/>
                <w:szCs w:val="21"/>
              </w:rPr>
            </w:pPr>
            <w:r w:rsidRPr="008B5C9A">
              <w:rPr>
                <w:rFonts w:ascii="ＭＳ 明朝" w:hAnsi="ＭＳ 明朝" w:hint="eastAsia"/>
                <w:color w:val="000000" w:themeColor="text1"/>
                <w:szCs w:val="21"/>
              </w:rPr>
              <w:t>第１時</w:t>
            </w:r>
          </w:p>
        </w:tc>
        <w:tc>
          <w:tcPr>
            <w:tcW w:w="2582" w:type="dxa"/>
          </w:tcPr>
          <w:p w:rsidR="00A850E8" w:rsidRPr="008B5C9A" w:rsidRDefault="00A850E8" w:rsidP="00B61420">
            <w:pPr>
              <w:rPr>
                <w:rFonts w:ascii="ＭＳ 明朝"/>
                <w:color w:val="000000" w:themeColor="text1"/>
                <w:szCs w:val="21"/>
              </w:rPr>
            </w:pPr>
            <w:r w:rsidRPr="008B5C9A">
              <w:rPr>
                <w:rFonts w:ascii="ＭＳ 明朝" w:hAnsi="ＭＳ 明朝" w:hint="eastAsia"/>
                <w:color w:val="000000" w:themeColor="text1"/>
                <w:szCs w:val="21"/>
              </w:rPr>
              <w:t>様々な「ふわふわ言葉」があることを知る。</w:t>
            </w:r>
          </w:p>
        </w:tc>
        <w:tc>
          <w:tcPr>
            <w:tcW w:w="4142" w:type="dxa"/>
          </w:tcPr>
          <w:p w:rsidR="00A850E8" w:rsidRPr="008B5C9A" w:rsidRDefault="00A850E8" w:rsidP="00B61420">
            <w:pPr>
              <w:ind w:right="33"/>
              <w:rPr>
                <w:rFonts w:ascii="ＭＳ 明朝"/>
                <w:color w:val="000000" w:themeColor="text1"/>
                <w:szCs w:val="21"/>
              </w:rPr>
            </w:pPr>
            <w:r w:rsidRPr="008B5C9A">
              <w:rPr>
                <w:rFonts w:ascii="ＭＳ 明朝" w:hint="eastAsia"/>
                <w:color w:val="000000" w:themeColor="text1"/>
                <w:szCs w:val="21"/>
              </w:rPr>
              <w:t>今までの経験から、自分が言われて嬉しかった言葉を出し合い、その時の気持ちや言葉の意味理解を共有する。</w:t>
            </w:r>
          </w:p>
          <w:p w:rsidR="00A850E8" w:rsidRPr="008B5C9A" w:rsidRDefault="00A850E8" w:rsidP="00B61420">
            <w:pPr>
              <w:ind w:right="33"/>
              <w:rPr>
                <w:rFonts w:ascii="ＭＳ 明朝"/>
                <w:color w:val="000000" w:themeColor="text1"/>
                <w:szCs w:val="21"/>
              </w:rPr>
            </w:pPr>
            <w:r w:rsidRPr="008B5C9A">
              <w:rPr>
                <w:rFonts w:ascii="ＭＳ 明朝" w:hint="eastAsia"/>
                <w:color w:val="000000" w:themeColor="text1"/>
                <w:szCs w:val="21"/>
              </w:rPr>
              <w:t>反対に自分が言われて嫌だった言葉（チクチク言葉）にも簡単に触れる。</w:t>
            </w:r>
          </w:p>
        </w:tc>
        <w:tc>
          <w:tcPr>
            <w:tcW w:w="2773" w:type="dxa"/>
          </w:tcPr>
          <w:p w:rsidR="00A850E8" w:rsidRPr="008B5C9A" w:rsidRDefault="00A850E8" w:rsidP="00B61420">
            <w:pPr>
              <w:rPr>
                <w:rFonts w:ascii="ＭＳ 明朝"/>
                <w:color w:val="000000" w:themeColor="text1"/>
                <w:szCs w:val="21"/>
              </w:rPr>
            </w:pPr>
            <w:r>
              <w:rPr>
                <w:rFonts w:ascii="ＭＳ 明朝" w:hint="eastAsia"/>
                <w:color w:val="000000" w:themeColor="text1"/>
                <w:szCs w:val="21"/>
              </w:rPr>
              <w:t>ア</w:t>
            </w:r>
            <w:r w:rsidRPr="008B5C9A">
              <w:rPr>
                <w:rFonts w:ascii="ＭＳ 明朝" w:hint="eastAsia"/>
                <w:color w:val="000000" w:themeColor="text1"/>
                <w:szCs w:val="21"/>
              </w:rPr>
              <w:t>－①（発言）</w:t>
            </w:r>
          </w:p>
        </w:tc>
      </w:tr>
      <w:tr w:rsidR="00A850E8" w:rsidRPr="008B5C9A" w:rsidTr="00B61420">
        <w:trPr>
          <w:cantSplit/>
          <w:trHeight w:val="1134"/>
        </w:trPr>
        <w:tc>
          <w:tcPr>
            <w:tcW w:w="392" w:type="dxa"/>
            <w:vAlign w:val="center"/>
          </w:tcPr>
          <w:p w:rsidR="00A850E8" w:rsidRPr="008B5C9A" w:rsidRDefault="00A850E8" w:rsidP="00B61420">
            <w:pPr>
              <w:ind w:right="876"/>
              <w:jc w:val="center"/>
              <w:rPr>
                <w:rFonts w:ascii="ＭＳ 明朝"/>
                <w:color w:val="000000" w:themeColor="text1"/>
                <w:szCs w:val="21"/>
              </w:rPr>
            </w:pPr>
            <w:r w:rsidRPr="008B5C9A">
              <w:rPr>
                <w:rFonts w:ascii="ＭＳ 明朝" w:hAnsi="ＭＳ 明朝" w:hint="eastAsia"/>
                <w:color w:val="000000" w:themeColor="text1"/>
                <w:szCs w:val="21"/>
              </w:rPr>
              <w:t>第２時</w:t>
            </w:r>
          </w:p>
        </w:tc>
        <w:tc>
          <w:tcPr>
            <w:tcW w:w="2582" w:type="dxa"/>
          </w:tcPr>
          <w:p w:rsidR="00A850E8" w:rsidRPr="008B5C9A" w:rsidRDefault="00A850E8" w:rsidP="00B61420">
            <w:pPr>
              <w:rPr>
                <w:rFonts w:ascii="ＭＳ 明朝"/>
                <w:color w:val="000000" w:themeColor="text1"/>
                <w:szCs w:val="21"/>
              </w:rPr>
            </w:pPr>
            <w:r w:rsidRPr="008B5C9A">
              <w:rPr>
                <w:rFonts w:ascii="ＭＳ 明朝" w:hAnsi="ＭＳ 明朝" w:hint="eastAsia"/>
                <w:color w:val="000000" w:themeColor="text1"/>
                <w:szCs w:val="21"/>
              </w:rPr>
              <w:t>【本時】</w:t>
            </w:r>
          </w:p>
          <w:p w:rsidR="00A850E8" w:rsidRPr="008B5C9A" w:rsidRDefault="00A850E8" w:rsidP="00B61420">
            <w:pPr>
              <w:rPr>
                <w:rFonts w:ascii="ＭＳ 明朝"/>
                <w:color w:val="000000" w:themeColor="text1"/>
                <w:szCs w:val="21"/>
              </w:rPr>
            </w:pPr>
            <w:r w:rsidRPr="008B5C9A">
              <w:rPr>
                <w:rFonts w:ascii="ＭＳ 明朝" w:hAnsi="ＭＳ 明朝" w:hint="eastAsia"/>
                <w:color w:val="000000" w:themeColor="text1"/>
                <w:szCs w:val="21"/>
              </w:rPr>
              <w:t>「ふわふわ言葉」を使って楽しく遊ぶことができる。</w:t>
            </w:r>
          </w:p>
        </w:tc>
        <w:tc>
          <w:tcPr>
            <w:tcW w:w="4142" w:type="dxa"/>
          </w:tcPr>
          <w:p w:rsidR="00A850E8" w:rsidRPr="008B5C9A" w:rsidRDefault="00A850E8" w:rsidP="00B61420">
            <w:pPr>
              <w:ind w:right="33"/>
              <w:rPr>
                <w:rFonts w:ascii="ＭＳ 明朝"/>
                <w:color w:val="000000" w:themeColor="text1"/>
                <w:szCs w:val="21"/>
              </w:rPr>
            </w:pPr>
            <w:r w:rsidRPr="008B5C9A">
              <w:rPr>
                <w:rFonts w:ascii="ＭＳ 明朝" w:hint="eastAsia"/>
                <w:color w:val="000000" w:themeColor="text1"/>
                <w:szCs w:val="21"/>
              </w:rPr>
              <w:t>「ふわふわ言葉」を使わない場面の劇を見て、課題を見つけ改善案を考える。その後、実際の活動の中で「ふわふわ言葉」を使う練習をする。</w:t>
            </w:r>
          </w:p>
        </w:tc>
        <w:tc>
          <w:tcPr>
            <w:tcW w:w="2773" w:type="dxa"/>
          </w:tcPr>
          <w:p w:rsidR="00A850E8" w:rsidRPr="008B5C9A" w:rsidRDefault="00A850E8" w:rsidP="00B61420">
            <w:pPr>
              <w:ind w:right="34"/>
              <w:rPr>
                <w:rFonts w:ascii="ＭＳ 明朝"/>
                <w:color w:val="000000" w:themeColor="text1"/>
                <w:szCs w:val="21"/>
              </w:rPr>
            </w:pPr>
            <w:r w:rsidRPr="008B5C9A">
              <w:rPr>
                <w:rFonts w:ascii="ＭＳ 明朝" w:hint="eastAsia"/>
                <w:color w:val="000000" w:themeColor="text1"/>
                <w:szCs w:val="21"/>
              </w:rPr>
              <w:t>イ－①（発言）</w:t>
            </w:r>
          </w:p>
          <w:p w:rsidR="00A850E8" w:rsidRPr="008B5C9A" w:rsidRDefault="00A850E8" w:rsidP="00B61420">
            <w:pPr>
              <w:ind w:right="34"/>
              <w:rPr>
                <w:rFonts w:ascii="ＭＳ 明朝"/>
                <w:color w:val="000000" w:themeColor="text1"/>
                <w:szCs w:val="21"/>
              </w:rPr>
            </w:pPr>
            <w:r>
              <w:rPr>
                <w:rFonts w:ascii="ＭＳ 明朝" w:hint="eastAsia"/>
                <w:color w:val="000000" w:themeColor="text1"/>
                <w:szCs w:val="21"/>
              </w:rPr>
              <w:t>イ</w:t>
            </w:r>
            <w:r w:rsidRPr="008B5C9A">
              <w:rPr>
                <w:rFonts w:ascii="ＭＳ 明朝" w:hint="eastAsia"/>
                <w:color w:val="000000" w:themeColor="text1"/>
                <w:szCs w:val="21"/>
              </w:rPr>
              <w:t>－</w:t>
            </w:r>
            <w:r>
              <w:rPr>
                <w:rFonts w:ascii="ＭＳ 明朝" w:hAnsi="ＭＳ 明朝" w:cs="ＭＳ 明朝" w:hint="eastAsia"/>
                <w:color w:val="000000" w:themeColor="text1"/>
                <w:szCs w:val="21"/>
              </w:rPr>
              <w:t>②</w:t>
            </w:r>
            <w:r w:rsidRPr="008B5C9A">
              <w:rPr>
                <w:rFonts w:ascii="ＭＳ 明朝" w:hint="eastAsia"/>
                <w:color w:val="000000" w:themeColor="text1"/>
                <w:szCs w:val="21"/>
              </w:rPr>
              <w:t>（発言）</w:t>
            </w:r>
          </w:p>
          <w:p w:rsidR="00A850E8" w:rsidRPr="008B5C9A" w:rsidRDefault="00A850E8" w:rsidP="00B61420">
            <w:pPr>
              <w:ind w:right="34"/>
              <w:rPr>
                <w:rFonts w:ascii="ＭＳ 明朝"/>
                <w:color w:val="000000" w:themeColor="text1"/>
                <w:szCs w:val="21"/>
              </w:rPr>
            </w:pPr>
          </w:p>
        </w:tc>
      </w:tr>
      <w:tr w:rsidR="00A850E8" w:rsidRPr="008B5C9A" w:rsidTr="00B61420">
        <w:trPr>
          <w:cantSplit/>
          <w:trHeight w:val="1134"/>
        </w:trPr>
        <w:tc>
          <w:tcPr>
            <w:tcW w:w="392" w:type="dxa"/>
            <w:vAlign w:val="center"/>
          </w:tcPr>
          <w:p w:rsidR="00A850E8" w:rsidRPr="008B5C9A" w:rsidRDefault="00A850E8" w:rsidP="00B61420">
            <w:pPr>
              <w:ind w:right="876"/>
              <w:jc w:val="center"/>
              <w:rPr>
                <w:rFonts w:ascii="ＭＳ 明朝"/>
                <w:color w:val="000000" w:themeColor="text1"/>
                <w:szCs w:val="21"/>
              </w:rPr>
            </w:pPr>
            <w:r w:rsidRPr="008B5C9A">
              <w:rPr>
                <w:rFonts w:ascii="ＭＳ 明朝" w:hAnsi="ＭＳ 明朝" w:hint="eastAsia"/>
                <w:color w:val="000000" w:themeColor="text1"/>
                <w:szCs w:val="21"/>
              </w:rPr>
              <w:lastRenderedPageBreak/>
              <w:t>第３時</w:t>
            </w:r>
          </w:p>
        </w:tc>
        <w:tc>
          <w:tcPr>
            <w:tcW w:w="2582" w:type="dxa"/>
          </w:tcPr>
          <w:p w:rsidR="00A850E8" w:rsidRPr="008B5C9A" w:rsidRDefault="00A850E8" w:rsidP="00B61420">
            <w:pPr>
              <w:rPr>
                <w:rFonts w:ascii="ＭＳ 明朝"/>
                <w:color w:val="000000" w:themeColor="text1"/>
                <w:szCs w:val="21"/>
              </w:rPr>
            </w:pPr>
            <w:r w:rsidRPr="008B5C9A">
              <w:rPr>
                <w:rFonts w:ascii="ＭＳ 明朝" w:hAnsi="ＭＳ 明朝" w:hint="eastAsia"/>
                <w:color w:val="000000" w:themeColor="text1"/>
                <w:szCs w:val="21"/>
              </w:rPr>
              <w:t>場面に応じて「ふわふわ言葉」を使うことができる。</w:t>
            </w:r>
          </w:p>
        </w:tc>
        <w:tc>
          <w:tcPr>
            <w:tcW w:w="4142" w:type="dxa"/>
          </w:tcPr>
          <w:p w:rsidR="00A850E8" w:rsidRPr="008B5C9A" w:rsidRDefault="00A850E8" w:rsidP="00B61420">
            <w:pPr>
              <w:tabs>
                <w:tab w:val="left" w:pos="2588"/>
              </w:tabs>
              <w:ind w:right="33"/>
              <w:rPr>
                <w:rFonts w:ascii="ＭＳ 明朝"/>
                <w:color w:val="000000" w:themeColor="text1"/>
                <w:szCs w:val="21"/>
              </w:rPr>
            </w:pPr>
            <w:r w:rsidRPr="008B5C9A">
              <w:rPr>
                <w:rFonts w:ascii="ＭＳ 明朝" w:hint="eastAsia"/>
                <w:color w:val="000000" w:themeColor="text1"/>
                <w:szCs w:val="21"/>
              </w:rPr>
              <w:t>ゲームなどの活動の中で「ふわふわ言葉」を使う。</w:t>
            </w:r>
          </w:p>
          <w:p w:rsidR="00A850E8" w:rsidRPr="008B5C9A" w:rsidRDefault="00A850E8" w:rsidP="00B61420">
            <w:pPr>
              <w:tabs>
                <w:tab w:val="left" w:pos="2588"/>
              </w:tabs>
              <w:ind w:right="33"/>
              <w:rPr>
                <w:rFonts w:ascii="ＭＳ 明朝"/>
                <w:color w:val="000000" w:themeColor="text1"/>
                <w:szCs w:val="21"/>
              </w:rPr>
            </w:pPr>
            <w:r w:rsidRPr="008B5C9A">
              <w:rPr>
                <w:rFonts w:ascii="ＭＳ 明朝" w:hint="eastAsia"/>
                <w:color w:val="000000" w:themeColor="text1"/>
                <w:szCs w:val="21"/>
              </w:rPr>
              <w:t>「ふわふわ風船バレー」「ふわふわ輪投げ」など</w:t>
            </w:r>
          </w:p>
        </w:tc>
        <w:tc>
          <w:tcPr>
            <w:tcW w:w="2773" w:type="dxa"/>
          </w:tcPr>
          <w:p w:rsidR="00A850E8" w:rsidRPr="008B5C9A" w:rsidRDefault="00A850E8" w:rsidP="00B61420">
            <w:pPr>
              <w:ind w:right="34"/>
              <w:rPr>
                <w:rFonts w:ascii="ＭＳ 明朝"/>
                <w:color w:val="000000" w:themeColor="text1"/>
                <w:szCs w:val="21"/>
              </w:rPr>
            </w:pPr>
            <w:r>
              <w:rPr>
                <w:rFonts w:ascii="ＭＳ 明朝" w:hint="eastAsia"/>
                <w:color w:val="000000" w:themeColor="text1"/>
                <w:szCs w:val="21"/>
              </w:rPr>
              <w:t>ウ</w:t>
            </w:r>
            <w:r w:rsidRPr="008B5C9A">
              <w:rPr>
                <w:rFonts w:ascii="ＭＳ 明朝" w:hint="eastAsia"/>
                <w:color w:val="000000" w:themeColor="text1"/>
                <w:szCs w:val="21"/>
              </w:rPr>
              <w:t>－①（発言）</w:t>
            </w:r>
          </w:p>
          <w:p w:rsidR="00A850E8" w:rsidRPr="008B5C9A" w:rsidRDefault="00A850E8" w:rsidP="00B61420">
            <w:pPr>
              <w:ind w:right="34"/>
              <w:rPr>
                <w:rFonts w:ascii="ＭＳ 明朝"/>
                <w:color w:val="000000" w:themeColor="text1"/>
                <w:szCs w:val="21"/>
              </w:rPr>
            </w:pPr>
            <w:r>
              <w:rPr>
                <w:rFonts w:ascii="ＭＳ 明朝" w:hint="eastAsia"/>
                <w:color w:val="000000" w:themeColor="text1"/>
                <w:szCs w:val="21"/>
              </w:rPr>
              <w:t>ア</w:t>
            </w:r>
            <w:r w:rsidRPr="008B5C9A">
              <w:rPr>
                <w:rFonts w:ascii="ＭＳ 明朝" w:hint="eastAsia"/>
                <w:color w:val="000000" w:themeColor="text1"/>
                <w:szCs w:val="21"/>
              </w:rPr>
              <w:t>－</w:t>
            </w:r>
            <w:r>
              <w:rPr>
                <w:rFonts w:ascii="ＭＳ 明朝" w:hAnsi="ＭＳ 明朝" w:cs="ＭＳ 明朝" w:hint="eastAsia"/>
                <w:color w:val="000000" w:themeColor="text1"/>
                <w:szCs w:val="21"/>
              </w:rPr>
              <w:t>②</w:t>
            </w:r>
            <w:r w:rsidRPr="008B5C9A">
              <w:rPr>
                <w:rFonts w:ascii="ＭＳ 明朝" w:hint="eastAsia"/>
                <w:color w:val="000000" w:themeColor="text1"/>
                <w:szCs w:val="21"/>
              </w:rPr>
              <w:t>（発言）</w:t>
            </w:r>
          </w:p>
          <w:p w:rsidR="00A850E8" w:rsidRPr="008B5C9A" w:rsidRDefault="00A850E8" w:rsidP="00B61420">
            <w:pPr>
              <w:rPr>
                <w:rFonts w:ascii="ＭＳ 明朝"/>
                <w:color w:val="000000" w:themeColor="text1"/>
                <w:szCs w:val="21"/>
              </w:rPr>
            </w:pPr>
          </w:p>
        </w:tc>
      </w:tr>
    </w:tbl>
    <w:p w:rsidR="00A850E8" w:rsidRPr="00B7098D" w:rsidRDefault="00A850E8" w:rsidP="00A850E8">
      <w:pPr>
        <w:ind w:right="876"/>
        <w:rPr>
          <w:rFonts w:ascii="ＭＳ ゴシック" w:eastAsia="ＭＳ ゴシック" w:hAnsi="ＭＳ ゴシック"/>
          <w:b/>
          <w:szCs w:val="21"/>
        </w:rPr>
      </w:pPr>
    </w:p>
    <w:p w:rsidR="00A850E8" w:rsidRPr="00515A35" w:rsidRDefault="00A850E8" w:rsidP="00A850E8">
      <w:pPr>
        <w:ind w:right="876"/>
        <w:rPr>
          <w:rFonts w:ascii="ＭＳ ゴシック" w:eastAsia="ＭＳ ゴシック" w:hAnsi="ＭＳ ゴシック"/>
          <w:b/>
          <w:szCs w:val="21"/>
        </w:rPr>
      </w:pPr>
      <w:r>
        <w:rPr>
          <w:rFonts w:ascii="ＭＳ ゴシック" w:eastAsia="ＭＳ ゴシック" w:hAnsi="ＭＳ ゴシック" w:hint="eastAsia"/>
          <w:b/>
          <w:szCs w:val="21"/>
        </w:rPr>
        <w:t>７　配置図</w:t>
      </w:r>
    </w:p>
    <w:p w:rsidR="00A850E8" w:rsidRDefault="00A850E8" w:rsidP="00A850E8">
      <w:pPr>
        <w:ind w:right="876"/>
        <w:rPr>
          <w:rFonts w:ascii="ＭＳ 明朝"/>
          <w:szCs w:val="21"/>
        </w:rPr>
      </w:pPr>
      <w:r>
        <w:rPr>
          <w:noProof/>
        </w:rPr>
        <mc:AlternateContent>
          <mc:Choice Requires="wpg">
            <w:drawing>
              <wp:anchor distT="0" distB="0" distL="114300" distR="114300" simplePos="0" relativeHeight="251659264" behindDoc="0" locked="0" layoutInCell="1" allowOverlap="1" wp14:anchorId="2DBC039A" wp14:editId="20E30430">
                <wp:simplePos x="0" y="0"/>
                <wp:positionH relativeFrom="column">
                  <wp:posOffset>143510</wp:posOffset>
                </wp:positionH>
                <wp:positionV relativeFrom="paragraph">
                  <wp:posOffset>149225</wp:posOffset>
                </wp:positionV>
                <wp:extent cx="5840730" cy="2320290"/>
                <wp:effectExtent l="0" t="0" r="26670" b="22860"/>
                <wp:wrapNone/>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730" cy="2320290"/>
                          <a:chOff x="1791" y="11214"/>
                          <a:chExt cx="8702" cy="3420"/>
                        </a:xfrm>
                      </wpg:grpSpPr>
                      <wpg:grpSp>
                        <wpg:cNvPr id="23" name="Group 4"/>
                        <wpg:cNvGrpSpPr>
                          <a:grpSpLocks/>
                        </wpg:cNvGrpSpPr>
                        <wpg:grpSpPr bwMode="auto">
                          <a:xfrm>
                            <a:off x="1791" y="11214"/>
                            <a:ext cx="8702" cy="3420"/>
                            <a:chOff x="1781" y="10573"/>
                            <a:chExt cx="8702" cy="2801"/>
                          </a:xfrm>
                        </wpg:grpSpPr>
                        <wps:wsp>
                          <wps:cNvPr id="24" name="Rectangle 288"/>
                          <wps:cNvSpPr>
                            <a:spLocks noChangeArrowheads="1"/>
                          </wps:cNvSpPr>
                          <wps:spPr bwMode="auto">
                            <a:xfrm>
                              <a:off x="1781" y="10573"/>
                              <a:ext cx="8702" cy="2801"/>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25" name="Rectangle 289"/>
                          <wps:cNvSpPr>
                            <a:spLocks noChangeArrowheads="1"/>
                          </wps:cNvSpPr>
                          <wps:spPr bwMode="auto">
                            <a:xfrm>
                              <a:off x="3767" y="10573"/>
                              <a:ext cx="3673" cy="380"/>
                            </a:xfrm>
                            <a:prstGeom prst="rect">
                              <a:avLst/>
                            </a:prstGeom>
                            <a:solidFill>
                              <a:srgbClr val="FFFFFF"/>
                            </a:solidFill>
                            <a:ln w="6350">
                              <a:solidFill>
                                <a:srgbClr val="000000"/>
                              </a:solidFill>
                              <a:miter lim="800000"/>
                              <a:headEnd/>
                              <a:tailEnd/>
                            </a:ln>
                          </wps:spPr>
                          <wps:txbx>
                            <w:txbxContent>
                              <w:p w:rsidR="00A850E8" w:rsidRDefault="00A850E8" w:rsidP="00A850E8">
                                <w:r>
                                  <w:rPr>
                                    <w:rFonts w:hint="eastAsia"/>
                                  </w:rPr>
                                  <w:t xml:space="preserve">　　　　　　　黒板</w:t>
                                </w:r>
                              </w:p>
                            </w:txbxContent>
                          </wps:txbx>
                          <wps:bodyPr rot="0" vert="horz" wrap="square" lIns="74295" tIns="8890" rIns="74295" bIns="8890" anchor="t" anchorCtr="0" upright="1">
                            <a:noAutofit/>
                          </wps:bodyPr>
                        </wps:wsp>
                        <wps:wsp>
                          <wps:cNvPr id="26" name="Rectangle 290"/>
                          <wps:cNvSpPr>
                            <a:spLocks noChangeArrowheads="1"/>
                          </wps:cNvSpPr>
                          <wps:spPr bwMode="auto">
                            <a:xfrm>
                              <a:off x="3180" y="12184"/>
                              <a:ext cx="1120" cy="613"/>
                            </a:xfrm>
                            <a:prstGeom prst="rect">
                              <a:avLst/>
                            </a:prstGeom>
                            <a:solidFill>
                              <a:srgbClr val="FFFFFF"/>
                            </a:solidFill>
                            <a:ln w="6350">
                              <a:solidFill>
                                <a:srgbClr val="000000"/>
                              </a:solidFill>
                              <a:miter lim="800000"/>
                              <a:headEnd/>
                              <a:tailEnd/>
                            </a:ln>
                          </wps:spPr>
                          <wps:txbx>
                            <w:txbxContent>
                              <w:p w:rsidR="00A850E8" w:rsidRDefault="00A850E8" w:rsidP="00A850E8">
                                <w:r>
                                  <w:t xml:space="preserve">   </w:t>
                                </w:r>
                                <w:r>
                                  <w:rPr>
                                    <w:rFonts w:hint="eastAsia"/>
                                  </w:rPr>
                                  <w:t>Ｃ</w:t>
                                </w:r>
                              </w:p>
                            </w:txbxContent>
                          </wps:txbx>
                          <wps:bodyPr rot="0" vert="horz" wrap="square" lIns="74295" tIns="8890" rIns="74295" bIns="8890" anchor="t" anchorCtr="0" upright="1">
                            <a:noAutofit/>
                          </wps:bodyPr>
                        </wps:wsp>
                        <wps:wsp>
                          <wps:cNvPr id="27" name="Rectangle 291"/>
                          <wps:cNvSpPr>
                            <a:spLocks noChangeArrowheads="1"/>
                          </wps:cNvSpPr>
                          <wps:spPr bwMode="auto">
                            <a:xfrm>
                              <a:off x="5023" y="12165"/>
                              <a:ext cx="1120" cy="613"/>
                            </a:xfrm>
                            <a:prstGeom prst="rect">
                              <a:avLst/>
                            </a:prstGeom>
                            <a:solidFill>
                              <a:srgbClr val="FFFFFF"/>
                            </a:solidFill>
                            <a:ln w="6350">
                              <a:solidFill>
                                <a:srgbClr val="000000"/>
                              </a:solidFill>
                              <a:miter lim="800000"/>
                              <a:headEnd/>
                              <a:tailEnd/>
                            </a:ln>
                          </wps:spPr>
                          <wps:txbx>
                            <w:txbxContent>
                              <w:p w:rsidR="00A850E8" w:rsidRDefault="00A850E8" w:rsidP="00A850E8">
                                <w:r>
                                  <w:rPr>
                                    <w:rFonts w:hint="eastAsia"/>
                                  </w:rPr>
                                  <w:t xml:space="preserve">　</w:t>
                                </w:r>
                                <w:r>
                                  <w:t xml:space="preserve"> </w:t>
                                </w:r>
                                <w:r>
                                  <w:rPr>
                                    <w:rFonts w:hint="eastAsia"/>
                                  </w:rPr>
                                  <w:t>Ｂ</w:t>
                                </w:r>
                              </w:p>
                            </w:txbxContent>
                          </wps:txbx>
                          <wps:bodyPr rot="0" vert="horz" wrap="square" lIns="74295" tIns="8890" rIns="74295" bIns="8890" anchor="t" anchorCtr="0" upright="1">
                            <a:noAutofit/>
                          </wps:bodyPr>
                        </wps:wsp>
                        <wps:wsp>
                          <wps:cNvPr id="28" name="Rectangle 295"/>
                          <wps:cNvSpPr>
                            <a:spLocks noChangeArrowheads="1"/>
                          </wps:cNvSpPr>
                          <wps:spPr bwMode="auto">
                            <a:xfrm>
                              <a:off x="6863" y="12152"/>
                              <a:ext cx="1120" cy="613"/>
                            </a:xfrm>
                            <a:prstGeom prst="rect">
                              <a:avLst/>
                            </a:prstGeom>
                            <a:solidFill>
                              <a:srgbClr val="FFFFFF"/>
                            </a:solidFill>
                            <a:ln w="6350">
                              <a:solidFill>
                                <a:srgbClr val="000000"/>
                              </a:solidFill>
                              <a:miter lim="800000"/>
                              <a:headEnd/>
                              <a:tailEnd/>
                            </a:ln>
                          </wps:spPr>
                          <wps:txbx>
                            <w:txbxContent>
                              <w:p w:rsidR="00A850E8" w:rsidRDefault="00A850E8" w:rsidP="00A850E8">
                                <w:r>
                                  <w:rPr>
                                    <w:rFonts w:hint="eastAsia"/>
                                  </w:rPr>
                                  <w:t xml:space="preserve">　</w:t>
                                </w:r>
                                <w:r>
                                  <w:t xml:space="preserve"> </w:t>
                                </w:r>
                                <w:r>
                                  <w:rPr>
                                    <w:rFonts w:hint="eastAsia"/>
                                  </w:rPr>
                                  <w:t>Ａ</w:t>
                                </w:r>
                              </w:p>
                            </w:txbxContent>
                          </wps:txbx>
                          <wps:bodyPr rot="0" vert="horz" wrap="square" lIns="74295" tIns="8890" rIns="74295" bIns="8890" anchor="t" anchorCtr="0" upright="1">
                            <a:noAutofit/>
                          </wps:bodyPr>
                        </wps:wsp>
                        <wps:wsp>
                          <wps:cNvPr id="29" name="Rectangle 297"/>
                          <wps:cNvSpPr>
                            <a:spLocks noChangeArrowheads="1"/>
                          </wps:cNvSpPr>
                          <wps:spPr bwMode="auto">
                            <a:xfrm>
                              <a:off x="10083" y="10932"/>
                              <a:ext cx="400" cy="746"/>
                            </a:xfrm>
                            <a:prstGeom prst="rect">
                              <a:avLst/>
                            </a:prstGeom>
                            <a:solidFill>
                              <a:srgbClr val="FFFFFF"/>
                            </a:solidFill>
                            <a:ln w="6350">
                              <a:solidFill>
                                <a:srgbClr val="000000"/>
                              </a:solidFill>
                              <a:miter lim="800000"/>
                              <a:headEnd/>
                              <a:tailEnd/>
                            </a:ln>
                          </wps:spPr>
                          <wps:txbx>
                            <w:txbxContent>
                              <w:p w:rsidR="00A850E8" w:rsidRDefault="00A850E8" w:rsidP="00A850E8">
                                <w:r>
                                  <w:rPr>
                                    <w:rFonts w:hint="eastAsia"/>
                                  </w:rPr>
                                  <w:t>ドア</w:t>
                                </w:r>
                              </w:p>
                            </w:txbxContent>
                          </wps:txbx>
                          <wps:bodyPr rot="0" vert="horz" wrap="square" lIns="74295" tIns="8890" rIns="74295" bIns="8890" anchor="t" anchorCtr="0" upright="1">
                            <a:noAutofit/>
                          </wps:bodyPr>
                        </wps:wsp>
                      </wpg:grpSp>
                      <wps:wsp>
                        <wps:cNvPr id="30" name="Oval 11"/>
                        <wps:cNvSpPr>
                          <a:spLocks noChangeArrowheads="1"/>
                        </wps:cNvSpPr>
                        <wps:spPr bwMode="auto">
                          <a:xfrm>
                            <a:off x="5076" y="11754"/>
                            <a:ext cx="876" cy="540"/>
                          </a:xfrm>
                          <a:prstGeom prst="ellipse">
                            <a:avLst/>
                          </a:prstGeom>
                          <a:solidFill>
                            <a:srgbClr val="FFFFFF"/>
                          </a:solidFill>
                          <a:ln w="9525">
                            <a:solidFill>
                              <a:srgbClr val="000000"/>
                            </a:solidFill>
                            <a:round/>
                            <a:headEnd/>
                            <a:tailEnd/>
                          </a:ln>
                        </wps:spPr>
                        <wps:txbx>
                          <w:txbxContent>
                            <w:p w:rsidR="00A850E8" w:rsidRDefault="00A850E8" w:rsidP="00A850E8">
                              <w:r>
                                <w:rPr>
                                  <w:rFonts w:hint="eastAsia"/>
                                </w:rPr>
                                <w:t>Ｔ１</w:t>
                              </w:r>
                            </w:p>
                          </w:txbxContent>
                        </wps:txbx>
                        <wps:bodyPr rot="0" vert="horz" wrap="square" lIns="74295" tIns="8890" rIns="74295" bIns="8890" anchor="t" anchorCtr="0" upright="1">
                          <a:noAutofit/>
                        </wps:bodyPr>
                      </wps:wsp>
                      <wps:wsp>
                        <wps:cNvPr id="31" name="Oval 12"/>
                        <wps:cNvSpPr>
                          <a:spLocks noChangeArrowheads="1"/>
                        </wps:cNvSpPr>
                        <wps:spPr bwMode="auto">
                          <a:xfrm>
                            <a:off x="2229" y="14094"/>
                            <a:ext cx="876" cy="540"/>
                          </a:xfrm>
                          <a:prstGeom prst="ellipse">
                            <a:avLst/>
                          </a:prstGeom>
                          <a:solidFill>
                            <a:srgbClr val="FFFFFF"/>
                          </a:solidFill>
                          <a:ln w="9525">
                            <a:solidFill>
                              <a:srgbClr val="000000"/>
                            </a:solidFill>
                            <a:round/>
                            <a:headEnd/>
                            <a:tailEnd/>
                          </a:ln>
                        </wps:spPr>
                        <wps:txbx>
                          <w:txbxContent>
                            <w:p w:rsidR="00A850E8" w:rsidRDefault="00A850E8" w:rsidP="00A850E8">
                              <w:r>
                                <w:rPr>
                                  <w:rFonts w:hint="eastAsia"/>
                                </w:rPr>
                                <w:t>Ｔ２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C039A" id="Group 3" o:spid="_x0000_s1026" style="position:absolute;left:0;text-align:left;margin-left:11.3pt;margin-top:11.75pt;width:459.9pt;height:182.7pt;z-index:251659264" coordorigin="1791,11214" coordsize="8702,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">
                <v:group id="Group 4" o:spid="_x0000_s1027" style="position:absolute;left:1791;top:11214;width:8702;height:3420" coordorigin="1781,10573" coordsize="8702,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88" o:spid="_x0000_s1028" style="position:absolute;left:1781;top:10573;width:8702;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" strokeweight=".5pt">
                    <v:textbox inset="5.85pt,.7pt,5.85pt,.7pt"/>
                  </v:rect>
                  <v:rect id="Rectangle 289" o:spid="_x0000_s1029" style="position:absolute;left:3767;top:10573;width:3673;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" strokeweight=".5pt">
                    <v:textbox inset="5.85pt,.7pt,5.85pt,.7pt">
                      <w:txbxContent>
                        <w:p w:rsidR="00A850E8" w:rsidRDefault="00A850E8" w:rsidP="00A850E8">
                          <w:r>
                            <w:rPr>
                              <w:rFonts w:hint="eastAsia"/>
                            </w:rPr>
                            <w:t xml:space="preserve">　　　　　　　黒板</w:t>
                          </w:r>
                        </w:p>
                      </w:txbxContent>
                    </v:textbox>
                  </v:rect>
                  <v:rect id="Rectangle 290" o:spid="_x0000_s1030" style="position:absolute;left:3180;top:12184;width:112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" strokeweight=".5pt">
                    <v:textbox inset="5.85pt,.7pt,5.85pt,.7pt">
                      <w:txbxContent>
                        <w:p w:rsidR="00A850E8" w:rsidRDefault="00A850E8" w:rsidP="00A850E8">
                          <w:r>
                            <w:t xml:space="preserve">   </w:t>
                          </w:r>
                          <w:r>
                            <w:rPr>
                              <w:rFonts w:hint="eastAsia"/>
                            </w:rPr>
                            <w:t>Ｃ</w:t>
                          </w:r>
                        </w:p>
                      </w:txbxContent>
                    </v:textbox>
                  </v:rect>
                  <v:rect id="Rectangle 291" o:spid="_x0000_s1031" style="position:absolute;left:5023;top:12165;width:112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" strokeweight=".5pt">
                    <v:textbox inset="5.85pt,.7pt,5.85pt,.7pt">
                      <w:txbxContent>
                        <w:p w:rsidR="00A850E8" w:rsidRDefault="00A850E8" w:rsidP="00A850E8">
                          <w:r>
                            <w:rPr>
                              <w:rFonts w:hint="eastAsia"/>
                            </w:rPr>
                            <w:t xml:space="preserve">　</w:t>
                          </w:r>
                          <w:r>
                            <w:t xml:space="preserve"> </w:t>
                          </w:r>
                          <w:r>
                            <w:rPr>
                              <w:rFonts w:hint="eastAsia"/>
                            </w:rPr>
                            <w:t>Ｂ</w:t>
                          </w:r>
                        </w:p>
                      </w:txbxContent>
                    </v:textbox>
                  </v:rect>
                  <v:rect id="Rectangle 295" o:spid="_x0000_s1032" style="position:absolute;left:6863;top:12152;width:112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" strokeweight=".5pt">
                    <v:textbox inset="5.85pt,.7pt,5.85pt,.7pt">
                      <w:txbxContent>
                        <w:p w:rsidR="00A850E8" w:rsidRDefault="00A850E8" w:rsidP="00A850E8">
                          <w:r>
                            <w:rPr>
                              <w:rFonts w:hint="eastAsia"/>
                            </w:rPr>
                            <w:t xml:space="preserve">　</w:t>
                          </w:r>
                          <w:r>
                            <w:t xml:space="preserve"> </w:t>
                          </w:r>
                          <w:r>
                            <w:rPr>
                              <w:rFonts w:hint="eastAsia"/>
                            </w:rPr>
                            <w:t>Ａ</w:t>
                          </w:r>
                        </w:p>
                      </w:txbxContent>
                    </v:textbox>
                  </v:rect>
                  <v:rect id="Rectangle 297" o:spid="_x0000_s1033" style="position:absolute;left:10083;top:10932;width:400;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" strokeweight=".5pt">
                    <v:textbox inset="5.85pt,.7pt,5.85pt,.7pt">
                      <w:txbxContent>
                        <w:p w:rsidR="00A850E8" w:rsidRDefault="00A850E8" w:rsidP="00A850E8">
                          <w:r>
                            <w:rPr>
                              <w:rFonts w:hint="eastAsia"/>
                            </w:rPr>
                            <w:t>ドア</w:t>
                          </w:r>
                        </w:p>
                      </w:txbxContent>
                    </v:textbox>
                  </v:rect>
                </v:group>
                <v:oval id="Oval 11" o:spid="_x0000_s1034" style="position:absolute;left:5076;top:11754;width:87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">
                  <v:textbox inset="5.85pt,.7pt,5.85pt,.7pt">
                    <w:txbxContent>
                      <w:p w:rsidR="00A850E8" w:rsidRDefault="00A850E8" w:rsidP="00A850E8">
                        <w:r>
                          <w:rPr>
                            <w:rFonts w:hint="eastAsia"/>
                          </w:rPr>
                          <w:t>Ｔ１</w:t>
                        </w:r>
                      </w:p>
                    </w:txbxContent>
                  </v:textbox>
                </v:oval>
                <v:oval id="Oval 12" o:spid="_x0000_s1035" style="position:absolute;left:2229;top:14094;width:87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">
                  <v:textbox inset="5.85pt,.7pt,5.85pt,.7pt">
                    <w:txbxContent>
                      <w:p w:rsidR="00A850E8" w:rsidRDefault="00A850E8" w:rsidP="00A850E8">
                        <w:r>
                          <w:rPr>
                            <w:rFonts w:hint="eastAsia"/>
                          </w:rPr>
                          <w:t>Ｔ２</w:t>
                        </w:r>
                      </w:p>
                    </w:txbxContent>
                  </v:textbox>
                </v:oval>
              </v:group>
            </w:pict>
          </mc:Fallback>
        </mc:AlternateContent>
      </w:r>
    </w:p>
    <w:p w:rsidR="00A850E8" w:rsidRDefault="00A850E8" w:rsidP="00A850E8">
      <w:pPr>
        <w:ind w:right="876"/>
        <w:rPr>
          <w:rFonts w:ascii="ＭＳ 明朝"/>
          <w:szCs w:val="21"/>
        </w:rPr>
      </w:pPr>
    </w:p>
    <w:p w:rsidR="00A850E8" w:rsidRDefault="00A850E8" w:rsidP="00A850E8">
      <w:pPr>
        <w:ind w:right="876"/>
        <w:rPr>
          <w:rFonts w:ascii="ＭＳ 明朝"/>
          <w:szCs w:val="21"/>
        </w:rPr>
      </w:pPr>
    </w:p>
    <w:p w:rsidR="00A850E8" w:rsidRDefault="00A850E8" w:rsidP="00A850E8">
      <w:pPr>
        <w:ind w:right="876"/>
        <w:rPr>
          <w:rFonts w:ascii="ＭＳ 明朝"/>
          <w:szCs w:val="21"/>
        </w:rPr>
      </w:pPr>
    </w:p>
    <w:p w:rsidR="00A850E8" w:rsidRDefault="00A850E8" w:rsidP="00A850E8">
      <w:pPr>
        <w:ind w:right="876"/>
        <w:rPr>
          <w:rFonts w:ascii="ＭＳ 明朝"/>
          <w:szCs w:val="21"/>
        </w:rPr>
      </w:pPr>
    </w:p>
    <w:p w:rsidR="00A850E8" w:rsidRDefault="00A850E8" w:rsidP="00A850E8">
      <w:pPr>
        <w:ind w:right="876"/>
        <w:rPr>
          <w:rFonts w:ascii="ＭＳ 明朝"/>
          <w:szCs w:val="21"/>
        </w:rPr>
      </w:pPr>
    </w:p>
    <w:p w:rsidR="00A850E8" w:rsidRDefault="00A850E8" w:rsidP="00A850E8">
      <w:pPr>
        <w:ind w:right="876"/>
        <w:rPr>
          <w:rFonts w:ascii="ＭＳ 明朝"/>
          <w:szCs w:val="21"/>
        </w:rPr>
      </w:pPr>
    </w:p>
    <w:p w:rsidR="00A850E8" w:rsidRDefault="00A850E8" w:rsidP="00A850E8">
      <w:pPr>
        <w:ind w:right="876"/>
        <w:rPr>
          <w:rFonts w:ascii="ＭＳ 明朝"/>
          <w:szCs w:val="21"/>
        </w:rPr>
      </w:pPr>
    </w:p>
    <w:p w:rsidR="00A850E8" w:rsidRPr="00515A35" w:rsidRDefault="00A850E8" w:rsidP="00A850E8">
      <w:pPr>
        <w:ind w:right="876"/>
        <w:rPr>
          <w:rFonts w:ascii="ＭＳ 明朝"/>
          <w:szCs w:val="21"/>
        </w:rPr>
      </w:pPr>
    </w:p>
    <w:p w:rsidR="00A850E8" w:rsidRDefault="00A850E8" w:rsidP="00A850E8">
      <w:pPr>
        <w:ind w:right="876"/>
        <w:rPr>
          <w:rFonts w:ascii="ＭＳ ゴシック" w:eastAsia="ＭＳ ゴシック" w:hAnsi="ＭＳ ゴシック"/>
          <w:b/>
          <w:szCs w:val="21"/>
        </w:rPr>
      </w:pPr>
    </w:p>
    <w:p w:rsidR="00A850E8" w:rsidRDefault="00A850E8" w:rsidP="00A850E8">
      <w:pPr>
        <w:ind w:right="876"/>
        <w:rPr>
          <w:rFonts w:ascii="ＭＳ ゴシック" w:eastAsia="ＭＳ ゴシック" w:hAnsi="ＭＳ ゴシック"/>
          <w:b/>
          <w:szCs w:val="21"/>
        </w:rPr>
      </w:pPr>
    </w:p>
    <w:p w:rsidR="00A850E8" w:rsidRDefault="00A850E8" w:rsidP="00A850E8">
      <w:pPr>
        <w:ind w:right="876"/>
        <w:rPr>
          <w:rFonts w:ascii="ＭＳ ゴシック" w:eastAsia="ＭＳ ゴシック" w:hAnsi="ＭＳ ゴシック"/>
          <w:b/>
          <w:szCs w:val="21"/>
        </w:rPr>
      </w:pPr>
    </w:p>
    <w:p w:rsidR="00A850E8" w:rsidRPr="00E77C05" w:rsidRDefault="00A850E8" w:rsidP="00A850E8">
      <w:pPr>
        <w:ind w:right="876"/>
        <w:rPr>
          <w:rFonts w:ascii="ＭＳ ゴシック" w:eastAsia="ＭＳ ゴシック" w:hAnsi="ＭＳ ゴシック"/>
          <w:b/>
          <w:color w:val="000000"/>
          <w:szCs w:val="21"/>
        </w:rPr>
      </w:pPr>
      <w:r w:rsidRPr="00E77C05">
        <w:rPr>
          <w:rFonts w:ascii="ＭＳ ゴシック" w:eastAsia="ＭＳ ゴシック" w:hAnsi="ＭＳ ゴシック" w:hint="eastAsia"/>
          <w:b/>
          <w:color w:val="000000"/>
          <w:szCs w:val="21"/>
        </w:rPr>
        <w:t xml:space="preserve">８　指導に当たって　</w:t>
      </w:r>
    </w:p>
    <w:p w:rsidR="00A850E8" w:rsidRPr="00E77C05" w:rsidRDefault="00A850E8" w:rsidP="00A850E8">
      <w:pPr>
        <w:ind w:right="-1"/>
        <w:rPr>
          <w:color w:val="000000"/>
          <w:szCs w:val="21"/>
        </w:rPr>
      </w:pPr>
      <w:r w:rsidRPr="00E77C05">
        <w:rPr>
          <w:rFonts w:hint="eastAsia"/>
          <w:color w:val="000000"/>
          <w:szCs w:val="21"/>
        </w:rPr>
        <w:t>（１）授業形態の工夫</w:t>
      </w:r>
    </w:p>
    <w:p w:rsidR="00A850E8" w:rsidRPr="00FF3E87" w:rsidRDefault="00A850E8" w:rsidP="00A850E8">
      <w:pPr>
        <w:ind w:right="-1"/>
        <w:rPr>
          <w:color w:val="000000"/>
          <w:szCs w:val="21"/>
          <w:bdr w:val="single" w:sz="4" w:space="0" w:color="auto"/>
        </w:rPr>
      </w:pPr>
      <w:r w:rsidRPr="00517128">
        <w:rPr>
          <w:rFonts w:hint="eastAsia"/>
          <w:color w:val="FF0000"/>
          <w:szCs w:val="21"/>
        </w:rPr>
        <w:t xml:space="preserve">　　</w:t>
      </w:r>
      <w:r w:rsidRPr="00CB36EA">
        <w:rPr>
          <w:rFonts w:hint="eastAsia"/>
          <w:color w:val="000000"/>
          <w:szCs w:val="21"/>
        </w:rPr>
        <w:t xml:space="preserve">ア　</w:t>
      </w:r>
      <w:r w:rsidRPr="00FF3E87">
        <w:rPr>
          <w:rFonts w:hint="eastAsia"/>
          <w:color w:val="000000"/>
          <w:szCs w:val="21"/>
          <w:bdr w:val="single" w:sz="4" w:space="0" w:color="auto"/>
        </w:rPr>
        <w:t>ティームティーチングの活用</w:t>
      </w:r>
    </w:p>
    <w:p w:rsidR="00A850E8" w:rsidRPr="008B5C9A" w:rsidRDefault="00A850E8" w:rsidP="00A850E8">
      <w:pPr>
        <w:ind w:firstLineChars="294" w:firstLine="644"/>
        <w:rPr>
          <w:rFonts w:ascii="ＭＳ Ｐ明朝" w:eastAsia="ＭＳ Ｐ明朝" w:hAnsi="ＭＳ Ｐ明朝"/>
          <w:color w:val="000000" w:themeColor="text1"/>
          <w:sz w:val="22"/>
        </w:rPr>
      </w:pPr>
      <w:r w:rsidRPr="00FF3E87">
        <w:rPr>
          <w:rFonts w:hint="eastAsia"/>
          <w:color w:val="000000"/>
          <w:szCs w:val="21"/>
        </w:rPr>
        <w:t>・</w:t>
      </w:r>
      <w:r w:rsidRPr="008B5C9A">
        <w:rPr>
          <w:rFonts w:hint="eastAsia"/>
          <w:color w:val="000000" w:themeColor="text1"/>
          <w:szCs w:val="21"/>
        </w:rPr>
        <w:t>本時の</w:t>
      </w:r>
      <w:r w:rsidRPr="008B5C9A">
        <w:rPr>
          <w:rFonts w:ascii="ＭＳ Ｐ明朝" w:eastAsia="ＭＳ Ｐ明朝" w:hAnsi="ＭＳ Ｐ明朝" w:hint="eastAsia"/>
          <w:color w:val="000000" w:themeColor="text1"/>
          <w:sz w:val="22"/>
        </w:rPr>
        <w:t>授業の寸劇を見せる場面で、Ｔ</w:t>
      </w:r>
      <w:r>
        <w:rPr>
          <w:rFonts w:ascii="ＭＳ Ｐ明朝" w:eastAsia="ＭＳ Ｐ明朝" w:hAnsi="ＭＳ Ｐ明朝" w:hint="eastAsia"/>
          <w:color w:val="000000" w:themeColor="text1"/>
          <w:sz w:val="22"/>
        </w:rPr>
        <w:t>１</w:t>
      </w:r>
      <w:r w:rsidRPr="008B5C9A">
        <w:rPr>
          <w:rFonts w:ascii="ＭＳ Ｐ明朝" w:eastAsia="ＭＳ Ｐ明朝" w:hAnsi="ＭＳ Ｐ明朝" w:hint="eastAsia"/>
          <w:color w:val="000000" w:themeColor="text1"/>
          <w:sz w:val="22"/>
        </w:rPr>
        <w:t>とＴ</w:t>
      </w:r>
      <w:r>
        <w:rPr>
          <w:rFonts w:ascii="ＭＳ Ｐ明朝" w:eastAsia="ＭＳ Ｐ明朝" w:hAnsi="ＭＳ Ｐ明朝" w:hint="eastAsia"/>
          <w:color w:val="000000" w:themeColor="text1"/>
          <w:sz w:val="22"/>
        </w:rPr>
        <w:t>２</w:t>
      </w:r>
      <w:r w:rsidRPr="008B5C9A">
        <w:rPr>
          <w:rFonts w:ascii="ＭＳ Ｐ明朝" w:eastAsia="ＭＳ Ｐ明朝" w:hAnsi="ＭＳ Ｐ明朝" w:hint="eastAsia"/>
          <w:color w:val="000000" w:themeColor="text1"/>
          <w:sz w:val="22"/>
        </w:rPr>
        <w:t>が児童役を演じる。</w:t>
      </w:r>
    </w:p>
    <w:p w:rsidR="00A850E8" w:rsidRPr="008B5C9A" w:rsidRDefault="00A850E8" w:rsidP="00A850E8">
      <w:pPr>
        <w:ind w:leftChars="306" w:left="894" w:hangingChars="98" w:hanging="224"/>
        <w:rPr>
          <w:rFonts w:ascii="ＭＳ Ｐ明朝" w:eastAsia="ＭＳ Ｐ明朝" w:hAnsi="ＭＳ Ｐ明朝"/>
          <w:color w:val="000000" w:themeColor="text1"/>
          <w:sz w:val="22"/>
        </w:rPr>
      </w:pPr>
      <w:r w:rsidRPr="008B5C9A">
        <w:rPr>
          <w:rFonts w:ascii="ＭＳ Ｐ明朝" w:eastAsia="ＭＳ Ｐ明朝" w:hAnsi="ＭＳ Ｐ明朝" w:hint="eastAsia"/>
          <w:color w:val="000000" w:themeColor="text1"/>
          <w:sz w:val="22"/>
        </w:rPr>
        <w:t>・本時以外では、その他の児童役として授業に参加し、第１時では語彙を補足したり、第３時では活動の人数調整役となったりする。</w:t>
      </w:r>
    </w:p>
    <w:p w:rsidR="00A850E8" w:rsidRPr="008B5C9A" w:rsidRDefault="00A850E8" w:rsidP="00A850E8">
      <w:pPr>
        <w:ind w:leftChars="100" w:left="879" w:hangingChars="288" w:hanging="660"/>
        <w:rPr>
          <w:rFonts w:ascii="ＭＳ Ｐ明朝" w:eastAsia="ＭＳ Ｐ明朝" w:hAnsi="ＭＳ Ｐ明朝"/>
          <w:color w:val="000000" w:themeColor="text1"/>
          <w:sz w:val="22"/>
        </w:rPr>
      </w:pPr>
      <w:r w:rsidRPr="008B5C9A">
        <w:rPr>
          <w:rFonts w:ascii="ＭＳ Ｐ明朝" w:eastAsia="ＭＳ Ｐ明朝" w:hAnsi="ＭＳ Ｐ明朝" w:hint="eastAsia"/>
          <w:color w:val="000000" w:themeColor="text1"/>
          <w:sz w:val="22"/>
        </w:rPr>
        <w:t xml:space="preserve">　　　・一斉指導の中で児童の理解・納得が不十分な場合は、Ｔ２が個別に振り返り学習や確認、個別に声かけを行う。</w:t>
      </w:r>
    </w:p>
    <w:p w:rsidR="00A850E8" w:rsidRPr="008B5C9A" w:rsidRDefault="00A850E8" w:rsidP="00A850E8">
      <w:pPr>
        <w:ind w:leftChars="100" w:left="879" w:hangingChars="288" w:hanging="660"/>
        <w:rPr>
          <w:rFonts w:ascii="ＭＳ Ｐ明朝" w:eastAsia="ＭＳ Ｐ明朝" w:hAnsi="ＭＳ Ｐ明朝"/>
          <w:color w:val="000000" w:themeColor="text1"/>
          <w:sz w:val="22"/>
        </w:rPr>
      </w:pPr>
    </w:p>
    <w:p w:rsidR="00A850E8" w:rsidRPr="008B5C9A" w:rsidRDefault="00A850E8" w:rsidP="00A850E8">
      <w:pPr>
        <w:ind w:right="-1"/>
        <w:rPr>
          <w:color w:val="000000" w:themeColor="text1"/>
          <w:szCs w:val="21"/>
        </w:rPr>
      </w:pPr>
      <w:r w:rsidRPr="008B5C9A">
        <w:rPr>
          <w:rFonts w:hint="eastAsia"/>
          <w:color w:val="000000" w:themeColor="text1"/>
          <w:szCs w:val="21"/>
        </w:rPr>
        <w:t>（２）指導方法の工夫</w:t>
      </w:r>
    </w:p>
    <w:p w:rsidR="00A850E8" w:rsidRPr="008B5C9A" w:rsidRDefault="00A850E8" w:rsidP="00A850E8">
      <w:pPr>
        <w:ind w:right="-1"/>
        <w:rPr>
          <w:color w:val="000000" w:themeColor="text1"/>
          <w:szCs w:val="21"/>
        </w:rPr>
      </w:pPr>
      <w:r w:rsidRPr="008B5C9A">
        <w:rPr>
          <w:rFonts w:hint="eastAsia"/>
          <w:color w:val="000000" w:themeColor="text1"/>
          <w:szCs w:val="21"/>
        </w:rPr>
        <w:t xml:space="preserve">　　ア　</w:t>
      </w:r>
      <w:r w:rsidRPr="008B5C9A">
        <w:rPr>
          <w:rFonts w:hint="eastAsia"/>
          <w:color w:val="000000" w:themeColor="text1"/>
          <w:szCs w:val="21"/>
          <w:bdr w:val="single" w:sz="4" w:space="0" w:color="auto"/>
        </w:rPr>
        <w:t>アクティブ・ラーニングをメインにした学習</w:t>
      </w:r>
    </w:p>
    <w:p w:rsidR="00A850E8" w:rsidRPr="008B5C9A" w:rsidRDefault="00A850E8" w:rsidP="00A850E8">
      <w:pPr>
        <w:ind w:left="850" w:right="-1" w:hangingChars="388" w:hanging="850"/>
        <w:rPr>
          <w:color w:val="000000" w:themeColor="text1"/>
          <w:szCs w:val="21"/>
        </w:rPr>
      </w:pPr>
      <w:r w:rsidRPr="008B5C9A">
        <w:rPr>
          <w:rFonts w:hint="eastAsia"/>
          <w:color w:val="000000" w:themeColor="text1"/>
          <w:szCs w:val="21"/>
        </w:rPr>
        <w:t xml:space="preserve">　　　・体験的な活動を取り入れ、知識だけでなく実践的な技能を身に付けられるようにするとともに、主体的に学ぼうとする態度を育み「ふわふわ言葉」の有用性に気付けるようにする。</w:t>
      </w:r>
    </w:p>
    <w:p w:rsidR="00A850E8" w:rsidRPr="008B5C9A" w:rsidRDefault="00A850E8" w:rsidP="00A850E8">
      <w:pPr>
        <w:tabs>
          <w:tab w:val="left" w:pos="190"/>
        </w:tabs>
        <w:ind w:leftChars="266" w:left="798" w:hangingChars="98" w:hanging="215"/>
        <w:rPr>
          <w:rFonts w:ascii="ＭＳ 明朝"/>
          <w:color w:val="000000" w:themeColor="text1"/>
          <w:szCs w:val="21"/>
        </w:rPr>
      </w:pPr>
      <w:r w:rsidRPr="008B5C9A">
        <w:rPr>
          <w:rFonts w:ascii="ＭＳ 明朝" w:hAnsi="ＭＳ 明朝" w:hint="eastAsia"/>
          <w:color w:val="000000" w:themeColor="text1"/>
          <w:szCs w:val="21"/>
        </w:rPr>
        <w:t>・個々の力量の差や勝ち負けが出ない活動を取り入れて心的負担を和らげ、</w:t>
      </w:r>
      <w:r w:rsidRPr="008B5C9A">
        <w:rPr>
          <w:rFonts w:hint="eastAsia"/>
          <w:color w:val="000000" w:themeColor="text1"/>
          <w:szCs w:val="21"/>
        </w:rPr>
        <w:t>「ふわふわ言葉」を使いやすい環境を設定する。</w:t>
      </w:r>
    </w:p>
    <w:p w:rsidR="00A850E8" w:rsidRPr="008B5C9A" w:rsidRDefault="00A850E8" w:rsidP="00A850E8">
      <w:pPr>
        <w:rPr>
          <w:color w:val="000000" w:themeColor="text1"/>
          <w:szCs w:val="21"/>
        </w:rPr>
      </w:pPr>
    </w:p>
    <w:p w:rsidR="00A850E8" w:rsidRPr="008B5C9A" w:rsidRDefault="00A850E8" w:rsidP="00A850E8">
      <w:pPr>
        <w:rPr>
          <w:rFonts w:ascii="ＭＳ 明朝"/>
          <w:color w:val="000000" w:themeColor="text1"/>
          <w:szCs w:val="21"/>
        </w:rPr>
      </w:pPr>
      <w:r w:rsidRPr="008B5C9A">
        <w:rPr>
          <w:rFonts w:ascii="ＭＳ 明朝" w:hAnsi="ＭＳ 明朝" w:hint="eastAsia"/>
          <w:color w:val="000000" w:themeColor="text1"/>
          <w:szCs w:val="21"/>
        </w:rPr>
        <w:t xml:space="preserve">　　イ　</w:t>
      </w:r>
      <w:r w:rsidRPr="008B5C9A">
        <w:rPr>
          <w:rFonts w:hint="eastAsia"/>
          <w:color w:val="000000" w:themeColor="text1"/>
          <w:szCs w:val="21"/>
          <w:bdr w:val="single" w:sz="4" w:space="0" w:color="auto"/>
        </w:rPr>
        <w:t>児童の実態に応じた指導</w:t>
      </w:r>
    </w:p>
    <w:p w:rsidR="00A850E8" w:rsidRPr="008B5C9A" w:rsidRDefault="00A850E8" w:rsidP="00A850E8">
      <w:pPr>
        <w:ind w:leftChars="324" w:left="925" w:hangingChars="98" w:hanging="215"/>
        <w:rPr>
          <w:rFonts w:ascii="ＭＳ 明朝"/>
          <w:color w:val="000000" w:themeColor="text1"/>
          <w:szCs w:val="21"/>
        </w:rPr>
      </w:pPr>
      <w:r w:rsidRPr="008B5C9A">
        <w:rPr>
          <w:rFonts w:ascii="ＭＳ 明朝" w:hAnsi="ＭＳ 明朝" w:hint="eastAsia"/>
          <w:color w:val="000000" w:themeColor="text1"/>
          <w:szCs w:val="21"/>
        </w:rPr>
        <w:t>・発達段階とともに、アンバランスな面、こだわり等を考慮し、一つ一つの活動時間を短く設定し、集中できるように配慮する。</w:t>
      </w:r>
    </w:p>
    <w:p w:rsidR="00A850E8" w:rsidRPr="008B5C9A" w:rsidRDefault="00A850E8" w:rsidP="00A850E8">
      <w:pPr>
        <w:ind w:leftChars="324" w:left="925" w:hangingChars="98" w:hanging="215"/>
        <w:rPr>
          <w:color w:val="000000" w:themeColor="text1"/>
          <w:szCs w:val="21"/>
        </w:rPr>
      </w:pPr>
      <w:r w:rsidRPr="008B5C9A">
        <w:rPr>
          <w:rFonts w:hint="eastAsia"/>
          <w:color w:val="000000" w:themeColor="text1"/>
          <w:szCs w:val="21"/>
        </w:rPr>
        <w:t>・言葉での指示はなるべく短くし、複数の指示や説明をする場合は視覚に残すようにする。</w:t>
      </w:r>
    </w:p>
    <w:p w:rsidR="00A850E8" w:rsidRPr="008B5C9A" w:rsidRDefault="00A850E8" w:rsidP="00A850E8">
      <w:pPr>
        <w:ind w:leftChars="324" w:left="925" w:hangingChars="98" w:hanging="215"/>
        <w:rPr>
          <w:color w:val="000000" w:themeColor="text1"/>
          <w:szCs w:val="21"/>
        </w:rPr>
      </w:pPr>
      <w:r w:rsidRPr="008B5C9A">
        <w:rPr>
          <w:rFonts w:hint="eastAsia"/>
          <w:color w:val="000000" w:themeColor="text1"/>
          <w:szCs w:val="21"/>
        </w:rPr>
        <w:t>・</w:t>
      </w:r>
      <w:r w:rsidRPr="008B5C9A">
        <w:rPr>
          <w:rFonts w:ascii="ＭＳ Ｐ明朝" w:eastAsia="ＭＳ Ｐ明朝" w:hAnsi="ＭＳ Ｐ明朝" w:hint="eastAsia"/>
          <w:color w:val="000000" w:themeColor="text1"/>
          <w:sz w:val="22"/>
        </w:rPr>
        <w:t>寸劇を見る活動を取り入れ、具体的な場面を視覚的に捉えられるようにし、課題把握や改善案の思考がしやすくなるよう工夫する。また、寸劇の内容も児童がこれから共有するものを題</w:t>
      </w:r>
      <w:r w:rsidRPr="008B5C9A">
        <w:rPr>
          <w:rFonts w:ascii="ＭＳ Ｐ明朝" w:eastAsia="ＭＳ Ｐ明朝" w:hAnsi="ＭＳ Ｐ明朝" w:hint="eastAsia"/>
          <w:color w:val="000000" w:themeColor="text1"/>
          <w:sz w:val="22"/>
        </w:rPr>
        <w:lastRenderedPageBreak/>
        <w:t>材とし、実際の活動に生かせるように工夫する。</w:t>
      </w:r>
    </w:p>
    <w:p w:rsidR="00A850E8" w:rsidRPr="008B5C9A" w:rsidRDefault="00A850E8" w:rsidP="00A850E8">
      <w:pPr>
        <w:ind w:right="-1"/>
        <w:rPr>
          <w:color w:val="000000" w:themeColor="text1"/>
          <w:szCs w:val="21"/>
        </w:rPr>
      </w:pPr>
      <w:r w:rsidRPr="008B5C9A">
        <w:rPr>
          <w:rFonts w:hint="eastAsia"/>
          <w:color w:val="000000" w:themeColor="text1"/>
          <w:szCs w:val="21"/>
        </w:rPr>
        <w:t xml:space="preserve">　　</w:t>
      </w:r>
    </w:p>
    <w:p w:rsidR="00A850E8" w:rsidRPr="008B5C9A" w:rsidRDefault="00A850E8" w:rsidP="00A850E8">
      <w:pPr>
        <w:ind w:right="-1" w:firstLineChars="196" w:firstLine="429"/>
        <w:rPr>
          <w:color w:val="000000" w:themeColor="text1"/>
          <w:szCs w:val="21"/>
        </w:rPr>
      </w:pPr>
      <w:r w:rsidRPr="008B5C9A">
        <w:rPr>
          <w:rFonts w:hint="eastAsia"/>
          <w:color w:val="000000" w:themeColor="text1"/>
          <w:szCs w:val="21"/>
        </w:rPr>
        <w:t xml:space="preserve">ウ　</w:t>
      </w:r>
      <w:r w:rsidRPr="008B5C9A">
        <w:rPr>
          <w:rFonts w:hint="eastAsia"/>
          <w:color w:val="000000" w:themeColor="text1"/>
          <w:szCs w:val="21"/>
          <w:bdr w:val="single" w:sz="4" w:space="0" w:color="auto"/>
        </w:rPr>
        <w:t>児童が見通しをもてるようにするための工夫</w:t>
      </w:r>
    </w:p>
    <w:p w:rsidR="00A850E8" w:rsidRPr="008B5C9A" w:rsidRDefault="00A850E8" w:rsidP="00A850E8">
      <w:pPr>
        <w:ind w:left="850" w:right="-1" w:hangingChars="388" w:hanging="850"/>
        <w:rPr>
          <w:color w:val="000000" w:themeColor="text1"/>
          <w:szCs w:val="21"/>
        </w:rPr>
      </w:pPr>
      <w:r w:rsidRPr="008B5C9A">
        <w:rPr>
          <w:rFonts w:hint="eastAsia"/>
          <w:color w:val="000000" w:themeColor="text1"/>
          <w:szCs w:val="21"/>
        </w:rPr>
        <w:t xml:space="preserve">　　　・板書に今日の活動を箇条書きで示しておく。</w:t>
      </w:r>
    </w:p>
    <w:p w:rsidR="00A850E8" w:rsidRPr="008B5C9A" w:rsidRDefault="00A850E8" w:rsidP="00A850E8">
      <w:pPr>
        <w:ind w:left="850" w:right="-1" w:hangingChars="388" w:hanging="850"/>
        <w:rPr>
          <w:color w:val="000000" w:themeColor="text1"/>
          <w:szCs w:val="21"/>
        </w:rPr>
      </w:pPr>
      <w:r w:rsidRPr="008B5C9A">
        <w:rPr>
          <w:rFonts w:hint="eastAsia"/>
          <w:color w:val="000000" w:themeColor="text1"/>
          <w:szCs w:val="21"/>
        </w:rPr>
        <w:t xml:space="preserve">　　　・毎時間の授業展開をある程度パターン化しておくことで、初めての内容でも取り組みやすくなるように工夫する。</w:t>
      </w:r>
    </w:p>
    <w:p w:rsidR="00A850E8" w:rsidRPr="008B5C9A" w:rsidRDefault="00A850E8" w:rsidP="00A850E8">
      <w:pPr>
        <w:ind w:left="850" w:right="-1" w:hangingChars="388" w:hanging="850"/>
        <w:rPr>
          <w:color w:val="000000" w:themeColor="text1"/>
          <w:szCs w:val="21"/>
        </w:rPr>
      </w:pPr>
    </w:p>
    <w:p w:rsidR="00A850E8" w:rsidRPr="008B5C9A" w:rsidRDefault="00A850E8" w:rsidP="00A850E8">
      <w:pPr>
        <w:ind w:left="850" w:right="-1" w:hangingChars="388" w:hanging="850"/>
        <w:rPr>
          <w:color w:val="000000" w:themeColor="text1"/>
          <w:szCs w:val="21"/>
        </w:rPr>
      </w:pPr>
      <w:r w:rsidRPr="008B5C9A">
        <w:rPr>
          <w:rFonts w:hint="eastAsia"/>
          <w:color w:val="000000" w:themeColor="text1"/>
          <w:szCs w:val="21"/>
        </w:rPr>
        <w:t xml:space="preserve">　　エ　</w:t>
      </w:r>
      <w:r w:rsidRPr="008B5C9A">
        <w:rPr>
          <w:rFonts w:hint="eastAsia"/>
          <w:color w:val="000000" w:themeColor="text1"/>
          <w:szCs w:val="21"/>
          <w:bdr w:val="single" w:sz="4" w:space="0" w:color="auto"/>
        </w:rPr>
        <w:t>活動内容の理解が難しい児童への配慮</w:t>
      </w:r>
    </w:p>
    <w:p w:rsidR="00A850E8" w:rsidRPr="008B5C9A" w:rsidRDefault="00A850E8" w:rsidP="00A850E8">
      <w:pPr>
        <w:ind w:left="876" w:right="-1" w:hangingChars="400" w:hanging="876"/>
        <w:rPr>
          <w:color w:val="000000" w:themeColor="text1"/>
          <w:szCs w:val="21"/>
        </w:rPr>
      </w:pPr>
      <w:r w:rsidRPr="008B5C9A">
        <w:rPr>
          <w:rFonts w:hint="eastAsia"/>
          <w:color w:val="000000" w:themeColor="text1"/>
          <w:szCs w:val="21"/>
        </w:rPr>
        <w:t xml:space="preserve">　　　・「ふわふわ言葉」が出てこない場合は、既習事項を確認するように促す。（第１時では生活経験から）既習事項が思い出せるよう、復習場面で言葉を黒板に掲示し残しておく。</w:t>
      </w:r>
    </w:p>
    <w:p w:rsidR="00A850E8" w:rsidRPr="008B5C9A" w:rsidRDefault="00A850E8" w:rsidP="00A850E8">
      <w:pPr>
        <w:ind w:left="1095" w:right="-1" w:hangingChars="500" w:hanging="1095"/>
        <w:rPr>
          <w:color w:val="000000" w:themeColor="text1"/>
          <w:szCs w:val="21"/>
        </w:rPr>
      </w:pPr>
      <w:r w:rsidRPr="008B5C9A">
        <w:rPr>
          <w:rFonts w:hint="eastAsia"/>
          <w:color w:val="000000" w:themeColor="text1"/>
          <w:szCs w:val="21"/>
        </w:rPr>
        <w:t xml:space="preserve">　　　・活動内容の理解が難しい場合は、Ｔ２、Ｔ３と一緒に取り組むようにする。</w:t>
      </w:r>
    </w:p>
    <w:p w:rsidR="00A850E8" w:rsidRPr="008B5C9A" w:rsidRDefault="00A850E8" w:rsidP="00A850E8">
      <w:pPr>
        <w:ind w:left="1095" w:right="-1" w:hangingChars="500" w:hanging="1095"/>
        <w:rPr>
          <w:color w:val="000000" w:themeColor="text1"/>
          <w:szCs w:val="21"/>
        </w:rPr>
      </w:pPr>
    </w:p>
    <w:p w:rsidR="00A850E8" w:rsidRPr="008B5C9A" w:rsidRDefault="00A850E8" w:rsidP="00A850E8">
      <w:pPr>
        <w:ind w:right="-1"/>
        <w:rPr>
          <w:color w:val="000000" w:themeColor="text1"/>
          <w:szCs w:val="21"/>
          <w:u w:val="single"/>
        </w:rPr>
      </w:pPr>
      <w:r w:rsidRPr="008B5C9A">
        <w:rPr>
          <w:rFonts w:hint="eastAsia"/>
          <w:color w:val="000000" w:themeColor="text1"/>
          <w:szCs w:val="21"/>
        </w:rPr>
        <w:t>（３）教材の工夫</w:t>
      </w:r>
    </w:p>
    <w:p w:rsidR="00A850E8" w:rsidRPr="008B5C9A" w:rsidRDefault="00A850E8" w:rsidP="00A850E8">
      <w:pPr>
        <w:ind w:right="-1"/>
        <w:rPr>
          <w:rFonts w:ascii="ＭＳ 明朝"/>
          <w:color w:val="000000" w:themeColor="text1"/>
          <w:szCs w:val="21"/>
        </w:rPr>
      </w:pPr>
      <w:r w:rsidRPr="008B5C9A">
        <w:rPr>
          <w:rFonts w:hint="eastAsia"/>
          <w:color w:val="000000" w:themeColor="text1"/>
          <w:szCs w:val="21"/>
        </w:rPr>
        <w:t xml:space="preserve">　　</w:t>
      </w:r>
      <w:r w:rsidRPr="008B5C9A">
        <w:rPr>
          <w:rFonts w:ascii="ＭＳ 明朝" w:hAnsi="ＭＳ 明朝" w:hint="eastAsia"/>
          <w:color w:val="000000" w:themeColor="text1"/>
          <w:szCs w:val="21"/>
        </w:rPr>
        <w:t xml:space="preserve">ア　</w:t>
      </w:r>
      <w:r w:rsidRPr="008B5C9A">
        <w:rPr>
          <w:rFonts w:ascii="ＭＳ 明朝" w:hAnsi="ＭＳ 明朝" w:hint="eastAsia"/>
          <w:color w:val="000000" w:themeColor="text1"/>
          <w:szCs w:val="21"/>
          <w:bdr w:val="single" w:sz="4" w:space="0" w:color="auto"/>
        </w:rPr>
        <w:t>児童の学習活動を活発にし、学習理解を深めるための工夫</w:t>
      </w:r>
    </w:p>
    <w:p w:rsidR="00A850E8" w:rsidRPr="008B5C9A" w:rsidRDefault="00A850E8" w:rsidP="00A850E8">
      <w:pPr>
        <w:tabs>
          <w:tab w:val="left" w:pos="190"/>
        </w:tabs>
        <w:ind w:leftChars="343" w:left="858" w:hangingChars="49" w:hanging="107"/>
        <w:rPr>
          <w:color w:val="000000" w:themeColor="text1"/>
          <w:szCs w:val="21"/>
        </w:rPr>
      </w:pPr>
      <w:r w:rsidRPr="008B5C9A">
        <w:rPr>
          <w:rFonts w:ascii="ＭＳ 明朝" w:hAnsi="ＭＳ 明朝" w:hint="eastAsia"/>
          <w:color w:val="000000" w:themeColor="text1"/>
          <w:szCs w:val="21"/>
        </w:rPr>
        <w:t>・</w:t>
      </w:r>
      <w:r w:rsidRPr="008B5C9A">
        <w:rPr>
          <w:rFonts w:hint="eastAsia"/>
          <w:color w:val="000000" w:themeColor="text1"/>
          <w:szCs w:val="21"/>
        </w:rPr>
        <w:t>「ふわふわ言葉」を使うことで活動が有利に働くようなルールを設定する。</w:t>
      </w:r>
    </w:p>
    <w:p w:rsidR="00A850E8" w:rsidRPr="001C028A" w:rsidRDefault="00A850E8" w:rsidP="00A850E8">
      <w:pPr>
        <w:tabs>
          <w:tab w:val="left" w:pos="190"/>
        </w:tabs>
        <w:ind w:leftChars="343" w:left="966" w:hangingChars="98" w:hanging="215"/>
        <w:rPr>
          <w:rFonts w:ascii="ＭＳ ゴシック" w:eastAsia="ＭＳ ゴシック" w:hAnsi="ＭＳ ゴシック"/>
          <w:color w:val="000000"/>
          <w:szCs w:val="21"/>
        </w:rPr>
      </w:pPr>
      <w:r w:rsidRPr="008B5C9A">
        <w:rPr>
          <w:rFonts w:ascii="ＭＳ 明朝" w:hint="eastAsia"/>
          <w:color w:val="000000" w:themeColor="text1"/>
          <w:szCs w:val="21"/>
        </w:rPr>
        <w:t>・</w:t>
      </w:r>
      <w:r w:rsidRPr="008B5C9A">
        <w:rPr>
          <w:rFonts w:hint="eastAsia"/>
          <w:color w:val="000000" w:themeColor="text1"/>
          <w:szCs w:val="21"/>
        </w:rPr>
        <w:t>振り返りで活動の感想を発表する時に、どうしてそのように感じたのか再度思考を促すことで、学習理解を深められるようにする。</w:t>
      </w:r>
      <w:r w:rsidRPr="001C028A">
        <w:rPr>
          <w:rFonts w:ascii="ＭＳ ゴシック" w:eastAsia="ＭＳ ゴシック" w:hAnsi="ＭＳ ゴシック" w:hint="eastAsia"/>
          <w:color w:val="000000"/>
          <w:szCs w:val="21"/>
        </w:rPr>
        <w:t>９　本時（全３時間中の第２時間目）</w:t>
      </w:r>
    </w:p>
    <w:p w:rsidR="00A850E8" w:rsidRPr="008B5C9A" w:rsidRDefault="00A850E8" w:rsidP="00A850E8">
      <w:pPr>
        <w:ind w:left="1115" w:hangingChars="509" w:hanging="1115"/>
        <w:rPr>
          <w:rFonts w:ascii="ＭＳ 明朝"/>
          <w:color w:val="000000" w:themeColor="text1"/>
          <w:szCs w:val="21"/>
        </w:rPr>
      </w:pPr>
      <w:r w:rsidRPr="001C028A">
        <w:rPr>
          <w:rFonts w:ascii="ＭＳ 明朝" w:hAnsi="ＭＳ 明朝" w:hint="eastAsia"/>
          <w:color w:val="000000"/>
          <w:szCs w:val="21"/>
        </w:rPr>
        <w:t>（１</w:t>
      </w:r>
      <w:r w:rsidRPr="008B5C9A">
        <w:rPr>
          <w:rFonts w:ascii="ＭＳ 明朝" w:hAnsi="ＭＳ 明朝" w:hint="eastAsia"/>
          <w:color w:val="000000" w:themeColor="text1"/>
          <w:szCs w:val="21"/>
        </w:rPr>
        <w:t>）本時の目標</w:t>
      </w:r>
    </w:p>
    <w:p w:rsidR="00A850E8" w:rsidRPr="008B5C9A" w:rsidRDefault="00A850E8" w:rsidP="00A850E8">
      <w:pPr>
        <w:ind w:left="1115" w:hangingChars="509" w:hanging="1115"/>
        <w:rPr>
          <w:rFonts w:ascii="ＭＳ 明朝"/>
          <w:color w:val="000000" w:themeColor="text1"/>
          <w:szCs w:val="21"/>
        </w:rPr>
      </w:pPr>
      <w:r w:rsidRPr="008B5C9A">
        <w:rPr>
          <w:rFonts w:ascii="ＭＳ 明朝" w:hAnsi="ＭＳ 明朝" w:hint="eastAsia"/>
          <w:color w:val="000000" w:themeColor="text1"/>
          <w:szCs w:val="21"/>
        </w:rPr>
        <w:t xml:space="preserve">　・「ふわふわ言葉」を使って楽しく遊ぶことができる。</w:t>
      </w:r>
    </w:p>
    <w:p w:rsidR="00A850E8" w:rsidRPr="008B5C9A" w:rsidRDefault="00A850E8" w:rsidP="00A850E8">
      <w:pPr>
        <w:ind w:left="1115" w:hangingChars="509" w:hanging="1115"/>
        <w:rPr>
          <w:rFonts w:ascii="ＭＳ 明朝"/>
          <w:color w:val="000000" w:themeColor="text1"/>
          <w:szCs w:val="21"/>
        </w:rPr>
      </w:pPr>
    </w:p>
    <w:p w:rsidR="00A850E8" w:rsidRPr="008B5C9A" w:rsidRDefault="00A850E8" w:rsidP="00A850E8">
      <w:pPr>
        <w:ind w:left="1115" w:hangingChars="509" w:hanging="1115"/>
        <w:rPr>
          <w:rFonts w:ascii="ＭＳ 明朝"/>
          <w:color w:val="000000" w:themeColor="text1"/>
          <w:szCs w:val="21"/>
        </w:rPr>
      </w:pPr>
      <w:r w:rsidRPr="008B5C9A">
        <w:rPr>
          <w:rFonts w:ascii="ＭＳ 明朝" w:hAnsi="ＭＳ 明朝" w:hint="eastAsia"/>
          <w:color w:val="000000" w:themeColor="text1"/>
          <w:szCs w:val="21"/>
        </w:rPr>
        <w:t>（２）本時の展開</w:t>
      </w:r>
    </w:p>
    <w:tbl>
      <w:tblPr>
        <w:tblW w:w="107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3686"/>
        <w:gridCol w:w="4111"/>
        <w:gridCol w:w="2409"/>
      </w:tblGrid>
      <w:tr w:rsidR="00A850E8" w:rsidRPr="008B5C9A" w:rsidTr="00B61420">
        <w:trPr>
          <w:trHeight w:val="708"/>
        </w:trPr>
        <w:tc>
          <w:tcPr>
            <w:tcW w:w="516" w:type="dxa"/>
          </w:tcPr>
          <w:p w:rsidR="00A850E8" w:rsidRPr="008B5C9A" w:rsidRDefault="00A850E8" w:rsidP="00B61420">
            <w:pPr>
              <w:rPr>
                <w:rFonts w:ascii="ＭＳ 明朝"/>
                <w:color w:val="000000" w:themeColor="text1"/>
                <w:szCs w:val="21"/>
              </w:rPr>
            </w:pPr>
            <w:r w:rsidRPr="008B5C9A">
              <w:rPr>
                <w:rFonts w:ascii="ＭＳ 明朝" w:hAnsi="ＭＳ 明朝" w:hint="eastAsia"/>
                <w:color w:val="000000" w:themeColor="text1"/>
                <w:szCs w:val="21"/>
              </w:rPr>
              <w:t>時</w:t>
            </w:r>
          </w:p>
          <w:p w:rsidR="00A850E8" w:rsidRPr="008B5C9A" w:rsidRDefault="00A850E8" w:rsidP="00B61420">
            <w:pPr>
              <w:rPr>
                <w:rFonts w:ascii="ＭＳ 明朝"/>
                <w:color w:val="000000" w:themeColor="text1"/>
                <w:szCs w:val="21"/>
              </w:rPr>
            </w:pPr>
            <w:r w:rsidRPr="008B5C9A">
              <w:rPr>
                <w:rFonts w:ascii="ＭＳ 明朝" w:hAnsi="ＭＳ 明朝" w:hint="eastAsia"/>
                <w:color w:val="000000" w:themeColor="text1"/>
                <w:szCs w:val="21"/>
              </w:rPr>
              <w:t>間</w:t>
            </w:r>
          </w:p>
        </w:tc>
        <w:tc>
          <w:tcPr>
            <w:tcW w:w="3686" w:type="dxa"/>
            <w:vAlign w:val="center"/>
          </w:tcPr>
          <w:p w:rsidR="00A850E8" w:rsidRPr="008B5C9A" w:rsidRDefault="00A850E8" w:rsidP="00B61420">
            <w:pPr>
              <w:jc w:val="center"/>
              <w:rPr>
                <w:rFonts w:ascii="ＭＳ 明朝"/>
                <w:color w:val="000000" w:themeColor="text1"/>
                <w:szCs w:val="21"/>
              </w:rPr>
            </w:pPr>
            <w:r w:rsidRPr="008B5C9A">
              <w:rPr>
                <w:rFonts w:ascii="ＭＳ 明朝" w:hAnsi="ＭＳ 明朝" w:hint="eastAsia"/>
                <w:color w:val="000000" w:themeColor="text1"/>
                <w:szCs w:val="21"/>
              </w:rPr>
              <w:t>○学習内容・☆学習活動</w:t>
            </w:r>
          </w:p>
        </w:tc>
        <w:tc>
          <w:tcPr>
            <w:tcW w:w="4111" w:type="dxa"/>
            <w:vAlign w:val="center"/>
          </w:tcPr>
          <w:p w:rsidR="00A850E8" w:rsidRPr="008B5C9A" w:rsidRDefault="00A850E8" w:rsidP="00B61420">
            <w:pPr>
              <w:jc w:val="center"/>
              <w:rPr>
                <w:rFonts w:ascii="ＭＳ 明朝"/>
                <w:color w:val="000000" w:themeColor="text1"/>
                <w:szCs w:val="21"/>
              </w:rPr>
            </w:pPr>
            <w:r w:rsidRPr="008B5C9A">
              <w:rPr>
                <w:rFonts w:ascii="ＭＳ 明朝" w:hAnsi="ＭＳ 明朝" w:hint="eastAsia"/>
                <w:color w:val="000000" w:themeColor="text1"/>
                <w:szCs w:val="21"/>
              </w:rPr>
              <w:t>指導上の留意点・配慮事項</w:t>
            </w:r>
          </w:p>
        </w:tc>
        <w:tc>
          <w:tcPr>
            <w:tcW w:w="2409" w:type="dxa"/>
          </w:tcPr>
          <w:p w:rsidR="00A850E8" w:rsidRPr="008B5C9A" w:rsidRDefault="00A850E8" w:rsidP="00B61420">
            <w:pPr>
              <w:spacing w:line="480" w:lineRule="auto"/>
              <w:jc w:val="center"/>
              <w:rPr>
                <w:rFonts w:ascii="ＭＳ 明朝"/>
                <w:color w:val="000000" w:themeColor="text1"/>
                <w:szCs w:val="21"/>
              </w:rPr>
            </w:pPr>
            <w:r>
              <w:rPr>
                <w:rFonts w:ascii="ＭＳ 明朝" w:hAnsi="ＭＳ 明朝" w:hint="eastAsia"/>
                <w:color w:val="000000" w:themeColor="text1"/>
                <w:sz w:val="18"/>
                <w:szCs w:val="21"/>
              </w:rPr>
              <w:t>評価規準</w:t>
            </w:r>
          </w:p>
        </w:tc>
      </w:tr>
      <w:tr w:rsidR="00A850E8" w:rsidRPr="008B5C9A" w:rsidTr="00B61420">
        <w:trPr>
          <w:cantSplit/>
          <w:trHeight w:val="2681"/>
        </w:trPr>
        <w:tc>
          <w:tcPr>
            <w:tcW w:w="516" w:type="dxa"/>
            <w:textDirection w:val="tbRlV"/>
            <w:vAlign w:val="center"/>
          </w:tcPr>
          <w:p w:rsidR="00A850E8" w:rsidRPr="008B5C9A" w:rsidRDefault="00A850E8" w:rsidP="00B61420">
            <w:pPr>
              <w:ind w:left="113" w:right="113"/>
              <w:jc w:val="center"/>
              <w:rPr>
                <w:rFonts w:ascii="ＭＳ 明朝"/>
                <w:color w:val="000000" w:themeColor="text1"/>
                <w:szCs w:val="21"/>
              </w:rPr>
            </w:pPr>
            <w:r w:rsidRPr="008B5C9A">
              <w:rPr>
                <w:rFonts w:ascii="ＭＳ 明朝" w:hAnsi="ＭＳ 明朝" w:hint="eastAsia"/>
                <w:color w:val="000000" w:themeColor="text1"/>
                <w:szCs w:val="21"/>
              </w:rPr>
              <w:t>導入（５分）</w:t>
            </w:r>
          </w:p>
        </w:tc>
        <w:tc>
          <w:tcPr>
            <w:tcW w:w="3686" w:type="dxa"/>
          </w:tcPr>
          <w:p w:rsidR="00A850E8" w:rsidRPr="008B5C9A" w:rsidRDefault="00A850E8" w:rsidP="00B61420">
            <w:pPr>
              <w:ind w:left="215" w:hangingChars="98" w:hanging="215"/>
              <w:rPr>
                <w:rFonts w:ascii="ＭＳ 明朝"/>
                <w:color w:val="000000" w:themeColor="text1"/>
                <w:szCs w:val="21"/>
              </w:rPr>
            </w:pPr>
            <w:r w:rsidRPr="008B5C9A">
              <w:rPr>
                <w:rFonts w:ascii="ＭＳ 明朝" w:hint="eastAsia"/>
                <w:color w:val="000000" w:themeColor="text1"/>
                <w:szCs w:val="21"/>
              </w:rPr>
              <w:t>☆本時のめあてを確認し、学習の見通しをもつ。</w:t>
            </w:r>
          </w:p>
          <w:p w:rsidR="00A850E8" w:rsidRPr="008B5C9A" w:rsidRDefault="00A850E8" w:rsidP="00B61420">
            <w:pPr>
              <w:rPr>
                <w:rFonts w:ascii="ＭＳ 明朝"/>
                <w:color w:val="000000" w:themeColor="text1"/>
                <w:szCs w:val="21"/>
              </w:rPr>
            </w:pPr>
          </w:p>
          <w:p w:rsidR="00A850E8" w:rsidRPr="008B5C9A" w:rsidRDefault="00A850E8" w:rsidP="00B61420">
            <w:pPr>
              <w:rPr>
                <w:rFonts w:ascii="ＭＳ 明朝"/>
                <w:color w:val="000000" w:themeColor="text1"/>
                <w:szCs w:val="21"/>
              </w:rPr>
            </w:pPr>
          </w:p>
          <w:p w:rsidR="00A850E8" w:rsidRPr="008B5C9A" w:rsidRDefault="00A850E8" w:rsidP="00B61420">
            <w:pPr>
              <w:rPr>
                <w:rFonts w:ascii="ＭＳ 明朝"/>
                <w:color w:val="000000" w:themeColor="text1"/>
                <w:szCs w:val="21"/>
              </w:rPr>
            </w:pPr>
          </w:p>
          <w:p w:rsidR="00A850E8" w:rsidRPr="008B5C9A" w:rsidRDefault="00A850E8" w:rsidP="00B61420">
            <w:pPr>
              <w:rPr>
                <w:rFonts w:ascii="ＭＳ 明朝"/>
                <w:color w:val="000000" w:themeColor="text1"/>
                <w:szCs w:val="21"/>
              </w:rPr>
            </w:pPr>
            <w:r>
              <w:rPr>
                <w:noProof/>
                <w:color w:val="000000" w:themeColor="text1"/>
              </w:rPr>
              <mc:AlternateContent>
                <mc:Choice Requires="wps">
                  <w:drawing>
                    <wp:anchor distT="0" distB="0" distL="114300" distR="114300" simplePos="0" relativeHeight="251660288" behindDoc="0" locked="0" layoutInCell="1" allowOverlap="1" wp14:anchorId="402465BA" wp14:editId="4F5F6490">
                      <wp:simplePos x="0" y="0"/>
                      <wp:positionH relativeFrom="column">
                        <wp:posOffset>1043940</wp:posOffset>
                      </wp:positionH>
                      <wp:positionV relativeFrom="paragraph">
                        <wp:posOffset>-12700</wp:posOffset>
                      </wp:positionV>
                      <wp:extent cx="4589145" cy="228600"/>
                      <wp:effectExtent l="5080" t="5715" r="6350" b="13335"/>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145" cy="228600"/>
                              </a:xfrm>
                              <a:prstGeom prst="rect">
                                <a:avLst/>
                              </a:prstGeom>
                              <a:solidFill>
                                <a:srgbClr val="FFFFFF"/>
                              </a:solidFill>
                              <a:ln w="9525">
                                <a:solidFill>
                                  <a:srgbClr val="000000"/>
                                </a:solidFill>
                                <a:miter lim="800000"/>
                                <a:headEnd/>
                                <a:tailEnd/>
                              </a:ln>
                            </wps:spPr>
                            <wps:txbx>
                              <w:txbxContent>
                                <w:p w:rsidR="00A850E8" w:rsidRPr="008B5C9A" w:rsidRDefault="00A850E8" w:rsidP="00A850E8">
                                  <w:pPr>
                                    <w:jc w:val="center"/>
                                    <w:rPr>
                                      <w:b/>
                                      <w:bCs/>
                                    </w:rPr>
                                  </w:pPr>
                                  <w:r w:rsidRPr="004D5FFF">
                                    <w:rPr>
                                      <w:rFonts w:hint="eastAsia"/>
                                      <w:b/>
                                      <w:bCs/>
                                    </w:rPr>
                                    <w:t xml:space="preserve">めあて　</w:t>
                                  </w:r>
                                  <w:r w:rsidRPr="008B5C9A">
                                    <w:rPr>
                                      <w:rFonts w:hint="eastAsia"/>
                                      <w:b/>
                                      <w:bCs/>
                                    </w:rPr>
                                    <w:t>「ふわふわことばをつかって</w:t>
                                  </w:r>
                                  <w:r w:rsidRPr="008B5C9A">
                                    <w:rPr>
                                      <w:b/>
                                      <w:bCs/>
                                    </w:rPr>
                                    <w:t xml:space="preserve">　たのしくあそうぼう</w:t>
                                  </w:r>
                                  <w:r w:rsidRPr="008B5C9A">
                                    <w:rPr>
                                      <w:rFonts w:hint="eastAsia"/>
                                      <w:b/>
                                      <w:bCs/>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465BA" id="Rectangle 14" o:spid="_x0000_s1036" style="position:absolute;left:0;text-align:left;margin-left:82.2pt;margin-top:-1pt;width:36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">
                      <v:textbox inset="5.85pt,.7pt,5.85pt,.7pt">
                        <w:txbxContent>
                          <w:p w:rsidR="00A850E8" w:rsidRPr="008B5C9A" w:rsidRDefault="00A850E8" w:rsidP="00A850E8">
                            <w:pPr>
                              <w:jc w:val="center"/>
                              <w:rPr>
                                <w:b/>
                                <w:bCs/>
                              </w:rPr>
                            </w:pPr>
                            <w:r w:rsidRPr="004D5FFF">
                              <w:rPr>
                                <w:rFonts w:hint="eastAsia"/>
                                <w:b/>
                                <w:bCs/>
                              </w:rPr>
                              <w:t xml:space="preserve">めあて　</w:t>
                            </w:r>
                            <w:r w:rsidRPr="008B5C9A">
                              <w:rPr>
                                <w:rFonts w:hint="eastAsia"/>
                                <w:b/>
                                <w:bCs/>
                              </w:rPr>
                              <w:t>「ふわふわことばをつかって</w:t>
                            </w:r>
                            <w:r w:rsidRPr="008B5C9A">
                              <w:rPr>
                                <w:b/>
                                <w:bCs/>
                              </w:rPr>
                              <w:t xml:space="preserve">　たのしくあそうぼう</w:t>
                            </w:r>
                            <w:r w:rsidRPr="008B5C9A">
                              <w:rPr>
                                <w:rFonts w:hint="eastAsia"/>
                                <w:b/>
                                <w:bCs/>
                              </w:rPr>
                              <w:t>」</w:t>
                            </w:r>
                          </w:p>
                        </w:txbxContent>
                      </v:textbox>
                    </v:rect>
                  </w:pict>
                </mc:Fallback>
              </mc:AlternateContent>
            </w:r>
          </w:p>
          <w:p w:rsidR="00A850E8" w:rsidRPr="008B5C9A" w:rsidRDefault="00A850E8" w:rsidP="00B61420">
            <w:pPr>
              <w:rPr>
                <w:rFonts w:ascii="ＭＳ 明朝"/>
                <w:color w:val="000000" w:themeColor="text1"/>
                <w:szCs w:val="21"/>
              </w:rPr>
            </w:pPr>
            <w:r w:rsidRPr="008B5C9A">
              <w:rPr>
                <w:rFonts w:ascii="ＭＳ 明朝" w:hint="eastAsia"/>
                <w:color w:val="000000" w:themeColor="text1"/>
                <w:szCs w:val="21"/>
              </w:rPr>
              <w:t>☆前時の復習をする。</w:t>
            </w:r>
          </w:p>
          <w:p w:rsidR="00A850E8" w:rsidRPr="008B5C9A" w:rsidRDefault="00A850E8" w:rsidP="00B61420">
            <w:pPr>
              <w:rPr>
                <w:rFonts w:ascii="ＭＳ 明朝"/>
                <w:color w:val="000000" w:themeColor="text1"/>
                <w:szCs w:val="21"/>
              </w:rPr>
            </w:pPr>
          </w:p>
        </w:tc>
        <w:tc>
          <w:tcPr>
            <w:tcW w:w="4111" w:type="dxa"/>
          </w:tcPr>
          <w:p w:rsidR="00A850E8" w:rsidRPr="008B5C9A" w:rsidRDefault="00A850E8" w:rsidP="00B61420">
            <w:pPr>
              <w:ind w:left="180" w:hangingChars="82" w:hanging="180"/>
              <w:rPr>
                <w:rFonts w:ascii="ＭＳ 明朝"/>
                <w:color w:val="000000" w:themeColor="text1"/>
                <w:szCs w:val="21"/>
              </w:rPr>
            </w:pPr>
            <w:r w:rsidRPr="008B5C9A">
              <w:rPr>
                <w:rFonts w:ascii="ＭＳ 明朝" w:hint="eastAsia"/>
                <w:color w:val="000000" w:themeColor="text1"/>
                <w:szCs w:val="21"/>
              </w:rPr>
              <w:t>・本時のめあて及び学習内容の要点を予め板書しておく。めあては児童に声に出して読むよう促し、意識付ける。</w:t>
            </w:r>
          </w:p>
          <w:p w:rsidR="00A850E8" w:rsidRPr="008B5C9A" w:rsidRDefault="00A850E8" w:rsidP="00B61420">
            <w:pPr>
              <w:ind w:left="716" w:hangingChars="327" w:hanging="716"/>
              <w:rPr>
                <w:rFonts w:ascii="ＭＳ 明朝"/>
                <w:color w:val="000000" w:themeColor="text1"/>
                <w:szCs w:val="21"/>
              </w:rPr>
            </w:pPr>
            <w:r w:rsidRPr="008B5C9A">
              <w:rPr>
                <w:rFonts w:ascii="ＭＳ 明朝" w:hint="eastAsia"/>
                <w:color w:val="000000" w:themeColor="text1"/>
                <w:szCs w:val="21"/>
                <w:bdr w:val="single" w:sz="4" w:space="0" w:color="auto"/>
              </w:rPr>
              <w:t>個別</w:t>
            </w:r>
            <w:r w:rsidRPr="008B5C9A">
              <w:rPr>
                <w:rFonts w:ascii="ＭＳ 明朝" w:hint="eastAsia"/>
                <w:color w:val="000000" w:themeColor="text1"/>
                <w:szCs w:val="21"/>
              </w:rPr>
              <w:t>→聞く姿勢等、学習態度を確認する。</w:t>
            </w: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r w:rsidRPr="008B5C9A">
              <w:rPr>
                <w:rFonts w:ascii="ＭＳ 明朝" w:hint="eastAsia"/>
                <w:color w:val="000000" w:themeColor="text1"/>
                <w:szCs w:val="21"/>
              </w:rPr>
              <w:t>・前時に出し合った「ふわふわ言葉」を黒板に掲示する。</w:t>
            </w:r>
          </w:p>
        </w:tc>
        <w:tc>
          <w:tcPr>
            <w:tcW w:w="2409" w:type="dxa"/>
          </w:tcPr>
          <w:p w:rsidR="00A850E8" w:rsidRPr="008B5C9A" w:rsidRDefault="00A850E8" w:rsidP="00B61420">
            <w:pPr>
              <w:rPr>
                <w:rFonts w:ascii="ＭＳ 明朝"/>
                <w:color w:val="000000" w:themeColor="text1"/>
                <w:szCs w:val="21"/>
              </w:rPr>
            </w:pPr>
          </w:p>
        </w:tc>
      </w:tr>
      <w:tr w:rsidR="00A850E8" w:rsidRPr="008B5C9A" w:rsidTr="00B61420">
        <w:trPr>
          <w:cantSplit/>
          <w:trHeight w:val="5363"/>
        </w:trPr>
        <w:tc>
          <w:tcPr>
            <w:tcW w:w="516" w:type="dxa"/>
            <w:textDirection w:val="tbRlV"/>
            <w:vAlign w:val="center"/>
          </w:tcPr>
          <w:p w:rsidR="00A850E8" w:rsidRPr="008B5C9A" w:rsidRDefault="00A850E8" w:rsidP="00B61420">
            <w:pPr>
              <w:ind w:left="113" w:right="113"/>
              <w:jc w:val="center"/>
              <w:rPr>
                <w:rFonts w:ascii="ＭＳ 明朝"/>
                <w:color w:val="000000" w:themeColor="text1"/>
                <w:szCs w:val="21"/>
              </w:rPr>
            </w:pPr>
            <w:r w:rsidRPr="008B5C9A">
              <w:rPr>
                <w:rFonts w:ascii="ＭＳ 明朝" w:hAnsi="ＭＳ 明朝" w:hint="eastAsia"/>
                <w:color w:val="000000" w:themeColor="text1"/>
                <w:szCs w:val="21"/>
              </w:rPr>
              <w:lastRenderedPageBreak/>
              <w:t>展開（２０分）</w:t>
            </w:r>
          </w:p>
        </w:tc>
        <w:tc>
          <w:tcPr>
            <w:tcW w:w="3686" w:type="dxa"/>
          </w:tcPr>
          <w:p w:rsidR="00A850E8" w:rsidRPr="008B5C9A" w:rsidRDefault="00A850E8" w:rsidP="00B61420">
            <w:pPr>
              <w:ind w:left="215" w:hangingChars="98" w:hanging="215"/>
              <w:rPr>
                <w:rFonts w:ascii="ＭＳ 明朝"/>
                <w:color w:val="000000" w:themeColor="text1"/>
                <w:szCs w:val="21"/>
              </w:rPr>
            </w:pPr>
            <w:r w:rsidRPr="008B5C9A">
              <w:rPr>
                <w:rFonts w:ascii="ＭＳ 明朝" w:hint="eastAsia"/>
                <w:color w:val="000000" w:themeColor="text1"/>
                <w:szCs w:val="21"/>
              </w:rPr>
              <w:t>☆果樹園ゲーム</w:t>
            </w:r>
            <w:r w:rsidRPr="008B5C9A">
              <w:rPr>
                <w:rFonts w:ascii="ＭＳ 明朝"/>
                <w:color w:val="000000" w:themeColor="text1"/>
                <w:szCs w:val="21"/>
              </w:rPr>
              <w:t>のルールを</w:t>
            </w:r>
            <w:r w:rsidRPr="008B5C9A">
              <w:rPr>
                <w:rFonts w:ascii="ＭＳ 明朝" w:hint="eastAsia"/>
                <w:color w:val="000000" w:themeColor="text1"/>
                <w:szCs w:val="21"/>
              </w:rPr>
              <w:t>聞く</w:t>
            </w:r>
            <w:r w:rsidRPr="008B5C9A">
              <w:rPr>
                <w:rFonts w:ascii="ＭＳ 明朝"/>
                <w:color w:val="000000" w:themeColor="text1"/>
                <w:szCs w:val="21"/>
              </w:rPr>
              <w:t>。</w:t>
            </w:r>
          </w:p>
          <w:p w:rsidR="00A850E8" w:rsidRPr="008B5C9A" w:rsidRDefault="00A850E8" w:rsidP="00B61420">
            <w:pPr>
              <w:ind w:left="215" w:hangingChars="98" w:hanging="215"/>
              <w:rPr>
                <w:rFonts w:ascii="ＭＳ 明朝"/>
                <w:color w:val="000000" w:themeColor="text1"/>
                <w:szCs w:val="21"/>
              </w:rPr>
            </w:pPr>
          </w:p>
          <w:p w:rsidR="00A850E8" w:rsidRPr="008B5C9A" w:rsidRDefault="00A850E8" w:rsidP="00B61420">
            <w:pPr>
              <w:ind w:left="215" w:hangingChars="98" w:hanging="215"/>
              <w:rPr>
                <w:rFonts w:ascii="ＭＳ 明朝"/>
                <w:color w:val="000000" w:themeColor="text1"/>
                <w:szCs w:val="21"/>
              </w:rPr>
            </w:pPr>
          </w:p>
          <w:p w:rsidR="00A850E8" w:rsidRPr="008B5C9A" w:rsidRDefault="00A850E8" w:rsidP="00B61420">
            <w:pPr>
              <w:ind w:left="215" w:hangingChars="98" w:hanging="215"/>
              <w:rPr>
                <w:rFonts w:ascii="ＭＳ 明朝"/>
                <w:color w:val="000000" w:themeColor="text1"/>
                <w:szCs w:val="21"/>
              </w:rPr>
            </w:pPr>
          </w:p>
          <w:p w:rsidR="00A850E8" w:rsidRPr="008B5C9A" w:rsidRDefault="00A850E8" w:rsidP="00B61420">
            <w:pPr>
              <w:ind w:left="215" w:hangingChars="98" w:hanging="215"/>
              <w:rPr>
                <w:rFonts w:ascii="ＭＳ 明朝"/>
                <w:color w:val="000000" w:themeColor="text1"/>
                <w:szCs w:val="21"/>
              </w:rPr>
            </w:pPr>
          </w:p>
          <w:p w:rsidR="00A850E8" w:rsidRPr="008B5C9A" w:rsidRDefault="00A850E8" w:rsidP="00B61420">
            <w:pPr>
              <w:rPr>
                <w:rFonts w:ascii="ＭＳ 明朝"/>
                <w:color w:val="000000" w:themeColor="text1"/>
                <w:szCs w:val="21"/>
              </w:rPr>
            </w:pPr>
          </w:p>
          <w:p w:rsidR="00A850E8" w:rsidRPr="008B5C9A" w:rsidRDefault="00A850E8" w:rsidP="00B61420">
            <w:pPr>
              <w:rPr>
                <w:rFonts w:ascii="ＭＳ 明朝"/>
                <w:color w:val="000000" w:themeColor="text1"/>
                <w:szCs w:val="21"/>
              </w:rPr>
            </w:pPr>
          </w:p>
          <w:p w:rsidR="00A850E8" w:rsidRPr="008B5C9A" w:rsidRDefault="00A850E8" w:rsidP="00B61420">
            <w:pPr>
              <w:rPr>
                <w:rFonts w:ascii="ＭＳ 明朝"/>
                <w:color w:val="000000" w:themeColor="text1"/>
                <w:szCs w:val="21"/>
              </w:rPr>
            </w:pPr>
          </w:p>
          <w:p w:rsidR="00A850E8" w:rsidRPr="008B5C9A" w:rsidRDefault="00A850E8" w:rsidP="00B61420">
            <w:pPr>
              <w:rPr>
                <w:rFonts w:ascii="ＭＳ 明朝"/>
                <w:color w:val="000000" w:themeColor="text1"/>
                <w:szCs w:val="21"/>
              </w:rPr>
            </w:pPr>
            <w:r w:rsidRPr="008B5C9A">
              <w:rPr>
                <w:rFonts w:ascii="ＭＳ 明朝" w:hint="eastAsia"/>
                <w:color w:val="000000" w:themeColor="text1"/>
                <w:szCs w:val="21"/>
              </w:rPr>
              <w:t>☆寸劇を見る。</w:t>
            </w:r>
          </w:p>
          <w:p w:rsidR="00A850E8" w:rsidRPr="008B5C9A" w:rsidRDefault="00A850E8" w:rsidP="00B61420">
            <w:pPr>
              <w:ind w:left="215" w:hangingChars="98" w:hanging="215"/>
              <w:rPr>
                <w:rFonts w:ascii="ＭＳ 明朝"/>
                <w:color w:val="000000" w:themeColor="text1"/>
                <w:szCs w:val="21"/>
              </w:rPr>
            </w:pPr>
            <w:r w:rsidRPr="008B5C9A">
              <w:rPr>
                <w:rFonts w:ascii="ＭＳ 明朝" w:hint="eastAsia"/>
                <w:color w:val="000000" w:themeColor="text1"/>
                <w:szCs w:val="21"/>
              </w:rPr>
              <w:t>○劇を見て登場人物の良かった点や課題を見つける。</w:t>
            </w:r>
          </w:p>
          <w:p w:rsidR="00A850E8" w:rsidRPr="008B5C9A" w:rsidRDefault="00A850E8" w:rsidP="00B61420">
            <w:pPr>
              <w:rPr>
                <w:rFonts w:ascii="ＭＳ 明朝"/>
                <w:b/>
                <w:bCs/>
                <w:color w:val="000000" w:themeColor="text1"/>
                <w:sz w:val="18"/>
                <w:szCs w:val="18"/>
              </w:rPr>
            </w:pPr>
            <w:r w:rsidRPr="008B5C9A">
              <w:rPr>
                <w:rFonts w:ascii="ＭＳ 明朝" w:hint="eastAsia"/>
                <w:b/>
                <w:bCs/>
                <w:color w:val="000000" w:themeColor="text1"/>
                <w:sz w:val="18"/>
                <w:szCs w:val="18"/>
              </w:rPr>
              <w:t>「Ａ君、Ｂ君の言ったことや、顔をよく見ていてください。」</w:t>
            </w:r>
          </w:p>
          <w:p w:rsidR="00A850E8" w:rsidRPr="008B5C9A" w:rsidRDefault="00A850E8" w:rsidP="00B61420">
            <w:pPr>
              <w:rPr>
                <w:rFonts w:ascii="ＭＳ 明朝"/>
                <w:color w:val="000000" w:themeColor="text1"/>
                <w:szCs w:val="21"/>
              </w:rPr>
            </w:pPr>
          </w:p>
          <w:p w:rsidR="00A850E8" w:rsidRPr="008B5C9A" w:rsidRDefault="00A850E8" w:rsidP="00B61420">
            <w:pPr>
              <w:ind w:left="107" w:hangingChars="49" w:hanging="107"/>
              <w:rPr>
                <w:rFonts w:ascii="ＭＳ 明朝"/>
                <w:color w:val="000000" w:themeColor="text1"/>
                <w:szCs w:val="21"/>
              </w:rPr>
            </w:pPr>
          </w:p>
          <w:p w:rsidR="00A850E8" w:rsidRPr="008B5C9A" w:rsidRDefault="00A850E8" w:rsidP="00B61420">
            <w:pPr>
              <w:ind w:left="107" w:hangingChars="49" w:hanging="107"/>
              <w:rPr>
                <w:rFonts w:ascii="ＭＳ 明朝"/>
                <w:color w:val="000000" w:themeColor="text1"/>
                <w:szCs w:val="21"/>
              </w:rPr>
            </w:pPr>
            <w:r w:rsidRPr="008B5C9A">
              <w:rPr>
                <w:rFonts w:ascii="ＭＳ 明朝" w:hint="eastAsia"/>
                <w:color w:val="000000" w:themeColor="text1"/>
                <w:szCs w:val="21"/>
              </w:rPr>
              <w:t>☆気が付いたことを発表する。</w:t>
            </w:r>
          </w:p>
          <w:p w:rsidR="00A850E8" w:rsidRPr="008B5C9A" w:rsidRDefault="00A850E8" w:rsidP="00B61420">
            <w:pPr>
              <w:ind w:left="215" w:hangingChars="98" w:hanging="215"/>
              <w:rPr>
                <w:rFonts w:ascii="ＭＳ 明朝"/>
                <w:color w:val="000000" w:themeColor="text1"/>
                <w:szCs w:val="21"/>
              </w:rPr>
            </w:pPr>
            <w:r w:rsidRPr="008B5C9A">
              <w:rPr>
                <w:rFonts w:ascii="ＭＳ 明朝" w:hint="eastAsia"/>
                <w:color w:val="000000" w:themeColor="text1"/>
                <w:szCs w:val="21"/>
              </w:rPr>
              <w:t>○劇を見て登場人物の良かった点や課題を発表する。</w:t>
            </w:r>
          </w:p>
          <w:p w:rsidR="00A850E8" w:rsidRPr="008B5C9A" w:rsidRDefault="00A850E8" w:rsidP="00B61420">
            <w:pPr>
              <w:ind w:left="186" w:hangingChars="98" w:hanging="186"/>
              <w:rPr>
                <w:rFonts w:ascii="ＭＳ 明朝"/>
                <w:b/>
                <w:bCs/>
                <w:color w:val="000000" w:themeColor="text1"/>
                <w:szCs w:val="21"/>
              </w:rPr>
            </w:pPr>
            <w:r w:rsidRPr="008B5C9A">
              <w:rPr>
                <w:rFonts w:ascii="ＭＳ 明朝" w:hint="eastAsia"/>
                <w:b/>
                <w:bCs/>
                <w:color w:val="000000" w:themeColor="text1"/>
                <w:sz w:val="18"/>
                <w:szCs w:val="18"/>
              </w:rPr>
              <w:t>「ゆずりは劇場を見て、気付いたことを発表してください。」</w:t>
            </w:r>
          </w:p>
          <w:p w:rsidR="00A850E8" w:rsidRPr="008B5C9A" w:rsidRDefault="00A850E8" w:rsidP="00B61420">
            <w:pPr>
              <w:rPr>
                <w:rFonts w:ascii="ＭＳ 明朝"/>
                <w:color w:val="000000" w:themeColor="text1"/>
                <w:sz w:val="18"/>
                <w:szCs w:val="18"/>
              </w:rPr>
            </w:pPr>
            <w:r w:rsidRPr="008B5C9A">
              <w:rPr>
                <w:rFonts w:ascii="ＭＳ 明朝" w:hint="eastAsia"/>
                <w:color w:val="000000" w:themeColor="text1"/>
                <w:sz w:val="18"/>
                <w:szCs w:val="18"/>
              </w:rPr>
              <w:t>→Ｂ君がふわふわ言葉を使っていた</w:t>
            </w:r>
          </w:p>
          <w:p w:rsidR="00A850E8" w:rsidRPr="008B5C9A" w:rsidRDefault="00A850E8" w:rsidP="00B61420">
            <w:pPr>
              <w:rPr>
                <w:rFonts w:ascii="ＭＳ 明朝"/>
                <w:color w:val="000000" w:themeColor="text1"/>
                <w:sz w:val="18"/>
                <w:szCs w:val="18"/>
              </w:rPr>
            </w:pPr>
            <w:r w:rsidRPr="008B5C9A">
              <w:rPr>
                <w:rFonts w:ascii="ＭＳ 明朝" w:hint="eastAsia"/>
                <w:color w:val="000000" w:themeColor="text1"/>
                <w:sz w:val="18"/>
                <w:szCs w:val="18"/>
              </w:rPr>
              <w:t>→Ａ君が嫌なことを言った　　など</w:t>
            </w:r>
          </w:p>
          <w:p w:rsidR="00A850E8" w:rsidRPr="008B5C9A" w:rsidRDefault="00A850E8" w:rsidP="00B61420">
            <w:pPr>
              <w:rPr>
                <w:rFonts w:ascii="ＭＳ 明朝"/>
                <w:b/>
                <w:bCs/>
                <w:color w:val="000000" w:themeColor="text1"/>
                <w:sz w:val="18"/>
                <w:szCs w:val="18"/>
              </w:rPr>
            </w:pPr>
            <w:r w:rsidRPr="008B5C9A">
              <w:rPr>
                <w:rFonts w:ascii="ＭＳ 明朝" w:hint="eastAsia"/>
                <w:b/>
                <w:bCs/>
                <w:color w:val="000000" w:themeColor="text1"/>
                <w:sz w:val="18"/>
                <w:szCs w:val="18"/>
              </w:rPr>
              <w:t>「Ｂ君はどんな気持ちだと思いますか。」</w:t>
            </w:r>
          </w:p>
          <w:p w:rsidR="00A850E8" w:rsidRPr="008B5C9A" w:rsidRDefault="00A850E8" w:rsidP="00B61420">
            <w:pPr>
              <w:rPr>
                <w:rFonts w:ascii="ＭＳ 明朝"/>
                <w:color w:val="000000" w:themeColor="text1"/>
                <w:sz w:val="18"/>
                <w:szCs w:val="18"/>
              </w:rPr>
            </w:pPr>
            <w:r w:rsidRPr="008B5C9A">
              <w:rPr>
                <w:rFonts w:ascii="ＭＳ 明朝" w:hint="eastAsia"/>
                <w:color w:val="000000" w:themeColor="text1"/>
                <w:sz w:val="18"/>
                <w:szCs w:val="18"/>
              </w:rPr>
              <w:t>→悲しい気持ち</w:t>
            </w:r>
          </w:p>
          <w:p w:rsidR="00A850E8" w:rsidRPr="008B5C9A" w:rsidRDefault="00A850E8" w:rsidP="00B61420">
            <w:pPr>
              <w:rPr>
                <w:rFonts w:ascii="ＭＳ 明朝"/>
                <w:color w:val="000000" w:themeColor="text1"/>
                <w:sz w:val="18"/>
                <w:szCs w:val="18"/>
              </w:rPr>
            </w:pPr>
            <w:r w:rsidRPr="008B5C9A">
              <w:rPr>
                <w:rFonts w:ascii="ＭＳ 明朝" w:hint="eastAsia"/>
                <w:color w:val="000000" w:themeColor="text1"/>
                <w:sz w:val="18"/>
                <w:szCs w:val="18"/>
              </w:rPr>
              <w:t>→嫌な気持ち　　　など</w:t>
            </w:r>
          </w:p>
        </w:tc>
        <w:tc>
          <w:tcPr>
            <w:tcW w:w="4111" w:type="dxa"/>
          </w:tcPr>
          <w:p w:rsidR="00A850E8" w:rsidRPr="008B5C9A" w:rsidRDefault="00A850E8" w:rsidP="00B61420">
            <w:pPr>
              <w:ind w:left="180" w:hangingChars="82" w:hanging="180"/>
              <w:rPr>
                <w:rFonts w:ascii="ＭＳ 明朝"/>
                <w:color w:val="000000" w:themeColor="text1"/>
                <w:szCs w:val="21"/>
              </w:rPr>
            </w:pPr>
            <w:r>
              <w:rPr>
                <w:rFonts w:ascii="ＭＳ 明朝"/>
                <w:noProof/>
                <w:color w:val="000000" w:themeColor="text1"/>
                <w:szCs w:val="21"/>
              </w:rPr>
              <mc:AlternateContent>
                <mc:Choice Requires="wps">
                  <w:drawing>
                    <wp:anchor distT="0" distB="0" distL="114300" distR="114300" simplePos="0" relativeHeight="251672576" behindDoc="0" locked="0" layoutInCell="1" allowOverlap="1" wp14:anchorId="19A1D9E8" wp14:editId="71315AD7">
                      <wp:simplePos x="0" y="0"/>
                      <wp:positionH relativeFrom="column">
                        <wp:posOffset>31115</wp:posOffset>
                      </wp:positionH>
                      <wp:positionV relativeFrom="paragraph">
                        <wp:posOffset>51435</wp:posOffset>
                      </wp:positionV>
                      <wp:extent cx="3986530" cy="1619250"/>
                      <wp:effectExtent l="8890" t="9525" r="5080" b="9525"/>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6530" cy="1619250"/>
                              </a:xfrm>
                              <a:prstGeom prst="rect">
                                <a:avLst/>
                              </a:prstGeom>
                              <a:solidFill>
                                <a:srgbClr val="FFFFFF"/>
                              </a:solidFill>
                              <a:ln w="9525">
                                <a:solidFill>
                                  <a:srgbClr val="000000"/>
                                </a:solidFill>
                                <a:miter lim="800000"/>
                                <a:headEnd/>
                                <a:tailEnd/>
                              </a:ln>
                            </wps:spPr>
                            <wps:txbx>
                              <w:txbxContent>
                                <w:p w:rsidR="00A850E8" w:rsidRDefault="00A850E8" w:rsidP="00A850E8">
                                  <w:r>
                                    <w:rPr>
                                      <w:rFonts w:hint="eastAsia"/>
                                    </w:rPr>
                                    <w:t>Ｔ１：簡単なルールの説明</w:t>
                                  </w:r>
                                </w:p>
                                <w:p w:rsidR="00A850E8" w:rsidRDefault="00A850E8" w:rsidP="00A850E8">
                                  <w:r>
                                    <w:rPr>
                                      <w:rFonts w:hint="eastAsia"/>
                                    </w:rPr>
                                    <w:t xml:space="preserve">　　　①みんなで果物を集めていくゲームです。</w:t>
                                  </w:r>
                                </w:p>
                                <w:p w:rsidR="00A850E8" w:rsidRDefault="00A850E8" w:rsidP="00A850E8">
                                  <w:pPr>
                                    <w:ind w:firstLineChars="294" w:firstLine="644"/>
                                  </w:pPr>
                                  <w:r>
                                    <w:rPr>
                                      <w:rFonts w:hint="eastAsia"/>
                                    </w:rPr>
                                    <w:t>②サイコロを順番に振っていきます。</w:t>
                                  </w:r>
                                </w:p>
                                <w:p w:rsidR="00A850E8" w:rsidRDefault="00A850E8" w:rsidP="00A850E8">
                                  <w:r>
                                    <w:rPr>
                                      <w:rFonts w:hint="eastAsia"/>
                                    </w:rPr>
                                    <w:t xml:space="preserve">　　　③出た目と同じ色の果物を集めます。</w:t>
                                  </w:r>
                                </w:p>
                                <w:p w:rsidR="00A850E8" w:rsidRDefault="00A850E8" w:rsidP="00A850E8">
                                  <w:r>
                                    <w:rPr>
                                      <w:rFonts w:hint="eastAsia"/>
                                    </w:rPr>
                                    <w:t xml:space="preserve">　　　④カラスが出たら、真ん中にカードを置きます。</w:t>
                                  </w:r>
                                </w:p>
                                <w:p w:rsidR="00A850E8" w:rsidRDefault="00A850E8" w:rsidP="00A850E8">
                                  <w:r>
                                    <w:rPr>
                                      <w:rFonts w:hint="eastAsia"/>
                                    </w:rPr>
                                    <w:t xml:space="preserve">　　　⑤カラスの絵が揃ったらゲームオーバーです。</w:t>
                                  </w:r>
                                </w:p>
                                <w:p w:rsidR="00A850E8" w:rsidRDefault="00A850E8" w:rsidP="00A850E8">
                                  <w:r>
                                    <w:rPr>
                                      <w:rFonts w:hint="eastAsia"/>
                                    </w:rPr>
                                    <w:t xml:space="preserve">　　　⑥</w:t>
                                  </w:r>
                                  <w:r w:rsidRPr="008B5C9A">
                                    <w:rPr>
                                      <w:rFonts w:hint="eastAsia"/>
                                    </w:rPr>
                                    <w:t>カードが</w:t>
                                  </w:r>
                                  <w:r>
                                    <w:rPr>
                                      <w:rFonts w:hint="eastAsia"/>
                                    </w:rPr>
                                    <w:t>揃う前に、全ての果物を集めてください。</w:t>
                                  </w:r>
                                </w:p>
                                <w:p w:rsidR="00A850E8" w:rsidRPr="008137D3" w:rsidRDefault="00A850E8" w:rsidP="00A850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1D9E8" id="Rectangle 35" o:spid="_x0000_s1037" style="position:absolute;left:0;text-align:left;margin-left:2.45pt;margin-top:4.05pt;width:313.9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">
                      <v:textbox inset="5.85pt,.7pt,5.85pt,.7pt">
                        <w:txbxContent>
                          <w:p w:rsidR="00A850E8" w:rsidRDefault="00A850E8" w:rsidP="00A850E8">
                            <w:r>
                              <w:rPr>
                                <w:rFonts w:hint="eastAsia"/>
                              </w:rPr>
                              <w:t>Ｔ１：簡単なルールの説明</w:t>
                            </w:r>
                          </w:p>
                          <w:p w:rsidR="00A850E8" w:rsidRDefault="00A850E8" w:rsidP="00A850E8">
                            <w:r>
                              <w:rPr>
                                <w:rFonts w:hint="eastAsia"/>
                              </w:rPr>
                              <w:t xml:space="preserve">　　　①みんなで果物を集めていくゲームです。</w:t>
                            </w:r>
                          </w:p>
                          <w:p w:rsidR="00A850E8" w:rsidRDefault="00A850E8" w:rsidP="00A850E8">
                            <w:pPr>
                              <w:ind w:firstLineChars="294" w:firstLine="644"/>
                            </w:pPr>
                            <w:r>
                              <w:rPr>
                                <w:rFonts w:hint="eastAsia"/>
                              </w:rPr>
                              <w:t>②サイコロを順番に振っていきます。</w:t>
                            </w:r>
                          </w:p>
                          <w:p w:rsidR="00A850E8" w:rsidRDefault="00A850E8" w:rsidP="00A850E8">
                            <w:r>
                              <w:rPr>
                                <w:rFonts w:hint="eastAsia"/>
                              </w:rPr>
                              <w:t xml:space="preserve">　　　③出た目と同じ色の果物を集めます。</w:t>
                            </w:r>
                          </w:p>
                          <w:p w:rsidR="00A850E8" w:rsidRDefault="00A850E8" w:rsidP="00A850E8">
                            <w:r>
                              <w:rPr>
                                <w:rFonts w:hint="eastAsia"/>
                              </w:rPr>
                              <w:t xml:space="preserve">　　　④カラスが出たら、真ん中にカードを置きます。</w:t>
                            </w:r>
                          </w:p>
                          <w:p w:rsidR="00A850E8" w:rsidRDefault="00A850E8" w:rsidP="00A850E8">
                            <w:r>
                              <w:rPr>
                                <w:rFonts w:hint="eastAsia"/>
                              </w:rPr>
                              <w:t xml:space="preserve">　　　⑤カラスの絵が揃ったらゲームオーバーです。</w:t>
                            </w:r>
                          </w:p>
                          <w:p w:rsidR="00A850E8" w:rsidRDefault="00A850E8" w:rsidP="00A850E8">
                            <w:r>
                              <w:rPr>
                                <w:rFonts w:hint="eastAsia"/>
                              </w:rPr>
                              <w:t xml:space="preserve">　　　⑥</w:t>
                            </w:r>
                            <w:r w:rsidRPr="008B5C9A">
                              <w:rPr>
                                <w:rFonts w:hint="eastAsia"/>
                              </w:rPr>
                              <w:t>カードが</w:t>
                            </w:r>
                            <w:r>
                              <w:rPr>
                                <w:rFonts w:hint="eastAsia"/>
                              </w:rPr>
                              <w:t>揃う前に、全ての果物を集めてください。</w:t>
                            </w:r>
                          </w:p>
                          <w:p w:rsidR="00A850E8" w:rsidRPr="008137D3" w:rsidRDefault="00A850E8" w:rsidP="00A850E8"/>
                        </w:txbxContent>
                      </v:textbox>
                    </v:rect>
                  </w:pict>
                </mc:Fallback>
              </mc:AlternateContent>
            </w: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r w:rsidRPr="008B5C9A">
              <w:rPr>
                <w:rFonts w:ascii="ＭＳ 明朝" w:hint="eastAsia"/>
                <w:color w:val="000000" w:themeColor="text1"/>
                <w:szCs w:val="21"/>
              </w:rPr>
              <w:t>・Ｔ２に劇を演じてもらう。</w:t>
            </w:r>
          </w:p>
          <w:p w:rsidR="00A850E8" w:rsidRPr="008B5C9A" w:rsidRDefault="00A850E8" w:rsidP="00B61420">
            <w:pPr>
              <w:ind w:left="180" w:hangingChars="82" w:hanging="180"/>
              <w:rPr>
                <w:rFonts w:ascii="ＭＳ 明朝"/>
                <w:color w:val="000000" w:themeColor="text1"/>
                <w:szCs w:val="21"/>
              </w:rPr>
            </w:pPr>
            <w:r>
              <w:rPr>
                <w:noProof/>
                <w:color w:val="000000" w:themeColor="text1"/>
              </w:rPr>
              <mc:AlternateContent>
                <mc:Choice Requires="wps">
                  <w:drawing>
                    <wp:anchor distT="0" distB="0" distL="114300" distR="114300" simplePos="0" relativeHeight="251661312" behindDoc="0" locked="0" layoutInCell="1" allowOverlap="1" wp14:anchorId="0D76E7D7" wp14:editId="25A8CECA">
                      <wp:simplePos x="0" y="0"/>
                      <wp:positionH relativeFrom="column">
                        <wp:posOffset>31115</wp:posOffset>
                      </wp:positionH>
                      <wp:positionV relativeFrom="paragraph">
                        <wp:posOffset>213360</wp:posOffset>
                      </wp:positionV>
                      <wp:extent cx="3986530" cy="1390650"/>
                      <wp:effectExtent l="8890" t="9525" r="5080" b="9525"/>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6530" cy="1390650"/>
                              </a:xfrm>
                              <a:prstGeom prst="rect">
                                <a:avLst/>
                              </a:prstGeom>
                              <a:solidFill>
                                <a:srgbClr val="FFFFFF"/>
                              </a:solidFill>
                              <a:ln w="9525">
                                <a:solidFill>
                                  <a:srgbClr val="000000"/>
                                </a:solidFill>
                                <a:miter lim="800000"/>
                                <a:headEnd/>
                                <a:tailEnd/>
                              </a:ln>
                            </wps:spPr>
                            <wps:txbx>
                              <w:txbxContent>
                                <w:p w:rsidR="00A850E8" w:rsidRDefault="00A850E8" w:rsidP="00A850E8">
                                  <w:r w:rsidRPr="00020E2F">
                                    <w:rPr>
                                      <w:rFonts w:hint="eastAsia"/>
                                    </w:rPr>
                                    <w:t>【一緒に遊んでいる場面】（果樹園ゲーム）</w:t>
                                  </w:r>
                                </w:p>
                                <w:p w:rsidR="00A850E8" w:rsidRDefault="00A850E8" w:rsidP="00A850E8">
                                  <w:r>
                                    <w:rPr>
                                      <w:rFonts w:hint="eastAsia"/>
                                    </w:rPr>
                                    <w:t>Ａ君：サイを振る。</w:t>
                                  </w:r>
                                </w:p>
                                <w:p w:rsidR="00A850E8" w:rsidRDefault="00A850E8" w:rsidP="00A850E8">
                                  <w:r>
                                    <w:rPr>
                                      <w:rFonts w:hint="eastAsia"/>
                                    </w:rPr>
                                    <w:t>Ｂ君：「ナイス！」</w:t>
                                  </w:r>
                                </w:p>
                                <w:p w:rsidR="00A850E8" w:rsidRDefault="00A850E8" w:rsidP="00A850E8">
                                  <w:r>
                                    <w:rPr>
                                      <w:rFonts w:hint="eastAsia"/>
                                    </w:rPr>
                                    <w:t>Ｂ君：サイを振り、カラスの目が出る。</w:t>
                                  </w:r>
                                </w:p>
                                <w:p w:rsidR="00A850E8" w:rsidRPr="000E4EDC" w:rsidRDefault="00A850E8" w:rsidP="00A850E8">
                                  <w:pPr>
                                    <w:rPr>
                                      <w:color w:val="000000" w:themeColor="text1"/>
                                    </w:rPr>
                                  </w:pPr>
                                  <w:r w:rsidRPr="000E4EDC">
                                    <w:rPr>
                                      <w:rFonts w:hint="eastAsia"/>
                                      <w:color w:val="000000" w:themeColor="text1"/>
                                    </w:rPr>
                                    <w:t>Ａ君「えー…何やって</w:t>
                                  </w:r>
                                  <w:r>
                                    <w:rPr>
                                      <w:rFonts w:hint="eastAsia"/>
                                      <w:color w:val="000000" w:themeColor="text1"/>
                                    </w:rPr>
                                    <w:t>る</w:t>
                                  </w:r>
                                  <w:r w:rsidRPr="000E4EDC">
                                    <w:rPr>
                                      <w:rFonts w:hint="eastAsia"/>
                                      <w:color w:val="000000" w:themeColor="text1"/>
                                    </w:rPr>
                                    <w:t>んだよ</w:t>
                                  </w:r>
                                  <w:r>
                                    <w:rPr>
                                      <w:rFonts w:hint="eastAsia"/>
                                      <w:color w:val="000000" w:themeColor="text1"/>
                                    </w:rPr>
                                    <w:t>！</w:t>
                                  </w:r>
                                  <w:r w:rsidRPr="000E4EDC">
                                    <w:rPr>
                                      <w:rFonts w:hint="eastAsia"/>
                                      <w:color w:val="000000" w:themeColor="text1"/>
                                    </w:rPr>
                                    <w:t>」</w:t>
                                  </w:r>
                                </w:p>
                                <w:p w:rsidR="00A850E8" w:rsidRDefault="00A850E8" w:rsidP="00A850E8">
                                  <w:r>
                                    <w:rPr>
                                      <w:rFonts w:hint="eastAsia"/>
                                    </w:rPr>
                                    <w:t>Ｂ君「あぁ…。」（落ち込む）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6E7D7" id="Rectangle 15" o:spid="_x0000_s1038" style="position:absolute;left:0;text-align:left;margin-left:2.45pt;margin-top:16.8pt;width:313.9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">
                      <v:textbox inset="5.85pt,.7pt,5.85pt,.7pt">
                        <w:txbxContent>
                          <w:p w:rsidR="00A850E8" w:rsidRDefault="00A850E8" w:rsidP="00A850E8">
                            <w:r w:rsidRPr="00020E2F">
                              <w:rPr>
                                <w:rFonts w:hint="eastAsia"/>
                              </w:rPr>
                              <w:t>【一緒に遊んでいる場面】（果樹園ゲーム）</w:t>
                            </w:r>
                          </w:p>
                          <w:p w:rsidR="00A850E8" w:rsidRDefault="00A850E8" w:rsidP="00A850E8">
                            <w:r>
                              <w:rPr>
                                <w:rFonts w:hint="eastAsia"/>
                              </w:rPr>
                              <w:t>Ａ君：サイを振る。</w:t>
                            </w:r>
                          </w:p>
                          <w:p w:rsidR="00A850E8" w:rsidRDefault="00A850E8" w:rsidP="00A850E8">
                            <w:r>
                              <w:rPr>
                                <w:rFonts w:hint="eastAsia"/>
                              </w:rPr>
                              <w:t>Ｂ君：「ナイス！」</w:t>
                            </w:r>
                          </w:p>
                          <w:p w:rsidR="00A850E8" w:rsidRDefault="00A850E8" w:rsidP="00A850E8">
                            <w:r>
                              <w:rPr>
                                <w:rFonts w:hint="eastAsia"/>
                              </w:rPr>
                              <w:t>Ｂ君：サイを振り、カラスの目が出る。</w:t>
                            </w:r>
                          </w:p>
                          <w:p w:rsidR="00A850E8" w:rsidRPr="000E4EDC" w:rsidRDefault="00A850E8" w:rsidP="00A850E8">
                            <w:pPr>
                              <w:rPr>
                                <w:color w:val="000000" w:themeColor="text1"/>
                              </w:rPr>
                            </w:pPr>
                            <w:r w:rsidRPr="000E4EDC">
                              <w:rPr>
                                <w:rFonts w:hint="eastAsia"/>
                                <w:color w:val="000000" w:themeColor="text1"/>
                              </w:rPr>
                              <w:t>Ａ君「えー…何やって</w:t>
                            </w:r>
                            <w:r>
                              <w:rPr>
                                <w:rFonts w:hint="eastAsia"/>
                                <w:color w:val="000000" w:themeColor="text1"/>
                              </w:rPr>
                              <w:t>る</w:t>
                            </w:r>
                            <w:r w:rsidRPr="000E4EDC">
                              <w:rPr>
                                <w:rFonts w:hint="eastAsia"/>
                                <w:color w:val="000000" w:themeColor="text1"/>
                              </w:rPr>
                              <w:t>んだよ</w:t>
                            </w:r>
                            <w:r>
                              <w:rPr>
                                <w:rFonts w:hint="eastAsia"/>
                                <w:color w:val="000000" w:themeColor="text1"/>
                              </w:rPr>
                              <w:t>！</w:t>
                            </w:r>
                            <w:r w:rsidRPr="000E4EDC">
                              <w:rPr>
                                <w:rFonts w:hint="eastAsia"/>
                                <w:color w:val="000000" w:themeColor="text1"/>
                              </w:rPr>
                              <w:t>」</w:t>
                            </w:r>
                          </w:p>
                          <w:p w:rsidR="00A850E8" w:rsidRDefault="00A850E8" w:rsidP="00A850E8">
                            <w:r>
                              <w:rPr>
                                <w:rFonts w:hint="eastAsia"/>
                              </w:rPr>
                              <w:t>Ｂ君「あぁ…。」（落ち込む）</w:t>
                            </w:r>
                          </w:p>
                        </w:txbxContent>
                      </v:textbox>
                    </v:rect>
                  </w:pict>
                </mc:Fallback>
              </mc:AlternateContent>
            </w:r>
            <w:r w:rsidRPr="008B5C9A">
              <w:rPr>
                <w:rFonts w:ascii="ＭＳ 明朝" w:hint="eastAsia"/>
                <w:color w:val="000000" w:themeColor="text1"/>
                <w:szCs w:val="21"/>
              </w:rPr>
              <w:t>→その後は観察・Ｔ１の補助</w:t>
            </w: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p>
          <w:p w:rsidR="00A850E8" w:rsidRPr="008B5C9A" w:rsidRDefault="00A850E8" w:rsidP="00B61420">
            <w:pPr>
              <w:ind w:left="180" w:hangingChars="82" w:hanging="180"/>
              <w:rPr>
                <w:rFonts w:ascii="ＭＳ 明朝"/>
                <w:color w:val="000000" w:themeColor="text1"/>
                <w:szCs w:val="21"/>
              </w:rPr>
            </w:pPr>
            <w:r w:rsidRPr="008B5C9A">
              <w:rPr>
                <w:rFonts w:ascii="ＭＳ 明朝" w:hint="eastAsia"/>
                <w:color w:val="000000" w:themeColor="text1"/>
                <w:szCs w:val="21"/>
              </w:rPr>
              <w:t>・「誰が何と言っていたのか」等を答えるよう促し発言を整理する。</w:t>
            </w:r>
          </w:p>
          <w:p w:rsidR="00A850E8" w:rsidRPr="008B5C9A" w:rsidRDefault="00A850E8" w:rsidP="00B61420">
            <w:pPr>
              <w:ind w:left="180" w:hangingChars="82" w:hanging="180"/>
              <w:rPr>
                <w:rFonts w:ascii="ＭＳ 明朝"/>
                <w:color w:val="000000" w:themeColor="text1"/>
                <w:szCs w:val="21"/>
              </w:rPr>
            </w:pPr>
            <w:r w:rsidRPr="008B5C9A">
              <w:rPr>
                <w:rFonts w:ascii="ＭＳ 明朝" w:hint="eastAsia"/>
                <w:color w:val="000000" w:themeColor="text1"/>
                <w:szCs w:val="21"/>
              </w:rPr>
              <w:t>・なるべく全員が答えるよう配慮する。</w:t>
            </w:r>
          </w:p>
          <w:p w:rsidR="00A850E8" w:rsidRPr="008B5C9A" w:rsidRDefault="00A850E8" w:rsidP="00B61420">
            <w:pPr>
              <w:ind w:left="180" w:hangingChars="82" w:hanging="180"/>
              <w:rPr>
                <w:rFonts w:ascii="ＭＳ 明朝"/>
                <w:color w:val="000000" w:themeColor="text1"/>
                <w:szCs w:val="21"/>
              </w:rPr>
            </w:pPr>
            <w:r w:rsidRPr="008B5C9A">
              <w:rPr>
                <w:rFonts w:ascii="ＭＳ 明朝" w:hint="eastAsia"/>
                <w:color w:val="000000" w:themeColor="text1"/>
                <w:szCs w:val="21"/>
              </w:rPr>
              <w:t>・気持ち</w:t>
            </w:r>
            <w:r w:rsidRPr="008B5C9A">
              <w:rPr>
                <w:rFonts w:ascii="ＭＳ 明朝"/>
                <w:color w:val="000000" w:themeColor="text1"/>
                <w:szCs w:val="21"/>
              </w:rPr>
              <w:t>に気付けない</w:t>
            </w:r>
            <w:r w:rsidRPr="008B5C9A">
              <w:rPr>
                <w:rFonts w:ascii="ＭＳ 明朝" w:hint="eastAsia"/>
                <w:color w:val="000000" w:themeColor="text1"/>
                <w:szCs w:val="21"/>
              </w:rPr>
              <w:t>場合</w:t>
            </w:r>
            <w:r w:rsidRPr="008B5C9A">
              <w:rPr>
                <w:rFonts w:ascii="ＭＳ 明朝"/>
                <w:color w:val="000000" w:themeColor="text1"/>
                <w:szCs w:val="21"/>
              </w:rPr>
              <w:t>は</w:t>
            </w:r>
            <w:r w:rsidRPr="008B5C9A">
              <w:rPr>
                <w:rFonts w:ascii="ＭＳ 明朝" w:hint="eastAsia"/>
                <w:color w:val="000000" w:themeColor="text1"/>
                <w:szCs w:val="21"/>
              </w:rPr>
              <w:t>、劇を</w:t>
            </w:r>
            <w:r w:rsidRPr="008B5C9A">
              <w:rPr>
                <w:rFonts w:ascii="ＭＳ 明朝"/>
                <w:color w:val="000000" w:themeColor="text1"/>
                <w:szCs w:val="21"/>
              </w:rPr>
              <w:t>演じた教師</w:t>
            </w:r>
            <w:r w:rsidRPr="008B5C9A">
              <w:rPr>
                <w:rFonts w:ascii="ＭＳ 明朝" w:hint="eastAsia"/>
                <w:color w:val="000000" w:themeColor="text1"/>
                <w:szCs w:val="21"/>
              </w:rPr>
              <w:t>が</w:t>
            </w:r>
            <w:r w:rsidRPr="008B5C9A">
              <w:rPr>
                <w:rFonts w:ascii="ＭＳ 明朝"/>
                <w:color w:val="000000" w:themeColor="text1"/>
                <w:szCs w:val="21"/>
              </w:rPr>
              <w:t>もう一度同じ表情を</w:t>
            </w:r>
            <w:r w:rsidRPr="008B5C9A">
              <w:rPr>
                <w:rFonts w:ascii="ＭＳ 明朝" w:hint="eastAsia"/>
                <w:color w:val="000000" w:themeColor="text1"/>
                <w:szCs w:val="21"/>
              </w:rPr>
              <w:t>見せる</w:t>
            </w:r>
            <w:r w:rsidRPr="008B5C9A">
              <w:rPr>
                <w:rFonts w:ascii="ＭＳ 明朝"/>
                <w:color w:val="000000" w:themeColor="text1"/>
                <w:szCs w:val="21"/>
              </w:rPr>
              <w:t>。</w:t>
            </w:r>
          </w:p>
          <w:p w:rsidR="00A850E8" w:rsidRPr="008B5C9A" w:rsidRDefault="00A850E8" w:rsidP="00B61420">
            <w:pPr>
              <w:ind w:left="642" w:hangingChars="293" w:hanging="642"/>
              <w:rPr>
                <w:rFonts w:ascii="ＭＳ 明朝"/>
                <w:color w:val="000000" w:themeColor="text1"/>
                <w:szCs w:val="21"/>
              </w:rPr>
            </w:pPr>
            <w:r w:rsidRPr="008B5C9A">
              <w:rPr>
                <w:rFonts w:ascii="ＭＳ 明朝" w:hint="eastAsia"/>
                <w:color w:val="000000" w:themeColor="text1"/>
                <w:szCs w:val="21"/>
                <w:bdr w:val="single" w:sz="4" w:space="0" w:color="auto"/>
              </w:rPr>
              <w:t>個別</w:t>
            </w:r>
            <w:r w:rsidRPr="008B5C9A">
              <w:rPr>
                <w:rFonts w:ascii="ＭＳ 明朝" w:hint="eastAsia"/>
                <w:color w:val="000000" w:themeColor="text1"/>
                <w:szCs w:val="21"/>
              </w:rPr>
              <w:t>→発言の仕方等、学習態度を確認する。</w:t>
            </w:r>
          </w:p>
        </w:tc>
        <w:tc>
          <w:tcPr>
            <w:tcW w:w="2409" w:type="dxa"/>
          </w:tcPr>
          <w:p w:rsidR="00A850E8" w:rsidRPr="008B5C9A" w:rsidRDefault="00A850E8" w:rsidP="00B61420">
            <w:pPr>
              <w:rPr>
                <w:rFonts w:ascii="ＭＳ 明朝"/>
                <w:color w:val="000000" w:themeColor="text1"/>
                <w:szCs w:val="21"/>
              </w:rPr>
            </w:pPr>
          </w:p>
        </w:tc>
      </w:tr>
      <w:tr w:rsidR="00A850E8" w:rsidRPr="00517128" w:rsidTr="00B61420">
        <w:trPr>
          <w:cantSplit/>
          <w:trHeight w:val="8629"/>
        </w:trPr>
        <w:tc>
          <w:tcPr>
            <w:tcW w:w="516" w:type="dxa"/>
            <w:textDirection w:val="tbRlV"/>
            <w:vAlign w:val="center"/>
          </w:tcPr>
          <w:p w:rsidR="00A850E8" w:rsidRPr="004F0F05" w:rsidRDefault="00A850E8" w:rsidP="00B61420">
            <w:pPr>
              <w:ind w:left="113" w:right="113"/>
              <w:jc w:val="center"/>
              <w:rPr>
                <w:rFonts w:ascii="ＭＳ 明朝"/>
                <w:color w:val="000000"/>
                <w:szCs w:val="21"/>
              </w:rPr>
            </w:pPr>
          </w:p>
        </w:tc>
        <w:tc>
          <w:tcPr>
            <w:tcW w:w="3686" w:type="dxa"/>
          </w:tcPr>
          <w:p w:rsidR="00A850E8" w:rsidRPr="008B5C9A" w:rsidRDefault="00A850E8" w:rsidP="00B61420">
            <w:pPr>
              <w:rPr>
                <w:rFonts w:ascii="ＭＳ 明朝"/>
                <w:szCs w:val="21"/>
              </w:rPr>
            </w:pPr>
            <w:r w:rsidRPr="008B5C9A">
              <w:rPr>
                <w:rFonts w:ascii="ＭＳ 明朝" w:hint="eastAsia"/>
                <w:szCs w:val="21"/>
              </w:rPr>
              <w:t>☆課題に対しての改善案を考える。</w:t>
            </w:r>
          </w:p>
          <w:p w:rsidR="00A850E8" w:rsidRPr="008B5C9A" w:rsidRDefault="00A850E8" w:rsidP="00B61420">
            <w:pPr>
              <w:ind w:left="215" w:hangingChars="98" w:hanging="215"/>
              <w:rPr>
                <w:rFonts w:ascii="ＭＳ 明朝"/>
                <w:szCs w:val="21"/>
              </w:rPr>
            </w:pPr>
            <w:r w:rsidRPr="008B5C9A">
              <w:rPr>
                <w:rFonts w:ascii="ＭＳ 明朝" w:hint="eastAsia"/>
                <w:szCs w:val="21"/>
              </w:rPr>
              <w:t>○劇に出てきた登場人物の課題に対する改善案を考える。</w:t>
            </w:r>
          </w:p>
          <w:p w:rsidR="00A850E8" w:rsidRPr="008B5C9A" w:rsidRDefault="00A850E8" w:rsidP="00B61420">
            <w:pPr>
              <w:rPr>
                <w:rFonts w:ascii="ＭＳ 明朝"/>
                <w:b/>
                <w:bCs/>
                <w:szCs w:val="21"/>
              </w:rPr>
            </w:pPr>
            <w:r w:rsidRPr="008B5C9A">
              <w:rPr>
                <w:rFonts w:ascii="ＭＳ 明朝" w:hint="eastAsia"/>
                <w:b/>
                <w:bCs/>
                <w:sz w:val="18"/>
                <w:szCs w:val="18"/>
              </w:rPr>
              <w:t>「Ａ君はどうしたら良かったでしょう。」</w:t>
            </w:r>
          </w:p>
          <w:p w:rsidR="00A850E8" w:rsidRPr="008B5C9A" w:rsidRDefault="00A850E8" w:rsidP="00B61420">
            <w:pPr>
              <w:rPr>
                <w:rFonts w:ascii="ＭＳ 明朝"/>
                <w:sz w:val="18"/>
                <w:szCs w:val="18"/>
              </w:rPr>
            </w:pPr>
            <w:r w:rsidRPr="008B5C9A">
              <w:rPr>
                <w:rFonts w:ascii="ＭＳ 明朝" w:hint="eastAsia"/>
                <w:sz w:val="18"/>
                <w:szCs w:val="18"/>
              </w:rPr>
              <w:t>→「ドンマイ」と言えばいい</w:t>
            </w:r>
          </w:p>
          <w:p w:rsidR="00A850E8" w:rsidRPr="008B5C9A" w:rsidRDefault="00A850E8" w:rsidP="00B61420">
            <w:pPr>
              <w:rPr>
                <w:rFonts w:ascii="ＭＳ 明朝"/>
                <w:sz w:val="18"/>
                <w:szCs w:val="18"/>
              </w:rPr>
            </w:pPr>
            <w:r w:rsidRPr="008B5C9A">
              <w:rPr>
                <w:rFonts w:ascii="ＭＳ 明朝" w:hint="eastAsia"/>
                <w:sz w:val="18"/>
                <w:szCs w:val="18"/>
              </w:rPr>
              <w:t>→「大丈夫だよ」と言えばいい　など</w:t>
            </w:r>
          </w:p>
          <w:p w:rsidR="00A850E8" w:rsidRPr="008B5C9A" w:rsidRDefault="00A850E8" w:rsidP="00B61420">
            <w:pPr>
              <w:rPr>
                <w:rFonts w:ascii="ＭＳ 明朝"/>
                <w:sz w:val="18"/>
                <w:szCs w:val="18"/>
              </w:rPr>
            </w:pPr>
            <w:r>
              <w:rPr>
                <w:noProof/>
              </w:rPr>
              <mc:AlternateContent>
                <mc:Choice Requires="wps">
                  <w:drawing>
                    <wp:anchor distT="0" distB="0" distL="114300" distR="114300" simplePos="0" relativeHeight="251663360" behindDoc="0" locked="0" layoutInCell="1" allowOverlap="1" wp14:anchorId="5811F140" wp14:editId="4361043C">
                      <wp:simplePos x="0" y="0"/>
                      <wp:positionH relativeFrom="column">
                        <wp:posOffset>695325</wp:posOffset>
                      </wp:positionH>
                      <wp:positionV relativeFrom="paragraph">
                        <wp:posOffset>107950</wp:posOffset>
                      </wp:positionV>
                      <wp:extent cx="5008880" cy="228600"/>
                      <wp:effectExtent l="8890" t="5715" r="11430" b="1333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8880" cy="228600"/>
                              </a:xfrm>
                              <a:prstGeom prst="rect">
                                <a:avLst/>
                              </a:prstGeom>
                              <a:solidFill>
                                <a:srgbClr val="FFFFFF"/>
                              </a:solidFill>
                              <a:ln w="9525">
                                <a:solidFill>
                                  <a:srgbClr val="000000"/>
                                </a:solidFill>
                                <a:miter lim="800000"/>
                                <a:headEnd/>
                                <a:tailEnd/>
                              </a:ln>
                            </wps:spPr>
                            <wps:txbx>
                              <w:txbxContent>
                                <w:p w:rsidR="00A850E8" w:rsidRPr="008B5C9A" w:rsidRDefault="00A850E8" w:rsidP="00A850E8">
                                  <w:pPr>
                                    <w:ind w:firstLineChars="98" w:firstLine="215"/>
                                    <w:rPr>
                                      <w:b/>
                                      <w:bCs/>
                                    </w:rPr>
                                  </w:pPr>
                                  <w:r>
                                    <w:rPr>
                                      <w:rFonts w:hint="eastAsia"/>
                                      <w:b/>
                                      <w:bCs/>
                                    </w:rPr>
                                    <w:t>ポイント</w:t>
                                  </w:r>
                                  <w:r w:rsidRPr="004D5FFF">
                                    <w:rPr>
                                      <w:rFonts w:hint="eastAsia"/>
                                      <w:b/>
                                      <w:bCs/>
                                    </w:rPr>
                                    <w:t xml:space="preserve">　　</w:t>
                                  </w:r>
                                  <w:r w:rsidRPr="008B5C9A">
                                    <w:rPr>
                                      <w:rFonts w:hint="eastAsia"/>
                                      <w:b/>
                                      <w:bCs/>
                                    </w:rPr>
                                    <w:t>「</w:t>
                                  </w:r>
                                  <w:r w:rsidRPr="008B5C9A">
                                    <w:rPr>
                                      <w:rFonts w:hint="eastAsia"/>
                                    </w:rPr>
                                    <w:t>ふわふわことばをつかうと　たのしくあそべる</w:t>
                                  </w:r>
                                  <w:r w:rsidRPr="008B5C9A">
                                    <w:rPr>
                                      <w:rFonts w:hint="eastAsia"/>
                                      <w:b/>
                                      <w:bCs/>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1F140" id="Rectangle 16" o:spid="_x0000_s1039" style="position:absolute;left:0;text-align:left;margin-left:54.75pt;margin-top:8.5pt;width:394.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">
                      <v:textbox inset="5.85pt,.7pt,5.85pt,.7pt">
                        <w:txbxContent>
                          <w:p w:rsidR="00A850E8" w:rsidRPr="008B5C9A" w:rsidRDefault="00A850E8" w:rsidP="00A850E8">
                            <w:pPr>
                              <w:ind w:firstLineChars="98" w:firstLine="215"/>
                              <w:rPr>
                                <w:b/>
                                <w:bCs/>
                              </w:rPr>
                            </w:pPr>
                            <w:r>
                              <w:rPr>
                                <w:rFonts w:hint="eastAsia"/>
                                <w:b/>
                                <w:bCs/>
                              </w:rPr>
                              <w:t>ポイント</w:t>
                            </w:r>
                            <w:r w:rsidRPr="004D5FFF">
                              <w:rPr>
                                <w:rFonts w:hint="eastAsia"/>
                                <w:b/>
                                <w:bCs/>
                              </w:rPr>
                              <w:t xml:space="preserve">　　</w:t>
                            </w:r>
                            <w:r w:rsidRPr="008B5C9A">
                              <w:rPr>
                                <w:rFonts w:hint="eastAsia"/>
                                <w:b/>
                                <w:bCs/>
                              </w:rPr>
                              <w:t>「</w:t>
                            </w:r>
                            <w:r w:rsidRPr="008B5C9A">
                              <w:rPr>
                                <w:rFonts w:hint="eastAsia"/>
                              </w:rPr>
                              <w:t>ふわふわことばをつかうと　たのしくあそべる</w:t>
                            </w:r>
                            <w:r w:rsidRPr="008B5C9A">
                              <w:rPr>
                                <w:rFonts w:hint="eastAsia"/>
                                <w:b/>
                                <w:bCs/>
                              </w:rPr>
                              <w:t>」</w:t>
                            </w:r>
                          </w:p>
                        </w:txbxContent>
                      </v:textbox>
                    </v:rect>
                  </w:pict>
                </mc:Fallback>
              </mc:AlternateContent>
            </w:r>
          </w:p>
          <w:p w:rsidR="00A850E8" w:rsidRPr="008B5C9A" w:rsidRDefault="00A850E8" w:rsidP="00B61420">
            <w:pPr>
              <w:ind w:left="215" w:hangingChars="98" w:hanging="215"/>
              <w:rPr>
                <w:rFonts w:ascii="ＭＳ 明朝"/>
                <w:szCs w:val="21"/>
              </w:rPr>
            </w:pPr>
          </w:p>
          <w:p w:rsidR="00A850E8" w:rsidRPr="008B5C9A" w:rsidRDefault="00A850E8" w:rsidP="00B61420">
            <w:pPr>
              <w:ind w:left="215" w:hangingChars="98" w:hanging="215"/>
              <w:rPr>
                <w:rFonts w:ascii="ＭＳ 明朝"/>
                <w:szCs w:val="21"/>
              </w:rPr>
            </w:pPr>
            <w:r w:rsidRPr="008B5C9A">
              <w:rPr>
                <w:rFonts w:ascii="ＭＳ 明朝" w:hint="eastAsia"/>
                <w:szCs w:val="21"/>
              </w:rPr>
              <w:t>☆ふわふわ言葉を使う活動をする。</w:t>
            </w:r>
          </w:p>
          <w:p w:rsidR="00A850E8" w:rsidRPr="008B5C9A" w:rsidRDefault="00A850E8" w:rsidP="00B61420">
            <w:pPr>
              <w:rPr>
                <w:rFonts w:ascii="ＭＳ 明朝"/>
                <w:szCs w:val="21"/>
              </w:rPr>
            </w:pPr>
            <w:r w:rsidRPr="008B5C9A">
              <w:rPr>
                <w:rFonts w:ascii="ＭＳ 明朝" w:hint="eastAsia"/>
                <w:szCs w:val="21"/>
              </w:rPr>
              <w:t>○果樹園ゲームを行う。</w:t>
            </w:r>
          </w:p>
          <w:p w:rsidR="00A850E8" w:rsidRPr="008B5C9A" w:rsidRDefault="00A850E8" w:rsidP="00B61420">
            <w:pPr>
              <w:ind w:left="186" w:hangingChars="98" w:hanging="186"/>
              <w:rPr>
                <w:rFonts w:ascii="ＭＳ 明朝"/>
                <w:b/>
                <w:bCs/>
                <w:szCs w:val="21"/>
              </w:rPr>
            </w:pPr>
            <w:r w:rsidRPr="008B5C9A">
              <w:rPr>
                <w:rFonts w:ascii="ＭＳ 明朝" w:hint="eastAsia"/>
                <w:b/>
                <w:bCs/>
                <w:sz w:val="18"/>
                <w:szCs w:val="18"/>
              </w:rPr>
              <w:t>「ポイントを活かしながら、果樹園ゲームをしましょう。」</w:t>
            </w:r>
          </w:p>
          <w:p w:rsidR="00A850E8" w:rsidRPr="008B5C9A" w:rsidRDefault="00A850E8" w:rsidP="00B61420">
            <w:pPr>
              <w:rPr>
                <w:rFonts w:ascii="ＭＳ 明朝"/>
                <w:szCs w:val="21"/>
              </w:rPr>
            </w:pPr>
            <w:r>
              <w:rPr>
                <w:noProof/>
              </w:rPr>
              <mc:AlternateContent>
                <mc:Choice Requires="wps">
                  <w:drawing>
                    <wp:anchor distT="0" distB="0" distL="114300" distR="114300" simplePos="0" relativeHeight="251662336" behindDoc="0" locked="0" layoutInCell="1" allowOverlap="1" wp14:anchorId="7BEC3F6B" wp14:editId="3149F2F8">
                      <wp:simplePos x="0" y="0"/>
                      <wp:positionH relativeFrom="column">
                        <wp:posOffset>139065</wp:posOffset>
                      </wp:positionH>
                      <wp:positionV relativeFrom="paragraph">
                        <wp:posOffset>-6350</wp:posOffset>
                      </wp:positionV>
                      <wp:extent cx="6118860" cy="1200150"/>
                      <wp:effectExtent l="5080" t="5715" r="10160"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1200150"/>
                              </a:xfrm>
                              <a:prstGeom prst="rect">
                                <a:avLst/>
                              </a:prstGeom>
                              <a:solidFill>
                                <a:srgbClr val="FFFFFF"/>
                              </a:solidFill>
                              <a:ln w="9525">
                                <a:solidFill>
                                  <a:srgbClr val="000000"/>
                                </a:solidFill>
                                <a:miter lim="800000"/>
                                <a:headEnd/>
                                <a:tailEnd/>
                              </a:ln>
                            </wps:spPr>
                            <wps:txbx>
                              <w:txbxContent>
                                <w:p w:rsidR="00A850E8" w:rsidRDefault="00A850E8" w:rsidP="00A850E8">
                                  <w:r>
                                    <w:rPr>
                                      <w:rFonts w:hint="eastAsia"/>
                                    </w:rPr>
                                    <w:t>【追加ルール】</w:t>
                                  </w:r>
                                </w:p>
                                <w:p w:rsidR="00A850E8" w:rsidRPr="008B5C9A" w:rsidRDefault="00A850E8" w:rsidP="00A850E8">
                                  <w:r>
                                    <w:rPr>
                                      <w:rFonts w:hint="eastAsia"/>
                                    </w:rPr>
                                    <w:t>①バスケッ</w:t>
                                  </w:r>
                                  <w:r w:rsidRPr="008B5C9A">
                                    <w:rPr>
                                      <w:rFonts w:hint="eastAsia"/>
                                    </w:rPr>
                                    <w:t>トが出たら好きな果物を２個集められます。</w:t>
                                  </w:r>
                                </w:p>
                                <w:p w:rsidR="00A850E8" w:rsidRPr="008B5C9A" w:rsidRDefault="00A850E8" w:rsidP="00A850E8">
                                  <w:r w:rsidRPr="008B5C9A">
                                    <w:rPr>
                                      <w:rFonts w:hint="eastAsia"/>
                                    </w:rPr>
                                    <w:t>②なくなった果物の色が出ても何も起きません。</w:t>
                                  </w:r>
                                </w:p>
                                <w:p w:rsidR="00A850E8" w:rsidRPr="008B5C9A" w:rsidRDefault="00A850E8" w:rsidP="00A850E8">
                                  <w:r w:rsidRPr="008B5C9A">
                                    <w:rPr>
                                      <w:rFonts w:hint="eastAsia"/>
                                    </w:rPr>
                                    <w:t>【特別ルール】</w:t>
                                  </w:r>
                                </w:p>
                                <w:p w:rsidR="00A850E8" w:rsidRPr="008B5C9A" w:rsidRDefault="00A850E8" w:rsidP="00A850E8">
                                  <w:pPr>
                                    <w:ind w:left="215" w:hangingChars="98" w:hanging="215"/>
                                  </w:pPr>
                                  <w:r w:rsidRPr="008B5C9A">
                                    <w:rPr>
                                      <w:rFonts w:hint="eastAsia"/>
                                    </w:rPr>
                                    <w:t>・カラスが出た時に、全員が「ふわふわ言葉」を使うと、カードは置きません。</w:t>
                                  </w:r>
                                </w:p>
                                <w:p w:rsidR="00A850E8" w:rsidRDefault="00A850E8" w:rsidP="00A850E8">
                                  <w:pPr>
                                    <w:ind w:left="215" w:hangingChars="98" w:hanging="21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C3F6B" id="Rectangle 17" o:spid="_x0000_s1040" style="position:absolute;left:0;text-align:left;margin-left:10.95pt;margin-top:-.5pt;width:481.8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">
                      <v:textbox inset="5.85pt,.7pt,5.85pt,.7pt">
                        <w:txbxContent>
                          <w:p w:rsidR="00A850E8" w:rsidRDefault="00A850E8" w:rsidP="00A850E8">
                            <w:r>
                              <w:rPr>
                                <w:rFonts w:hint="eastAsia"/>
                              </w:rPr>
                              <w:t>【追加ルール】</w:t>
                            </w:r>
                          </w:p>
                          <w:p w:rsidR="00A850E8" w:rsidRPr="008B5C9A" w:rsidRDefault="00A850E8" w:rsidP="00A850E8">
                            <w:r>
                              <w:rPr>
                                <w:rFonts w:hint="eastAsia"/>
                              </w:rPr>
                              <w:t>①バスケッ</w:t>
                            </w:r>
                            <w:r w:rsidRPr="008B5C9A">
                              <w:rPr>
                                <w:rFonts w:hint="eastAsia"/>
                              </w:rPr>
                              <w:t>トが出たら好きな果物を２個集められます。</w:t>
                            </w:r>
                          </w:p>
                          <w:p w:rsidR="00A850E8" w:rsidRPr="008B5C9A" w:rsidRDefault="00A850E8" w:rsidP="00A850E8">
                            <w:r w:rsidRPr="008B5C9A">
                              <w:rPr>
                                <w:rFonts w:hint="eastAsia"/>
                              </w:rPr>
                              <w:t>②なくなった果物の色が出ても何も起きません。</w:t>
                            </w:r>
                          </w:p>
                          <w:p w:rsidR="00A850E8" w:rsidRPr="008B5C9A" w:rsidRDefault="00A850E8" w:rsidP="00A850E8">
                            <w:r w:rsidRPr="008B5C9A">
                              <w:rPr>
                                <w:rFonts w:hint="eastAsia"/>
                              </w:rPr>
                              <w:t>【特別ルール】</w:t>
                            </w:r>
                          </w:p>
                          <w:p w:rsidR="00A850E8" w:rsidRPr="008B5C9A" w:rsidRDefault="00A850E8" w:rsidP="00A850E8">
                            <w:pPr>
                              <w:ind w:left="215" w:hangingChars="98" w:hanging="215"/>
                            </w:pPr>
                            <w:r w:rsidRPr="008B5C9A">
                              <w:rPr>
                                <w:rFonts w:hint="eastAsia"/>
                              </w:rPr>
                              <w:t>・カラスが出た時に、全員が「ふわふわ言葉」を使うと、カードは置きません。</w:t>
                            </w:r>
                          </w:p>
                          <w:p w:rsidR="00A850E8" w:rsidRDefault="00A850E8" w:rsidP="00A850E8">
                            <w:pPr>
                              <w:ind w:left="215" w:hangingChars="98" w:hanging="215"/>
                            </w:pPr>
                          </w:p>
                        </w:txbxContent>
                      </v:textbox>
                    </v:rect>
                  </w:pict>
                </mc:Fallback>
              </mc:AlternateContent>
            </w:r>
          </w:p>
          <w:p w:rsidR="00A850E8" w:rsidRPr="008B5C9A" w:rsidRDefault="00A850E8" w:rsidP="00B61420">
            <w:pPr>
              <w:rPr>
                <w:rFonts w:ascii="ＭＳ 明朝"/>
                <w:szCs w:val="21"/>
              </w:rPr>
            </w:pPr>
          </w:p>
          <w:p w:rsidR="00A850E8" w:rsidRPr="008B5C9A" w:rsidRDefault="00A850E8" w:rsidP="00B61420">
            <w:pPr>
              <w:rPr>
                <w:rFonts w:ascii="ＭＳ 明朝"/>
                <w:szCs w:val="21"/>
              </w:rPr>
            </w:pPr>
          </w:p>
          <w:p w:rsidR="00A850E8" w:rsidRPr="008B5C9A" w:rsidRDefault="00A850E8" w:rsidP="00B61420">
            <w:pPr>
              <w:rPr>
                <w:rFonts w:ascii="ＭＳ 明朝"/>
                <w:szCs w:val="21"/>
              </w:rPr>
            </w:pPr>
          </w:p>
          <w:p w:rsidR="00A850E8" w:rsidRPr="008B5C9A" w:rsidRDefault="00A850E8" w:rsidP="00B61420">
            <w:pPr>
              <w:rPr>
                <w:rFonts w:ascii="ＭＳ 明朝"/>
                <w:szCs w:val="21"/>
              </w:rPr>
            </w:pPr>
          </w:p>
          <w:p w:rsidR="00A850E8" w:rsidRPr="008B5C9A" w:rsidRDefault="00A850E8" w:rsidP="00B61420">
            <w:pPr>
              <w:rPr>
                <w:rFonts w:ascii="ＭＳ 明朝"/>
                <w:szCs w:val="21"/>
              </w:rPr>
            </w:pPr>
          </w:p>
          <w:p w:rsidR="00A850E8" w:rsidRPr="008B5C9A" w:rsidRDefault="00A850E8" w:rsidP="00B61420">
            <w:pPr>
              <w:rPr>
                <w:rFonts w:ascii="ＭＳ 明朝"/>
                <w:szCs w:val="21"/>
              </w:rPr>
            </w:pPr>
          </w:p>
          <w:p w:rsidR="00A850E8" w:rsidRPr="008B5C9A" w:rsidRDefault="00A850E8" w:rsidP="00B61420">
            <w:pPr>
              <w:rPr>
                <w:rFonts w:ascii="ＭＳ 明朝"/>
                <w:szCs w:val="21"/>
              </w:rPr>
            </w:pPr>
          </w:p>
          <w:p w:rsidR="00A850E8" w:rsidRPr="008B5C9A" w:rsidRDefault="00A850E8" w:rsidP="00B61420">
            <w:pPr>
              <w:rPr>
                <w:rFonts w:ascii="ＭＳ 明朝"/>
                <w:szCs w:val="21"/>
              </w:rPr>
            </w:pPr>
          </w:p>
          <w:p w:rsidR="00A850E8" w:rsidRPr="008B5C9A" w:rsidRDefault="00A850E8" w:rsidP="00B61420">
            <w:pPr>
              <w:rPr>
                <w:rFonts w:ascii="ＭＳ 明朝"/>
                <w:szCs w:val="21"/>
              </w:rPr>
            </w:pPr>
          </w:p>
        </w:tc>
        <w:tc>
          <w:tcPr>
            <w:tcW w:w="4111" w:type="dxa"/>
          </w:tcPr>
          <w:p w:rsidR="00A850E8" w:rsidRPr="008B5C9A" w:rsidRDefault="00A850E8" w:rsidP="00B61420">
            <w:pPr>
              <w:ind w:left="180" w:hangingChars="82" w:hanging="180"/>
              <w:rPr>
                <w:rFonts w:ascii="ＭＳ 明朝"/>
                <w:szCs w:val="21"/>
              </w:rPr>
            </w:pPr>
          </w:p>
          <w:p w:rsidR="00A850E8" w:rsidRPr="008B5C9A" w:rsidRDefault="00A850E8" w:rsidP="00B61420">
            <w:pPr>
              <w:ind w:left="180" w:hangingChars="82" w:hanging="180"/>
              <w:rPr>
                <w:rFonts w:ascii="ＭＳ 明朝"/>
                <w:szCs w:val="21"/>
              </w:rPr>
            </w:pPr>
            <w:r w:rsidRPr="008B5C9A">
              <w:rPr>
                <w:rFonts w:ascii="ＭＳ 明朝" w:hint="eastAsia"/>
                <w:szCs w:val="21"/>
              </w:rPr>
              <w:t>・改善案が出にくい場合は、既習事項のふわふわ言葉の掲示に着目するよう促す。</w:t>
            </w:r>
          </w:p>
          <w:p w:rsidR="00A850E8" w:rsidRPr="008B5C9A" w:rsidRDefault="00A850E8" w:rsidP="00B61420">
            <w:pPr>
              <w:ind w:left="180" w:hangingChars="82" w:hanging="180"/>
              <w:rPr>
                <w:rFonts w:ascii="ＭＳ 明朝"/>
                <w:szCs w:val="21"/>
              </w:rPr>
            </w:pPr>
            <w:r w:rsidRPr="008B5C9A">
              <w:rPr>
                <w:rFonts w:ascii="ＭＳ 明朝" w:hint="eastAsia"/>
                <w:szCs w:val="21"/>
              </w:rPr>
              <w:t>・なるべく全員が答えるよう配慮する。</w:t>
            </w:r>
          </w:p>
          <w:p w:rsidR="00A850E8" w:rsidRDefault="00A850E8" w:rsidP="00B61420">
            <w:pPr>
              <w:ind w:left="180" w:hangingChars="82" w:hanging="180"/>
              <w:rPr>
                <w:rFonts w:ascii="ＭＳ 明朝"/>
                <w:szCs w:val="21"/>
              </w:rPr>
            </w:pPr>
          </w:p>
          <w:p w:rsidR="00A850E8" w:rsidRPr="008B5C9A" w:rsidRDefault="00A850E8" w:rsidP="00B61420">
            <w:pPr>
              <w:ind w:left="180" w:hangingChars="82" w:hanging="180"/>
              <w:rPr>
                <w:rFonts w:ascii="ＭＳ 明朝"/>
                <w:szCs w:val="21"/>
              </w:rPr>
            </w:pPr>
          </w:p>
          <w:p w:rsidR="00A850E8" w:rsidRPr="008B5C9A" w:rsidRDefault="00A850E8" w:rsidP="00B61420">
            <w:pPr>
              <w:ind w:left="180" w:hangingChars="82" w:hanging="180"/>
              <w:rPr>
                <w:rFonts w:ascii="ＭＳ 明朝"/>
                <w:szCs w:val="21"/>
              </w:rPr>
            </w:pPr>
          </w:p>
          <w:p w:rsidR="00A850E8" w:rsidRPr="008B5C9A" w:rsidRDefault="00A850E8" w:rsidP="00B61420">
            <w:pPr>
              <w:ind w:left="180" w:hangingChars="82" w:hanging="180"/>
              <w:rPr>
                <w:rFonts w:ascii="ＭＳ 明朝"/>
                <w:szCs w:val="21"/>
              </w:rPr>
            </w:pPr>
          </w:p>
          <w:p w:rsidR="00A850E8" w:rsidRPr="008B5C9A" w:rsidRDefault="00A850E8" w:rsidP="00B61420">
            <w:pPr>
              <w:ind w:left="180" w:hangingChars="82" w:hanging="180"/>
              <w:rPr>
                <w:rFonts w:ascii="ＭＳ 明朝"/>
                <w:szCs w:val="21"/>
              </w:rPr>
            </w:pPr>
          </w:p>
          <w:p w:rsidR="00A850E8" w:rsidRPr="008B5C9A" w:rsidRDefault="00A850E8" w:rsidP="00B61420">
            <w:pPr>
              <w:ind w:left="180" w:hangingChars="82" w:hanging="180"/>
              <w:rPr>
                <w:rFonts w:ascii="ＭＳ 明朝"/>
                <w:szCs w:val="21"/>
              </w:rPr>
            </w:pPr>
          </w:p>
          <w:p w:rsidR="00A850E8" w:rsidRPr="008B5C9A" w:rsidRDefault="00A850E8" w:rsidP="00B61420">
            <w:pPr>
              <w:ind w:left="180" w:hangingChars="82" w:hanging="180"/>
              <w:rPr>
                <w:rFonts w:ascii="ＭＳ 明朝"/>
                <w:szCs w:val="21"/>
              </w:rPr>
            </w:pPr>
          </w:p>
          <w:p w:rsidR="00A850E8" w:rsidRPr="008B5C9A" w:rsidRDefault="00A850E8" w:rsidP="00B61420">
            <w:pPr>
              <w:ind w:left="180" w:hangingChars="82" w:hanging="180"/>
              <w:rPr>
                <w:rFonts w:ascii="ＭＳ 明朝"/>
                <w:szCs w:val="21"/>
              </w:rPr>
            </w:pPr>
          </w:p>
          <w:p w:rsidR="00A850E8" w:rsidRPr="008B5C9A" w:rsidRDefault="00A850E8" w:rsidP="00B61420">
            <w:pPr>
              <w:ind w:left="180" w:hangingChars="82" w:hanging="180"/>
              <w:rPr>
                <w:rFonts w:ascii="ＭＳ 明朝"/>
                <w:szCs w:val="21"/>
              </w:rPr>
            </w:pPr>
          </w:p>
          <w:p w:rsidR="00A850E8" w:rsidRPr="008B5C9A" w:rsidRDefault="00A850E8" w:rsidP="00B61420">
            <w:pPr>
              <w:ind w:left="180" w:hangingChars="82" w:hanging="180"/>
              <w:rPr>
                <w:rFonts w:ascii="ＭＳ 明朝"/>
                <w:szCs w:val="21"/>
              </w:rPr>
            </w:pPr>
          </w:p>
          <w:p w:rsidR="00A850E8" w:rsidRPr="008B5C9A" w:rsidRDefault="00A850E8" w:rsidP="00B61420">
            <w:pPr>
              <w:ind w:left="180" w:hangingChars="82" w:hanging="180"/>
              <w:rPr>
                <w:rFonts w:ascii="ＭＳ 明朝"/>
                <w:szCs w:val="21"/>
              </w:rPr>
            </w:pPr>
          </w:p>
          <w:p w:rsidR="00A850E8" w:rsidRPr="008B5C9A" w:rsidRDefault="00A850E8" w:rsidP="00B61420">
            <w:pPr>
              <w:ind w:left="180" w:hangingChars="82" w:hanging="180"/>
              <w:rPr>
                <w:rFonts w:ascii="ＭＳ 明朝"/>
                <w:szCs w:val="21"/>
              </w:rPr>
            </w:pPr>
          </w:p>
          <w:p w:rsidR="00A850E8" w:rsidRPr="008B5C9A" w:rsidRDefault="00A850E8" w:rsidP="00B61420">
            <w:pPr>
              <w:ind w:left="180" w:hangingChars="82" w:hanging="180"/>
              <w:rPr>
                <w:rFonts w:ascii="ＭＳ 明朝"/>
                <w:szCs w:val="21"/>
              </w:rPr>
            </w:pPr>
          </w:p>
          <w:p w:rsidR="00A850E8" w:rsidRPr="008B5C9A" w:rsidRDefault="00A850E8" w:rsidP="00B61420">
            <w:pPr>
              <w:rPr>
                <w:rFonts w:ascii="ＭＳ 明朝"/>
                <w:szCs w:val="21"/>
              </w:rPr>
            </w:pPr>
          </w:p>
          <w:p w:rsidR="00A850E8" w:rsidRPr="008B5C9A" w:rsidRDefault="00A850E8" w:rsidP="00B61420">
            <w:pPr>
              <w:ind w:left="180" w:hangingChars="82" w:hanging="180"/>
              <w:rPr>
                <w:rFonts w:ascii="ＭＳ 明朝"/>
                <w:szCs w:val="21"/>
              </w:rPr>
            </w:pPr>
            <w:r w:rsidRPr="008B5C9A">
              <w:rPr>
                <w:rFonts w:ascii="ＭＳ 明朝" w:hint="eastAsia"/>
                <w:szCs w:val="21"/>
              </w:rPr>
              <w:t>【活動前】</w:t>
            </w:r>
          </w:p>
          <w:p w:rsidR="00A850E8" w:rsidRPr="008B5C9A" w:rsidRDefault="00A850E8" w:rsidP="00B61420">
            <w:pPr>
              <w:ind w:left="180" w:hangingChars="82" w:hanging="180"/>
              <w:rPr>
                <w:rFonts w:ascii="ＭＳ 明朝"/>
                <w:szCs w:val="21"/>
              </w:rPr>
            </w:pPr>
            <w:r w:rsidRPr="008B5C9A">
              <w:rPr>
                <w:rFonts w:ascii="ＭＳ 明朝" w:hint="eastAsia"/>
                <w:szCs w:val="21"/>
              </w:rPr>
              <w:t>・</w:t>
            </w:r>
            <w:r w:rsidRPr="008B5C9A">
              <w:rPr>
                <w:rFonts w:ascii="ＭＳ 明朝"/>
                <w:szCs w:val="21"/>
              </w:rPr>
              <w:t>場面ごとに</w:t>
            </w:r>
            <w:r w:rsidRPr="008B5C9A">
              <w:rPr>
                <w:rFonts w:ascii="ＭＳ 明朝" w:hint="eastAsia"/>
                <w:szCs w:val="21"/>
              </w:rPr>
              <w:t>どのような</w:t>
            </w:r>
            <w:r w:rsidRPr="008B5C9A">
              <w:rPr>
                <w:rFonts w:ascii="ＭＳ 明朝"/>
                <w:szCs w:val="21"/>
              </w:rPr>
              <w:t>「</w:t>
            </w:r>
            <w:r w:rsidRPr="008B5C9A">
              <w:rPr>
                <w:rFonts w:ascii="ＭＳ 明朝" w:hint="eastAsia"/>
                <w:szCs w:val="21"/>
              </w:rPr>
              <w:t>ふわふわ</w:t>
            </w:r>
            <w:r w:rsidRPr="008B5C9A">
              <w:rPr>
                <w:rFonts w:ascii="ＭＳ 明朝"/>
                <w:szCs w:val="21"/>
              </w:rPr>
              <w:t>言葉」</w:t>
            </w:r>
            <w:r w:rsidRPr="008B5C9A">
              <w:rPr>
                <w:rFonts w:ascii="ＭＳ 明朝" w:hint="eastAsia"/>
                <w:szCs w:val="21"/>
              </w:rPr>
              <w:t>を</w:t>
            </w:r>
            <w:r w:rsidRPr="008B5C9A">
              <w:rPr>
                <w:rFonts w:ascii="ＭＳ 明朝"/>
                <w:szCs w:val="21"/>
              </w:rPr>
              <w:t>使う</w:t>
            </w:r>
            <w:r w:rsidRPr="008B5C9A">
              <w:rPr>
                <w:rFonts w:ascii="ＭＳ 明朝" w:hint="eastAsia"/>
                <w:szCs w:val="21"/>
              </w:rPr>
              <w:t>か確認する</w:t>
            </w:r>
            <w:r w:rsidRPr="008B5C9A">
              <w:rPr>
                <w:rFonts w:ascii="ＭＳ 明朝"/>
                <w:szCs w:val="21"/>
              </w:rPr>
              <w:t>。</w:t>
            </w:r>
          </w:p>
          <w:p w:rsidR="00A850E8" w:rsidRPr="008B5C9A" w:rsidRDefault="00A850E8" w:rsidP="00B61420">
            <w:pPr>
              <w:ind w:left="180" w:hangingChars="82" w:hanging="180"/>
              <w:rPr>
                <w:rFonts w:ascii="ＭＳ 明朝"/>
                <w:szCs w:val="21"/>
              </w:rPr>
            </w:pPr>
            <w:r w:rsidRPr="008B5C9A">
              <w:rPr>
                <w:rFonts w:ascii="ＭＳ 明朝" w:hint="eastAsia"/>
                <w:szCs w:val="21"/>
              </w:rPr>
              <w:t>・時間で区切ることがある</w:t>
            </w:r>
            <w:r w:rsidRPr="008B5C9A">
              <w:rPr>
                <w:rFonts w:ascii="ＭＳ 明朝"/>
                <w:szCs w:val="21"/>
              </w:rPr>
              <w:t>ことを</w:t>
            </w:r>
            <w:r w:rsidRPr="008B5C9A">
              <w:rPr>
                <w:rFonts w:ascii="ＭＳ 明朝" w:hint="eastAsia"/>
                <w:szCs w:val="21"/>
              </w:rPr>
              <w:t>予告しておく。</w:t>
            </w:r>
          </w:p>
          <w:p w:rsidR="00A850E8" w:rsidRPr="008B5C9A" w:rsidRDefault="00A850E8" w:rsidP="00B61420">
            <w:pPr>
              <w:ind w:left="180" w:hangingChars="82" w:hanging="180"/>
              <w:rPr>
                <w:rFonts w:ascii="ＭＳ 明朝"/>
                <w:szCs w:val="21"/>
              </w:rPr>
            </w:pPr>
            <w:r w:rsidRPr="008B5C9A">
              <w:rPr>
                <w:rFonts w:ascii="ＭＳ 明朝" w:hint="eastAsia"/>
                <w:szCs w:val="21"/>
              </w:rPr>
              <w:t>・活動の前に今日のめあてを確認する。</w:t>
            </w:r>
          </w:p>
          <w:p w:rsidR="00A850E8" w:rsidRPr="008B5C9A" w:rsidRDefault="00A850E8" w:rsidP="00B61420">
            <w:pPr>
              <w:ind w:left="180" w:hangingChars="82" w:hanging="180"/>
              <w:rPr>
                <w:rFonts w:ascii="ＭＳ 明朝"/>
                <w:szCs w:val="21"/>
              </w:rPr>
            </w:pPr>
            <w:r w:rsidRPr="008B5C9A">
              <w:rPr>
                <w:rFonts w:ascii="ＭＳ 明朝" w:hint="eastAsia"/>
                <w:szCs w:val="21"/>
              </w:rPr>
              <w:t>【活動中】</w:t>
            </w:r>
          </w:p>
          <w:p w:rsidR="00A850E8" w:rsidRPr="008B5C9A" w:rsidRDefault="00A850E8" w:rsidP="00B61420">
            <w:pPr>
              <w:ind w:left="180" w:hangingChars="82" w:hanging="180"/>
              <w:rPr>
                <w:rFonts w:ascii="ＭＳ 明朝"/>
                <w:szCs w:val="21"/>
              </w:rPr>
            </w:pPr>
            <w:r w:rsidRPr="008B5C9A">
              <w:rPr>
                <w:rFonts w:ascii="ＭＳ 明朝" w:hint="eastAsia"/>
                <w:szCs w:val="21"/>
              </w:rPr>
              <w:t>・発言者に偏りが見られる場合は、発言児童を褒め、周囲にも発言を促す。</w:t>
            </w:r>
          </w:p>
          <w:p w:rsidR="00A850E8" w:rsidRPr="008B5C9A" w:rsidRDefault="00A850E8" w:rsidP="00B61420">
            <w:pPr>
              <w:ind w:left="180" w:hangingChars="82" w:hanging="180"/>
              <w:rPr>
                <w:rFonts w:ascii="ＭＳ 明朝"/>
                <w:szCs w:val="21"/>
              </w:rPr>
            </w:pPr>
            <w:r w:rsidRPr="008B5C9A">
              <w:rPr>
                <w:rFonts w:ascii="ＭＳ 明朝" w:hint="eastAsia"/>
                <w:szCs w:val="21"/>
              </w:rPr>
              <w:t>・活動中に相手を不快にさせる発言が出た時は、ふわふわ言葉の一つ「ごめんね」と伝えるよう助言する。</w:t>
            </w:r>
          </w:p>
        </w:tc>
        <w:tc>
          <w:tcPr>
            <w:tcW w:w="2409" w:type="dxa"/>
          </w:tcPr>
          <w:p w:rsidR="00A850E8" w:rsidRPr="00664ABE" w:rsidRDefault="00A850E8" w:rsidP="00B61420">
            <w:pPr>
              <w:rPr>
                <w:rFonts w:ascii="ＭＳ 明朝"/>
                <w:color w:val="000000"/>
                <w:szCs w:val="21"/>
              </w:rPr>
            </w:pPr>
            <w:r>
              <w:rPr>
                <w:rFonts w:ascii="ＭＳ 明朝" w:hint="eastAsia"/>
                <w:color w:val="000000"/>
                <w:szCs w:val="21"/>
              </w:rPr>
              <w:t>ウ－②</w:t>
            </w:r>
            <w:r w:rsidRPr="00664ABE">
              <w:rPr>
                <w:rFonts w:ascii="ＭＳ 明朝" w:hint="eastAsia"/>
                <w:color w:val="000000"/>
                <w:szCs w:val="21"/>
              </w:rPr>
              <w:t>（発言）</w:t>
            </w:r>
          </w:p>
          <w:p w:rsidR="00A850E8" w:rsidRDefault="00A850E8" w:rsidP="00B61420">
            <w:pPr>
              <w:rPr>
                <w:rFonts w:ascii="ＭＳ 明朝"/>
                <w:color w:val="FF0000"/>
                <w:szCs w:val="21"/>
              </w:rPr>
            </w:pPr>
          </w:p>
          <w:p w:rsidR="00A850E8" w:rsidRDefault="00A850E8" w:rsidP="00B61420">
            <w:pPr>
              <w:rPr>
                <w:rFonts w:ascii="ＭＳ 明朝"/>
                <w:color w:val="FF0000"/>
                <w:szCs w:val="21"/>
              </w:rPr>
            </w:pPr>
          </w:p>
          <w:p w:rsidR="00A850E8" w:rsidRDefault="00A850E8" w:rsidP="00B61420">
            <w:pPr>
              <w:rPr>
                <w:rFonts w:ascii="ＭＳ 明朝"/>
                <w:color w:val="FF0000"/>
                <w:szCs w:val="21"/>
              </w:rPr>
            </w:pPr>
          </w:p>
          <w:p w:rsidR="00A850E8" w:rsidRDefault="00A850E8" w:rsidP="00B61420">
            <w:pPr>
              <w:rPr>
                <w:rFonts w:ascii="ＭＳ 明朝"/>
                <w:color w:val="FF0000"/>
                <w:szCs w:val="21"/>
              </w:rPr>
            </w:pPr>
          </w:p>
          <w:p w:rsidR="00A850E8" w:rsidRDefault="00A850E8" w:rsidP="00B61420">
            <w:pPr>
              <w:rPr>
                <w:rFonts w:ascii="ＭＳ 明朝"/>
                <w:color w:val="FF0000"/>
                <w:szCs w:val="21"/>
              </w:rPr>
            </w:pPr>
          </w:p>
          <w:p w:rsidR="00A850E8" w:rsidRDefault="00A850E8" w:rsidP="00B61420">
            <w:pPr>
              <w:rPr>
                <w:rFonts w:ascii="ＭＳ 明朝"/>
                <w:color w:val="FF0000"/>
                <w:szCs w:val="21"/>
              </w:rPr>
            </w:pPr>
          </w:p>
          <w:p w:rsidR="00A850E8" w:rsidRDefault="00A850E8" w:rsidP="00B61420">
            <w:pPr>
              <w:rPr>
                <w:rFonts w:ascii="ＭＳ 明朝"/>
                <w:color w:val="FF0000"/>
                <w:szCs w:val="21"/>
              </w:rPr>
            </w:pPr>
          </w:p>
          <w:p w:rsidR="00A850E8" w:rsidRPr="00664ABE" w:rsidRDefault="00A850E8" w:rsidP="00B61420">
            <w:pPr>
              <w:rPr>
                <w:rFonts w:ascii="ＭＳ 明朝"/>
                <w:color w:val="000000"/>
                <w:szCs w:val="21"/>
              </w:rPr>
            </w:pPr>
            <w:r w:rsidRPr="00664ABE">
              <w:rPr>
                <w:rFonts w:ascii="ＭＳ 明朝" w:hint="eastAsia"/>
                <w:color w:val="000000"/>
                <w:szCs w:val="21"/>
              </w:rPr>
              <w:t>イ－①（発言）</w:t>
            </w:r>
          </w:p>
          <w:p w:rsidR="00A850E8" w:rsidRDefault="00A850E8" w:rsidP="00B61420">
            <w:pPr>
              <w:rPr>
                <w:rFonts w:ascii="ＭＳ 明朝"/>
                <w:color w:val="FF0000"/>
                <w:szCs w:val="21"/>
              </w:rPr>
            </w:pPr>
          </w:p>
          <w:p w:rsidR="00A850E8" w:rsidRDefault="00A850E8" w:rsidP="00B61420">
            <w:pPr>
              <w:rPr>
                <w:rFonts w:ascii="ＭＳ 明朝"/>
                <w:color w:val="FF0000"/>
                <w:szCs w:val="21"/>
              </w:rPr>
            </w:pPr>
          </w:p>
          <w:p w:rsidR="00A850E8" w:rsidRDefault="00A850E8" w:rsidP="00B61420">
            <w:pPr>
              <w:rPr>
                <w:rFonts w:ascii="ＭＳ 明朝"/>
                <w:color w:val="FF0000"/>
                <w:szCs w:val="21"/>
              </w:rPr>
            </w:pPr>
          </w:p>
          <w:p w:rsidR="00A850E8" w:rsidRDefault="00A850E8" w:rsidP="00B61420">
            <w:pPr>
              <w:rPr>
                <w:rFonts w:ascii="ＭＳ 明朝"/>
                <w:color w:val="FF0000"/>
                <w:szCs w:val="21"/>
              </w:rPr>
            </w:pPr>
          </w:p>
          <w:p w:rsidR="00A850E8" w:rsidRPr="00517128" w:rsidRDefault="00A850E8" w:rsidP="00B61420">
            <w:pPr>
              <w:rPr>
                <w:rFonts w:ascii="ＭＳ 明朝"/>
                <w:color w:val="FF0000"/>
                <w:szCs w:val="21"/>
              </w:rPr>
            </w:pPr>
          </w:p>
        </w:tc>
      </w:tr>
      <w:tr w:rsidR="00A850E8" w:rsidRPr="00517128" w:rsidTr="00B61420">
        <w:trPr>
          <w:cantSplit/>
          <w:trHeight w:val="1847"/>
        </w:trPr>
        <w:tc>
          <w:tcPr>
            <w:tcW w:w="516" w:type="dxa"/>
            <w:textDirection w:val="tbRlV"/>
            <w:vAlign w:val="center"/>
          </w:tcPr>
          <w:p w:rsidR="00A850E8" w:rsidRPr="00A92514" w:rsidRDefault="00A850E8" w:rsidP="00B61420">
            <w:pPr>
              <w:ind w:left="113" w:right="113"/>
              <w:jc w:val="center"/>
              <w:rPr>
                <w:rFonts w:ascii="ＭＳ 明朝"/>
                <w:color w:val="000000"/>
                <w:szCs w:val="21"/>
              </w:rPr>
            </w:pPr>
            <w:r w:rsidRPr="004F0F05">
              <w:rPr>
                <w:rFonts w:ascii="ＭＳ 明朝" w:hAnsi="ＭＳ 明朝" w:hint="eastAsia"/>
                <w:color w:val="000000"/>
                <w:szCs w:val="21"/>
              </w:rPr>
              <w:t>まとめ</w:t>
            </w:r>
            <w:r>
              <w:rPr>
                <w:rFonts w:ascii="ＭＳ 明朝" w:hAnsi="ＭＳ 明朝" w:hint="eastAsia"/>
                <w:color w:val="000000"/>
                <w:szCs w:val="21"/>
              </w:rPr>
              <w:t>（５分）</w:t>
            </w:r>
          </w:p>
        </w:tc>
        <w:tc>
          <w:tcPr>
            <w:tcW w:w="3686" w:type="dxa"/>
          </w:tcPr>
          <w:p w:rsidR="00A850E8" w:rsidRPr="003A5075" w:rsidRDefault="00A850E8" w:rsidP="00B61420">
            <w:pPr>
              <w:rPr>
                <w:rFonts w:ascii="ＭＳ 明朝"/>
                <w:color w:val="000000"/>
                <w:szCs w:val="21"/>
              </w:rPr>
            </w:pPr>
            <w:r>
              <w:rPr>
                <w:rFonts w:ascii="ＭＳ 明朝" w:hint="eastAsia"/>
                <w:color w:val="000000"/>
                <w:szCs w:val="21"/>
              </w:rPr>
              <w:t>☆振り返りをする</w:t>
            </w:r>
            <w:r w:rsidRPr="003A5075">
              <w:rPr>
                <w:rFonts w:ascii="ＭＳ 明朝" w:hint="eastAsia"/>
                <w:color w:val="000000"/>
                <w:szCs w:val="21"/>
              </w:rPr>
              <w:t>。</w:t>
            </w:r>
          </w:p>
          <w:p w:rsidR="00A850E8" w:rsidRDefault="00A850E8" w:rsidP="00B61420">
            <w:pPr>
              <w:rPr>
                <w:rFonts w:ascii="ＭＳ 明朝"/>
                <w:color w:val="000000"/>
                <w:szCs w:val="21"/>
              </w:rPr>
            </w:pPr>
            <w:r>
              <w:rPr>
                <w:rFonts w:ascii="ＭＳ 明朝" w:hint="eastAsia"/>
                <w:color w:val="000000"/>
                <w:szCs w:val="21"/>
              </w:rPr>
              <w:t>○</w:t>
            </w:r>
            <w:r w:rsidRPr="003A5075">
              <w:rPr>
                <w:rFonts w:ascii="ＭＳ 明朝" w:hint="eastAsia"/>
                <w:color w:val="000000"/>
                <w:szCs w:val="21"/>
              </w:rPr>
              <w:t>学習の感想を発表する。</w:t>
            </w:r>
          </w:p>
          <w:p w:rsidR="00A850E8" w:rsidRDefault="00A850E8" w:rsidP="00B61420">
            <w:pPr>
              <w:ind w:left="186" w:hangingChars="98" w:hanging="186"/>
              <w:rPr>
                <w:rFonts w:ascii="ＭＳ 明朝"/>
                <w:b/>
                <w:color w:val="000000"/>
                <w:sz w:val="18"/>
                <w:szCs w:val="18"/>
              </w:rPr>
            </w:pPr>
          </w:p>
          <w:p w:rsidR="00A850E8" w:rsidRDefault="00A850E8" w:rsidP="00B61420">
            <w:pPr>
              <w:ind w:left="186" w:hangingChars="98" w:hanging="186"/>
              <w:rPr>
                <w:rFonts w:ascii="ＭＳ 明朝"/>
                <w:b/>
                <w:color w:val="000000"/>
                <w:sz w:val="18"/>
                <w:szCs w:val="18"/>
              </w:rPr>
            </w:pPr>
          </w:p>
          <w:p w:rsidR="00A850E8" w:rsidRDefault="00A850E8" w:rsidP="00B61420">
            <w:pPr>
              <w:ind w:left="186" w:hangingChars="98" w:hanging="186"/>
              <w:rPr>
                <w:rFonts w:ascii="ＭＳ 明朝"/>
                <w:b/>
                <w:bCs/>
                <w:color w:val="000000"/>
                <w:sz w:val="18"/>
                <w:szCs w:val="18"/>
              </w:rPr>
            </w:pPr>
          </w:p>
          <w:p w:rsidR="00A850E8" w:rsidRPr="0010052C" w:rsidRDefault="00A850E8" w:rsidP="00B61420">
            <w:pPr>
              <w:ind w:left="215" w:hangingChars="98" w:hanging="215"/>
              <w:rPr>
                <w:rFonts w:ascii="ＭＳ 明朝"/>
                <w:b/>
                <w:bCs/>
                <w:color w:val="FF0000"/>
                <w:szCs w:val="21"/>
              </w:rPr>
            </w:pPr>
          </w:p>
        </w:tc>
        <w:tc>
          <w:tcPr>
            <w:tcW w:w="4111" w:type="dxa"/>
          </w:tcPr>
          <w:p w:rsidR="00A850E8" w:rsidRPr="008B5C9A" w:rsidRDefault="00A850E8" w:rsidP="00B61420">
            <w:pPr>
              <w:ind w:left="215" w:hangingChars="98" w:hanging="215"/>
              <w:rPr>
                <w:rFonts w:ascii="ＭＳ 明朝"/>
                <w:szCs w:val="21"/>
              </w:rPr>
            </w:pPr>
            <w:r w:rsidRPr="008B5C9A">
              <w:rPr>
                <w:rFonts w:ascii="ＭＳ 明朝" w:hint="eastAsia"/>
                <w:szCs w:val="21"/>
              </w:rPr>
              <w:t>・感想が「楽しかった」など</w:t>
            </w:r>
            <w:r w:rsidRPr="008B5C9A">
              <w:rPr>
                <w:rFonts w:ascii="ＭＳ 明朝"/>
                <w:szCs w:val="21"/>
              </w:rPr>
              <w:t>挙がった場合は</w:t>
            </w:r>
            <w:r w:rsidRPr="008B5C9A">
              <w:rPr>
                <w:rFonts w:ascii="ＭＳ 明朝" w:hint="eastAsia"/>
                <w:szCs w:val="21"/>
              </w:rPr>
              <w:t>、どうしてそう思ったのか考えるよう問いかける。</w:t>
            </w:r>
          </w:p>
          <w:p w:rsidR="00A850E8" w:rsidRPr="008B5C9A" w:rsidRDefault="00A850E8" w:rsidP="00B61420">
            <w:pPr>
              <w:ind w:left="751" w:hangingChars="343" w:hanging="751"/>
              <w:rPr>
                <w:rFonts w:ascii="ＭＳ 明朝"/>
                <w:szCs w:val="21"/>
              </w:rPr>
            </w:pPr>
            <w:r w:rsidRPr="008B5C9A">
              <w:rPr>
                <w:rFonts w:ascii="ＭＳ 明朝" w:hint="eastAsia"/>
                <w:szCs w:val="21"/>
                <w:bdr w:val="single" w:sz="4" w:space="0" w:color="auto"/>
              </w:rPr>
              <w:t>個別</w:t>
            </w:r>
            <w:r w:rsidRPr="008B5C9A">
              <w:rPr>
                <w:rFonts w:ascii="ＭＳ 明朝" w:hint="eastAsia"/>
                <w:szCs w:val="21"/>
              </w:rPr>
              <w:t>→どうしても発言できない場合は、この場</w:t>
            </w:r>
            <w:r w:rsidRPr="008B5C9A">
              <w:rPr>
                <w:rFonts w:ascii="ＭＳ 明朝"/>
                <w:szCs w:val="21"/>
              </w:rPr>
              <w:t>では</w:t>
            </w:r>
            <w:r w:rsidRPr="008B5C9A">
              <w:rPr>
                <w:rFonts w:ascii="ＭＳ 明朝" w:hint="eastAsia"/>
                <w:szCs w:val="21"/>
              </w:rPr>
              <w:t>感想</w:t>
            </w:r>
            <w:r w:rsidRPr="008B5C9A">
              <w:rPr>
                <w:rFonts w:ascii="ＭＳ 明朝"/>
                <w:szCs w:val="21"/>
              </w:rPr>
              <w:t>のみで</w:t>
            </w:r>
            <w:r w:rsidRPr="008B5C9A">
              <w:rPr>
                <w:rFonts w:ascii="ＭＳ 明朝" w:hint="eastAsia"/>
                <w:szCs w:val="21"/>
              </w:rPr>
              <w:t>可</w:t>
            </w:r>
            <w:r w:rsidRPr="008B5C9A">
              <w:rPr>
                <w:rFonts w:ascii="ＭＳ 明朝"/>
                <w:szCs w:val="21"/>
              </w:rPr>
              <w:t>とし、</w:t>
            </w:r>
            <w:r w:rsidRPr="008B5C9A">
              <w:rPr>
                <w:rFonts w:ascii="ＭＳ 明朝" w:hint="eastAsia"/>
                <w:szCs w:val="21"/>
              </w:rPr>
              <w:t>個別学習時に担当教諭と振り返るようにする。</w:t>
            </w:r>
          </w:p>
          <w:p w:rsidR="00A850E8" w:rsidRPr="008B5C9A" w:rsidRDefault="00A850E8" w:rsidP="00B61420">
            <w:pPr>
              <w:ind w:leftChars="1" w:left="245" w:hangingChars="111" w:hanging="243"/>
              <w:rPr>
                <w:rFonts w:ascii="ＭＳ 明朝"/>
                <w:szCs w:val="21"/>
              </w:rPr>
            </w:pPr>
            <w:r w:rsidRPr="008B5C9A">
              <w:rPr>
                <w:rFonts w:ascii="ＭＳ 明朝" w:hint="eastAsia"/>
                <w:szCs w:val="21"/>
              </w:rPr>
              <w:t>・通級指導教室</w:t>
            </w:r>
            <w:r w:rsidRPr="008B5C9A">
              <w:rPr>
                <w:rFonts w:ascii="ＭＳ 明朝"/>
                <w:szCs w:val="21"/>
              </w:rPr>
              <w:t>以外でも使っていくよう</w:t>
            </w:r>
            <w:r w:rsidRPr="008B5C9A">
              <w:rPr>
                <w:rFonts w:ascii="ＭＳ 明朝" w:hint="eastAsia"/>
                <w:szCs w:val="21"/>
              </w:rPr>
              <w:t>声をかける</w:t>
            </w:r>
            <w:r w:rsidRPr="008B5C9A">
              <w:rPr>
                <w:rFonts w:ascii="ＭＳ 明朝"/>
                <w:szCs w:val="21"/>
              </w:rPr>
              <w:t>。</w:t>
            </w:r>
          </w:p>
        </w:tc>
        <w:tc>
          <w:tcPr>
            <w:tcW w:w="2409" w:type="dxa"/>
          </w:tcPr>
          <w:p w:rsidR="00A850E8" w:rsidRPr="008B5C9A" w:rsidRDefault="00A850E8" w:rsidP="00B61420">
            <w:pPr>
              <w:rPr>
                <w:rFonts w:ascii="ＭＳ 明朝"/>
                <w:szCs w:val="21"/>
              </w:rPr>
            </w:pPr>
          </w:p>
        </w:tc>
      </w:tr>
    </w:tbl>
    <w:p w:rsidR="00A850E8" w:rsidRDefault="00A850E8" w:rsidP="00A850E8">
      <w:pPr>
        <w:ind w:left="1115" w:hangingChars="509" w:hanging="1115"/>
        <w:rPr>
          <w:rFonts w:ascii="ＭＳ 明朝"/>
          <w:color w:val="000000"/>
          <w:szCs w:val="21"/>
        </w:rPr>
      </w:pPr>
      <w:r w:rsidRPr="00517128">
        <w:rPr>
          <w:rFonts w:ascii="ＭＳ 明朝"/>
          <w:color w:val="FF0000"/>
          <w:szCs w:val="21"/>
        </w:rPr>
        <w:br w:type="page"/>
      </w:r>
      <w:r w:rsidRPr="00A27654">
        <w:rPr>
          <w:rFonts w:ascii="ＭＳ 明朝" w:hAnsi="ＭＳ 明朝" w:hint="eastAsia"/>
          <w:color w:val="000000"/>
          <w:szCs w:val="21"/>
        </w:rPr>
        <w:lastRenderedPageBreak/>
        <w:t>（３）板書計画</w:t>
      </w:r>
    </w:p>
    <w:p w:rsidR="00A850E8" w:rsidRPr="00A27654" w:rsidRDefault="00A850E8" w:rsidP="00A850E8">
      <w:pPr>
        <w:ind w:left="1115" w:hangingChars="509" w:hanging="1115"/>
        <w:rPr>
          <w:rFonts w:ascii="ＭＳ 明朝"/>
          <w:color w:val="000000"/>
          <w:szCs w:val="21"/>
        </w:rPr>
      </w:pPr>
      <w:r>
        <w:rPr>
          <w:noProof/>
        </w:rPr>
        <mc:AlternateContent>
          <mc:Choice Requires="wps">
            <w:drawing>
              <wp:anchor distT="0" distB="0" distL="114300" distR="114300" simplePos="0" relativeHeight="251664384" behindDoc="0" locked="0" layoutInCell="1" allowOverlap="1" wp14:anchorId="7CFADABF" wp14:editId="3EA6DC9B">
                <wp:simplePos x="0" y="0"/>
                <wp:positionH relativeFrom="column">
                  <wp:posOffset>-278130</wp:posOffset>
                </wp:positionH>
                <wp:positionV relativeFrom="paragraph">
                  <wp:posOffset>114300</wp:posOffset>
                </wp:positionV>
                <wp:extent cx="6536055" cy="2169160"/>
                <wp:effectExtent l="13335" t="5715" r="13335" b="6350"/>
                <wp:wrapNone/>
                <wp:docPr id="16"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2169160"/>
                        </a:xfrm>
                        <a:prstGeom prst="rect">
                          <a:avLst/>
                        </a:prstGeom>
                        <a:solidFill>
                          <a:srgbClr val="FFFFFF"/>
                        </a:solidFill>
                        <a:ln w="6350">
                          <a:solidFill>
                            <a:srgbClr val="000000"/>
                          </a:solidFill>
                          <a:miter lim="800000"/>
                          <a:headEnd/>
                          <a:tailEnd/>
                        </a:ln>
                      </wps:spPr>
                      <wps:txbx>
                        <w:txbxContent>
                          <w:p w:rsidR="00A850E8" w:rsidRDefault="00A850E8" w:rsidP="00A850E8">
                            <w:pPr>
                              <w:ind w:firstLineChars="196" w:firstLine="429"/>
                            </w:pPr>
                            <w:r>
                              <w:rPr>
                                <w:rFonts w:hint="eastAsia"/>
                              </w:rPr>
                              <w:t>ふわふわことばをつかおう</w:t>
                            </w:r>
                          </w:p>
                          <w:p w:rsidR="00A850E8" w:rsidRDefault="00A850E8" w:rsidP="00A850E8">
                            <w:pPr>
                              <w:ind w:firstLineChars="49" w:firstLine="107"/>
                            </w:pPr>
                            <w:r>
                              <w:rPr>
                                <w:rFonts w:hint="eastAsia"/>
                              </w:rPr>
                              <w:t>①ふくしゅう</w:t>
                            </w:r>
                          </w:p>
                          <w:p w:rsidR="00A850E8" w:rsidRDefault="00A850E8" w:rsidP="00A850E8"/>
                          <w:p w:rsidR="00A850E8" w:rsidRDefault="00A850E8" w:rsidP="00A850E8"/>
                          <w:p w:rsidR="00A850E8" w:rsidRDefault="00A850E8" w:rsidP="00A850E8"/>
                          <w:p w:rsidR="00A850E8" w:rsidRDefault="00A850E8" w:rsidP="00A850E8"/>
                          <w:p w:rsidR="00A850E8" w:rsidRDefault="00A850E8" w:rsidP="00A850E8"/>
                          <w:p w:rsidR="00A850E8" w:rsidRDefault="00A850E8" w:rsidP="00A850E8"/>
                          <w:p w:rsidR="00A850E8" w:rsidRDefault="00A850E8" w:rsidP="00A850E8">
                            <w:pPr>
                              <w:ind w:firstLineChars="49" w:firstLine="107"/>
                            </w:pPr>
                            <w:r>
                              <w:rPr>
                                <w:rFonts w:hint="eastAsia"/>
                              </w:rPr>
                              <w:t>②うめっこげきじょう</w:t>
                            </w:r>
                          </w:p>
                          <w:p w:rsidR="00A850E8" w:rsidRDefault="00A850E8" w:rsidP="00A850E8"/>
                          <w:p w:rsidR="00A850E8" w:rsidRDefault="00A850E8" w:rsidP="00A850E8"/>
                          <w:p w:rsidR="00A850E8" w:rsidRDefault="00A850E8" w:rsidP="00A850E8"/>
                          <w:p w:rsidR="00A850E8" w:rsidRDefault="00A850E8" w:rsidP="00A850E8"/>
                          <w:p w:rsidR="00A850E8" w:rsidRPr="00147886" w:rsidRDefault="00A850E8" w:rsidP="00A850E8">
                            <w:pPr>
                              <w:rPr>
                                <w:color w:val="000000"/>
                              </w:rPr>
                            </w:pPr>
                          </w:p>
                          <w:p w:rsidR="00A850E8" w:rsidRDefault="00A850E8" w:rsidP="00A850E8"/>
                          <w:p w:rsidR="00A850E8" w:rsidRDefault="00A850E8" w:rsidP="00A850E8"/>
                          <w:p w:rsidR="00A850E8" w:rsidRDefault="00A850E8" w:rsidP="00A850E8"/>
                          <w:p w:rsidR="00A850E8" w:rsidRDefault="00A850E8" w:rsidP="00A850E8">
                            <w:pPr>
                              <w:ind w:firstLineChars="98" w:firstLine="215"/>
                              <w:rPr>
                                <w:bdr w:val="single" w:sz="4" w:space="0" w:color="auto"/>
                              </w:rPr>
                            </w:pPr>
                            <w:r w:rsidRPr="00077721">
                              <w:rPr>
                                <w:rFonts w:hint="eastAsia"/>
                                <w:bdr w:val="single" w:sz="4" w:space="0" w:color="auto"/>
                              </w:rPr>
                              <w:t>ポイント</w:t>
                            </w:r>
                          </w:p>
                          <w:p w:rsidR="00A850E8" w:rsidRDefault="00A850E8" w:rsidP="00A850E8">
                            <w:pPr>
                              <w:ind w:firstLineChars="98" w:firstLine="215"/>
                              <w:rPr>
                                <w:bdr w:val="single" w:sz="4" w:space="0" w:color="auto"/>
                              </w:rPr>
                            </w:pPr>
                          </w:p>
                          <w:p w:rsidR="00A850E8" w:rsidRDefault="00A850E8" w:rsidP="00A850E8">
                            <w:pPr>
                              <w:ind w:firstLineChars="98" w:firstLine="215"/>
                              <w:rPr>
                                <w:bdr w:val="single" w:sz="4" w:space="0" w:color="auto"/>
                              </w:rPr>
                            </w:pPr>
                          </w:p>
                          <w:p w:rsidR="00A850E8" w:rsidRDefault="00A850E8" w:rsidP="00A850E8">
                            <w:pPr>
                              <w:ind w:firstLineChars="49" w:firstLine="107"/>
                            </w:pPr>
                            <w:r>
                              <w:rPr>
                                <w:rFonts w:hint="eastAsia"/>
                              </w:rPr>
                              <w:t>③</w:t>
                            </w:r>
                            <w:r w:rsidRPr="00077721">
                              <w:rPr>
                                <w:rFonts w:hint="eastAsia"/>
                              </w:rPr>
                              <w:t>やってみよう</w:t>
                            </w:r>
                          </w:p>
                          <w:p w:rsidR="00A850E8" w:rsidRDefault="00A850E8" w:rsidP="00A850E8">
                            <w:pPr>
                              <w:ind w:firstLineChars="147" w:firstLine="322"/>
                            </w:pPr>
                            <w:r>
                              <w:rPr>
                                <w:rFonts w:hint="eastAsia"/>
                              </w:rPr>
                              <w:t>「かじゅえんゲーム」</w:t>
                            </w:r>
                          </w:p>
                          <w:p w:rsidR="00A850E8" w:rsidRDefault="00A850E8" w:rsidP="00A850E8"/>
                          <w:p w:rsidR="00A850E8" w:rsidRDefault="00A850E8" w:rsidP="00A850E8"/>
                          <w:p w:rsidR="00A850E8" w:rsidRDefault="00A850E8" w:rsidP="00A850E8"/>
                          <w:p w:rsidR="00A850E8" w:rsidRDefault="00A850E8" w:rsidP="00A850E8">
                            <w:r>
                              <w:t xml:space="preserve"> </w:t>
                            </w:r>
                            <w:r>
                              <w:rPr>
                                <w:rFonts w:hint="eastAsia"/>
                              </w:rPr>
                              <w:t>④ふりかえり</w:t>
                            </w:r>
                          </w:p>
                          <w:p w:rsidR="00A850E8" w:rsidRPr="00077721" w:rsidRDefault="00A850E8" w:rsidP="00A850E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ADABF" id="Rectangle 299" o:spid="_x0000_s1041" style="position:absolute;left:0;text-align:left;margin-left:-21.9pt;margin-top:9pt;width:514.65pt;height:17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" strokeweight=".5pt">
                <v:textbox style="layout-flow:vertical-ideographic" inset="5.85pt,.7pt,5.85pt,.7pt">
                  <w:txbxContent>
                    <w:p w:rsidR="00A850E8" w:rsidRDefault="00A850E8" w:rsidP="00A850E8">
                      <w:pPr>
                        <w:ind w:firstLineChars="196" w:firstLine="429"/>
                      </w:pPr>
                      <w:r>
                        <w:rPr>
                          <w:rFonts w:hint="eastAsia"/>
                        </w:rPr>
                        <w:t>ふわふわことばをつかおう</w:t>
                      </w:r>
                    </w:p>
                    <w:p w:rsidR="00A850E8" w:rsidRDefault="00A850E8" w:rsidP="00A850E8">
                      <w:pPr>
                        <w:ind w:firstLineChars="49" w:firstLine="107"/>
                      </w:pPr>
                      <w:r>
                        <w:rPr>
                          <w:rFonts w:hint="eastAsia"/>
                        </w:rPr>
                        <w:t>①ふくしゅう</w:t>
                      </w:r>
                    </w:p>
                    <w:p w:rsidR="00A850E8" w:rsidRDefault="00A850E8" w:rsidP="00A850E8"/>
                    <w:p w:rsidR="00A850E8" w:rsidRDefault="00A850E8" w:rsidP="00A850E8"/>
                    <w:p w:rsidR="00A850E8" w:rsidRDefault="00A850E8" w:rsidP="00A850E8"/>
                    <w:p w:rsidR="00A850E8" w:rsidRDefault="00A850E8" w:rsidP="00A850E8"/>
                    <w:p w:rsidR="00A850E8" w:rsidRDefault="00A850E8" w:rsidP="00A850E8"/>
                    <w:p w:rsidR="00A850E8" w:rsidRDefault="00A850E8" w:rsidP="00A850E8"/>
                    <w:p w:rsidR="00A850E8" w:rsidRDefault="00A850E8" w:rsidP="00A850E8">
                      <w:pPr>
                        <w:ind w:firstLineChars="49" w:firstLine="107"/>
                      </w:pPr>
                      <w:r>
                        <w:rPr>
                          <w:rFonts w:hint="eastAsia"/>
                        </w:rPr>
                        <w:t>②うめっこげきじょう</w:t>
                      </w:r>
                    </w:p>
                    <w:p w:rsidR="00A850E8" w:rsidRDefault="00A850E8" w:rsidP="00A850E8"/>
                    <w:p w:rsidR="00A850E8" w:rsidRDefault="00A850E8" w:rsidP="00A850E8"/>
                    <w:p w:rsidR="00A850E8" w:rsidRDefault="00A850E8" w:rsidP="00A850E8"/>
                    <w:p w:rsidR="00A850E8" w:rsidRDefault="00A850E8" w:rsidP="00A850E8"/>
                    <w:p w:rsidR="00A850E8" w:rsidRPr="00147886" w:rsidRDefault="00A850E8" w:rsidP="00A850E8">
                      <w:pPr>
                        <w:rPr>
                          <w:color w:val="000000"/>
                        </w:rPr>
                      </w:pPr>
                    </w:p>
                    <w:p w:rsidR="00A850E8" w:rsidRDefault="00A850E8" w:rsidP="00A850E8"/>
                    <w:p w:rsidR="00A850E8" w:rsidRDefault="00A850E8" w:rsidP="00A850E8"/>
                    <w:p w:rsidR="00A850E8" w:rsidRDefault="00A850E8" w:rsidP="00A850E8"/>
                    <w:p w:rsidR="00A850E8" w:rsidRDefault="00A850E8" w:rsidP="00A850E8">
                      <w:pPr>
                        <w:ind w:firstLineChars="98" w:firstLine="215"/>
                        <w:rPr>
                          <w:bdr w:val="single" w:sz="4" w:space="0" w:color="auto"/>
                        </w:rPr>
                      </w:pPr>
                      <w:r w:rsidRPr="00077721">
                        <w:rPr>
                          <w:rFonts w:hint="eastAsia"/>
                          <w:bdr w:val="single" w:sz="4" w:space="0" w:color="auto"/>
                        </w:rPr>
                        <w:t>ポイント</w:t>
                      </w:r>
                    </w:p>
                    <w:p w:rsidR="00A850E8" w:rsidRDefault="00A850E8" w:rsidP="00A850E8">
                      <w:pPr>
                        <w:ind w:firstLineChars="98" w:firstLine="215"/>
                        <w:rPr>
                          <w:bdr w:val="single" w:sz="4" w:space="0" w:color="auto"/>
                        </w:rPr>
                      </w:pPr>
                    </w:p>
                    <w:p w:rsidR="00A850E8" w:rsidRDefault="00A850E8" w:rsidP="00A850E8">
                      <w:pPr>
                        <w:ind w:firstLineChars="98" w:firstLine="215"/>
                        <w:rPr>
                          <w:bdr w:val="single" w:sz="4" w:space="0" w:color="auto"/>
                        </w:rPr>
                      </w:pPr>
                    </w:p>
                    <w:p w:rsidR="00A850E8" w:rsidRDefault="00A850E8" w:rsidP="00A850E8">
                      <w:pPr>
                        <w:ind w:firstLineChars="49" w:firstLine="107"/>
                      </w:pPr>
                      <w:r>
                        <w:rPr>
                          <w:rFonts w:hint="eastAsia"/>
                        </w:rPr>
                        <w:t>③</w:t>
                      </w:r>
                      <w:r w:rsidRPr="00077721">
                        <w:rPr>
                          <w:rFonts w:hint="eastAsia"/>
                        </w:rPr>
                        <w:t>やってみよう</w:t>
                      </w:r>
                    </w:p>
                    <w:p w:rsidR="00A850E8" w:rsidRDefault="00A850E8" w:rsidP="00A850E8">
                      <w:pPr>
                        <w:ind w:firstLineChars="147" w:firstLine="322"/>
                      </w:pPr>
                      <w:r>
                        <w:rPr>
                          <w:rFonts w:hint="eastAsia"/>
                        </w:rPr>
                        <w:t>「かじゅえんゲーム」</w:t>
                      </w:r>
                    </w:p>
                    <w:p w:rsidR="00A850E8" w:rsidRDefault="00A850E8" w:rsidP="00A850E8"/>
                    <w:p w:rsidR="00A850E8" w:rsidRDefault="00A850E8" w:rsidP="00A850E8"/>
                    <w:p w:rsidR="00A850E8" w:rsidRDefault="00A850E8" w:rsidP="00A850E8"/>
                    <w:p w:rsidR="00A850E8" w:rsidRDefault="00A850E8" w:rsidP="00A850E8">
                      <w:r>
                        <w:t xml:space="preserve"> </w:t>
                      </w:r>
                      <w:r>
                        <w:rPr>
                          <w:rFonts w:hint="eastAsia"/>
                        </w:rPr>
                        <w:t>④ふりかえり</w:t>
                      </w:r>
                    </w:p>
                    <w:p w:rsidR="00A850E8" w:rsidRPr="00077721" w:rsidRDefault="00A850E8" w:rsidP="00A850E8"/>
                  </w:txbxContent>
                </v:textbox>
              </v:rect>
            </w:pict>
          </mc:Fallback>
        </mc:AlternateContent>
      </w:r>
    </w:p>
    <w:p w:rsidR="00A850E8" w:rsidRPr="00517128" w:rsidRDefault="00A850E8" w:rsidP="00A850E8">
      <w:pPr>
        <w:ind w:left="1115" w:hangingChars="509" w:hanging="1115"/>
        <w:rPr>
          <w:rFonts w:ascii="ＭＳ 明朝"/>
          <w:color w:val="FF0000"/>
          <w:szCs w:val="21"/>
        </w:rPr>
      </w:pPr>
      <w:r>
        <w:rPr>
          <w:noProof/>
        </w:rPr>
        <mc:AlternateContent>
          <mc:Choice Requires="wps">
            <w:drawing>
              <wp:anchor distT="0" distB="0" distL="114300" distR="114300" simplePos="0" relativeHeight="251671552" behindDoc="0" locked="0" layoutInCell="1" allowOverlap="1" wp14:anchorId="2269ECAB" wp14:editId="54A9251A">
                <wp:simplePos x="0" y="0"/>
                <wp:positionH relativeFrom="column">
                  <wp:posOffset>4380230</wp:posOffset>
                </wp:positionH>
                <wp:positionV relativeFrom="paragraph">
                  <wp:posOffset>40640</wp:posOffset>
                </wp:positionV>
                <wp:extent cx="1325880" cy="1748790"/>
                <wp:effectExtent l="13970" t="8255" r="12700" b="508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1748790"/>
                        </a:xfrm>
                        <a:prstGeom prst="rect">
                          <a:avLst/>
                        </a:prstGeom>
                        <a:solidFill>
                          <a:srgbClr val="FFFFFF"/>
                        </a:solidFill>
                        <a:ln w="9525">
                          <a:solidFill>
                            <a:srgbClr val="000000"/>
                          </a:solidFill>
                          <a:miter lim="800000"/>
                          <a:headEnd/>
                          <a:tailEnd/>
                        </a:ln>
                      </wps:spPr>
                      <wps:txbx>
                        <w:txbxContent>
                          <w:p w:rsidR="00A850E8" w:rsidRPr="00147886" w:rsidRDefault="00A850E8" w:rsidP="00A850E8">
                            <w:pPr>
                              <w:ind w:firstLineChars="49" w:firstLine="83"/>
                              <w:rPr>
                                <w:color w:val="FFFFFF"/>
                                <w:sz w:val="16"/>
                                <w:szCs w:val="16"/>
                              </w:rPr>
                            </w:pPr>
                            <w:r w:rsidRPr="00147886">
                              <w:rPr>
                                <w:rFonts w:hint="eastAsia"/>
                                <w:color w:val="FFFFFF"/>
                                <w:sz w:val="16"/>
                                <w:szCs w:val="16"/>
                                <w:bdr w:val="single" w:sz="4" w:space="0" w:color="auto"/>
                              </w:rPr>
                              <w:t>すごいね</w:t>
                            </w:r>
                            <w:r w:rsidRPr="00147886">
                              <w:rPr>
                                <w:rFonts w:hint="eastAsia"/>
                                <w:color w:val="FFFFFF"/>
                                <w:sz w:val="16"/>
                                <w:szCs w:val="16"/>
                              </w:rPr>
                              <w:t xml:space="preserve">　　</w:t>
                            </w:r>
                            <w:r w:rsidRPr="00147886">
                              <w:rPr>
                                <w:rFonts w:hint="eastAsia"/>
                                <w:color w:val="FFFFFF"/>
                                <w:sz w:val="16"/>
                                <w:szCs w:val="16"/>
                                <w:bdr w:val="single" w:sz="4" w:space="0" w:color="auto"/>
                              </w:rPr>
                              <w:t>いいね</w:t>
                            </w:r>
                          </w:p>
                          <w:p w:rsidR="00A850E8" w:rsidRPr="00147886" w:rsidRDefault="00A850E8" w:rsidP="00A850E8">
                            <w:pPr>
                              <w:ind w:firstLineChars="49" w:firstLine="83"/>
                              <w:rPr>
                                <w:color w:val="FFFFFF"/>
                                <w:sz w:val="16"/>
                                <w:szCs w:val="16"/>
                              </w:rPr>
                            </w:pPr>
                            <w:r w:rsidRPr="00147886">
                              <w:rPr>
                                <w:rFonts w:hint="eastAsia"/>
                                <w:color w:val="FFFFFF"/>
                                <w:sz w:val="16"/>
                                <w:szCs w:val="16"/>
                                <w:bdr w:val="single" w:sz="4" w:space="0" w:color="auto"/>
                              </w:rPr>
                              <w:t>ナイス</w:t>
                            </w:r>
                            <w:r w:rsidRPr="00147886">
                              <w:rPr>
                                <w:rFonts w:hint="eastAsia"/>
                                <w:color w:val="FFFFFF"/>
                                <w:sz w:val="16"/>
                                <w:szCs w:val="16"/>
                              </w:rPr>
                              <w:t xml:space="preserve">　　　</w:t>
                            </w:r>
                            <w:r w:rsidRPr="00147886">
                              <w:rPr>
                                <w:rFonts w:hint="eastAsia"/>
                                <w:color w:val="FFFFFF"/>
                                <w:sz w:val="16"/>
                                <w:szCs w:val="16"/>
                                <w:bdr w:val="single" w:sz="4" w:space="0" w:color="auto"/>
                              </w:rPr>
                              <w:t>がんばって</w:t>
                            </w:r>
                          </w:p>
                          <w:p w:rsidR="00A850E8" w:rsidRPr="00147886" w:rsidRDefault="00A850E8" w:rsidP="00A850E8">
                            <w:pPr>
                              <w:ind w:firstLineChars="49" w:firstLine="83"/>
                              <w:rPr>
                                <w:color w:val="FFFFFF"/>
                                <w:sz w:val="16"/>
                                <w:szCs w:val="16"/>
                              </w:rPr>
                            </w:pPr>
                            <w:r w:rsidRPr="00147886">
                              <w:rPr>
                                <w:rFonts w:hint="eastAsia"/>
                                <w:color w:val="FFFFFF"/>
                                <w:sz w:val="16"/>
                                <w:szCs w:val="16"/>
                                <w:bdr w:val="single" w:sz="4" w:space="0" w:color="auto"/>
                              </w:rPr>
                              <w:t>ドンマイ</w:t>
                            </w:r>
                            <w:r w:rsidRPr="00147886">
                              <w:rPr>
                                <w:rFonts w:hint="eastAsia"/>
                                <w:color w:val="FFFFFF"/>
                                <w:sz w:val="16"/>
                                <w:szCs w:val="16"/>
                              </w:rPr>
                              <w:t xml:space="preserve">　　</w:t>
                            </w:r>
                            <w:r w:rsidRPr="00147886">
                              <w:rPr>
                                <w:rFonts w:hint="eastAsia"/>
                                <w:color w:val="FFFFFF"/>
                                <w:sz w:val="16"/>
                                <w:szCs w:val="16"/>
                                <w:bdr w:val="single" w:sz="4" w:space="0" w:color="auto"/>
                              </w:rPr>
                              <w:t>じょうずだね</w:t>
                            </w:r>
                          </w:p>
                          <w:p w:rsidR="00A850E8" w:rsidRPr="00147886" w:rsidRDefault="00A850E8" w:rsidP="00A850E8">
                            <w:pPr>
                              <w:ind w:firstLineChars="49" w:firstLine="83"/>
                              <w:rPr>
                                <w:color w:val="FFFFFF"/>
                                <w:sz w:val="16"/>
                                <w:szCs w:val="16"/>
                              </w:rPr>
                            </w:pPr>
                            <w:r w:rsidRPr="00147886">
                              <w:rPr>
                                <w:rFonts w:hint="eastAsia"/>
                                <w:color w:val="FFFFFF"/>
                                <w:sz w:val="16"/>
                                <w:szCs w:val="16"/>
                                <w:bdr w:val="single" w:sz="4" w:space="0" w:color="auto"/>
                              </w:rPr>
                              <w:t>ありがとう</w:t>
                            </w:r>
                            <w:r w:rsidRPr="00147886">
                              <w:rPr>
                                <w:rFonts w:hint="eastAsia"/>
                                <w:color w:val="FFFFFF"/>
                                <w:sz w:val="16"/>
                                <w:szCs w:val="16"/>
                              </w:rPr>
                              <w:t xml:space="preserve">　</w:t>
                            </w:r>
                            <w:r w:rsidRPr="00147886">
                              <w:rPr>
                                <w:rFonts w:hint="eastAsia"/>
                                <w:color w:val="FFFFFF"/>
                                <w:sz w:val="16"/>
                                <w:szCs w:val="16"/>
                                <w:bdr w:val="single" w:sz="4" w:space="0" w:color="auto"/>
                              </w:rPr>
                              <w:t>だいじょうぶ</w:t>
                            </w:r>
                          </w:p>
                          <w:p w:rsidR="00A850E8" w:rsidRPr="00C14B9F" w:rsidRDefault="00A850E8" w:rsidP="00A850E8">
                            <w:pPr>
                              <w:ind w:firstLineChars="49" w:firstLine="83"/>
                              <w:rPr>
                                <w:sz w:val="16"/>
                                <w:szCs w:val="16"/>
                              </w:rPr>
                            </w:pPr>
                            <w:r w:rsidRPr="00147886">
                              <w:rPr>
                                <w:rFonts w:hint="eastAsia"/>
                                <w:color w:val="FFFFFF"/>
                                <w:sz w:val="16"/>
                                <w:szCs w:val="16"/>
                                <w:bdr w:val="single" w:sz="4" w:space="0" w:color="auto"/>
                              </w:rPr>
                              <w:t>ごめんね</w:t>
                            </w:r>
                            <w:r>
                              <w:rPr>
                                <w:rFonts w:hint="eastAsia"/>
                                <w:sz w:val="16"/>
                                <w:szCs w:val="16"/>
                              </w:rPr>
                              <w:t xml:space="preserve">　　　　　　　など</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ECAB" id="Rectangle 19" o:spid="_x0000_s1042" style="position:absolute;left:0;text-align:left;margin-left:344.9pt;margin-top:3.2pt;width:104.4pt;height:13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">
                <v:textbox style="layout-flow:vertical-ideographic" inset="5.85pt,.7pt,5.85pt,.7pt">
                  <w:txbxContent>
                    <w:p w:rsidR="00A850E8" w:rsidRPr="00147886" w:rsidRDefault="00A850E8" w:rsidP="00A850E8">
                      <w:pPr>
                        <w:ind w:firstLineChars="49" w:firstLine="83"/>
                        <w:rPr>
                          <w:color w:val="FFFFFF"/>
                          <w:sz w:val="16"/>
                          <w:szCs w:val="16"/>
                        </w:rPr>
                      </w:pPr>
                      <w:r w:rsidRPr="00147886">
                        <w:rPr>
                          <w:rFonts w:hint="eastAsia"/>
                          <w:color w:val="FFFFFF"/>
                          <w:sz w:val="16"/>
                          <w:szCs w:val="16"/>
                          <w:bdr w:val="single" w:sz="4" w:space="0" w:color="auto"/>
                        </w:rPr>
                        <w:t>すごいね</w:t>
                      </w:r>
                      <w:r w:rsidRPr="00147886">
                        <w:rPr>
                          <w:rFonts w:hint="eastAsia"/>
                          <w:color w:val="FFFFFF"/>
                          <w:sz w:val="16"/>
                          <w:szCs w:val="16"/>
                        </w:rPr>
                        <w:t xml:space="preserve">　　</w:t>
                      </w:r>
                      <w:r w:rsidRPr="00147886">
                        <w:rPr>
                          <w:rFonts w:hint="eastAsia"/>
                          <w:color w:val="FFFFFF"/>
                          <w:sz w:val="16"/>
                          <w:szCs w:val="16"/>
                          <w:bdr w:val="single" w:sz="4" w:space="0" w:color="auto"/>
                        </w:rPr>
                        <w:t>いいね</w:t>
                      </w:r>
                    </w:p>
                    <w:p w:rsidR="00A850E8" w:rsidRPr="00147886" w:rsidRDefault="00A850E8" w:rsidP="00A850E8">
                      <w:pPr>
                        <w:ind w:firstLineChars="49" w:firstLine="83"/>
                        <w:rPr>
                          <w:color w:val="FFFFFF"/>
                          <w:sz w:val="16"/>
                          <w:szCs w:val="16"/>
                        </w:rPr>
                      </w:pPr>
                      <w:r w:rsidRPr="00147886">
                        <w:rPr>
                          <w:rFonts w:hint="eastAsia"/>
                          <w:color w:val="FFFFFF"/>
                          <w:sz w:val="16"/>
                          <w:szCs w:val="16"/>
                          <w:bdr w:val="single" w:sz="4" w:space="0" w:color="auto"/>
                        </w:rPr>
                        <w:t>ナイス</w:t>
                      </w:r>
                      <w:r w:rsidRPr="00147886">
                        <w:rPr>
                          <w:rFonts w:hint="eastAsia"/>
                          <w:color w:val="FFFFFF"/>
                          <w:sz w:val="16"/>
                          <w:szCs w:val="16"/>
                        </w:rPr>
                        <w:t xml:space="preserve">　　　</w:t>
                      </w:r>
                      <w:r w:rsidRPr="00147886">
                        <w:rPr>
                          <w:rFonts w:hint="eastAsia"/>
                          <w:color w:val="FFFFFF"/>
                          <w:sz w:val="16"/>
                          <w:szCs w:val="16"/>
                          <w:bdr w:val="single" w:sz="4" w:space="0" w:color="auto"/>
                        </w:rPr>
                        <w:t>がんばって</w:t>
                      </w:r>
                    </w:p>
                    <w:p w:rsidR="00A850E8" w:rsidRPr="00147886" w:rsidRDefault="00A850E8" w:rsidP="00A850E8">
                      <w:pPr>
                        <w:ind w:firstLineChars="49" w:firstLine="83"/>
                        <w:rPr>
                          <w:color w:val="FFFFFF"/>
                          <w:sz w:val="16"/>
                          <w:szCs w:val="16"/>
                        </w:rPr>
                      </w:pPr>
                      <w:r w:rsidRPr="00147886">
                        <w:rPr>
                          <w:rFonts w:hint="eastAsia"/>
                          <w:color w:val="FFFFFF"/>
                          <w:sz w:val="16"/>
                          <w:szCs w:val="16"/>
                          <w:bdr w:val="single" w:sz="4" w:space="0" w:color="auto"/>
                        </w:rPr>
                        <w:t>ドンマイ</w:t>
                      </w:r>
                      <w:r w:rsidRPr="00147886">
                        <w:rPr>
                          <w:rFonts w:hint="eastAsia"/>
                          <w:color w:val="FFFFFF"/>
                          <w:sz w:val="16"/>
                          <w:szCs w:val="16"/>
                        </w:rPr>
                        <w:t xml:space="preserve">　　</w:t>
                      </w:r>
                      <w:r w:rsidRPr="00147886">
                        <w:rPr>
                          <w:rFonts w:hint="eastAsia"/>
                          <w:color w:val="FFFFFF"/>
                          <w:sz w:val="16"/>
                          <w:szCs w:val="16"/>
                          <w:bdr w:val="single" w:sz="4" w:space="0" w:color="auto"/>
                        </w:rPr>
                        <w:t>じょうずだね</w:t>
                      </w:r>
                    </w:p>
                    <w:p w:rsidR="00A850E8" w:rsidRPr="00147886" w:rsidRDefault="00A850E8" w:rsidP="00A850E8">
                      <w:pPr>
                        <w:ind w:firstLineChars="49" w:firstLine="83"/>
                        <w:rPr>
                          <w:color w:val="FFFFFF"/>
                          <w:sz w:val="16"/>
                          <w:szCs w:val="16"/>
                        </w:rPr>
                      </w:pPr>
                      <w:r w:rsidRPr="00147886">
                        <w:rPr>
                          <w:rFonts w:hint="eastAsia"/>
                          <w:color w:val="FFFFFF"/>
                          <w:sz w:val="16"/>
                          <w:szCs w:val="16"/>
                          <w:bdr w:val="single" w:sz="4" w:space="0" w:color="auto"/>
                        </w:rPr>
                        <w:t>ありがとう</w:t>
                      </w:r>
                      <w:r w:rsidRPr="00147886">
                        <w:rPr>
                          <w:rFonts w:hint="eastAsia"/>
                          <w:color w:val="FFFFFF"/>
                          <w:sz w:val="16"/>
                          <w:szCs w:val="16"/>
                        </w:rPr>
                        <w:t xml:space="preserve">　</w:t>
                      </w:r>
                      <w:r w:rsidRPr="00147886">
                        <w:rPr>
                          <w:rFonts w:hint="eastAsia"/>
                          <w:color w:val="FFFFFF"/>
                          <w:sz w:val="16"/>
                          <w:szCs w:val="16"/>
                          <w:bdr w:val="single" w:sz="4" w:space="0" w:color="auto"/>
                        </w:rPr>
                        <w:t>だいじょうぶ</w:t>
                      </w:r>
                    </w:p>
                    <w:p w:rsidR="00A850E8" w:rsidRPr="00C14B9F" w:rsidRDefault="00A850E8" w:rsidP="00A850E8">
                      <w:pPr>
                        <w:ind w:firstLineChars="49" w:firstLine="83"/>
                        <w:rPr>
                          <w:sz w:val="16"/>
                          <w:szCs w:val="16"/>
                        </w:rPr>
                      </w:pPr>
                      <w:r w:rsidRPr="00147886">
                        <w:rPr>
                          <w:rFonts w:hint="eastAsia"/>
                          <w:color w:val="FFFFFF"/>
                          <w:sz w:val="16"/>
                          <w:szCs w:val="16"/>
                          <w:bdr w:val="single" w:sz="4" w:space="0" w:color="auto"/>
                        </w:rPr>
                        <w:t>ごめんね</w:t>
                      </w:r>
                      <w:r>
                        <w:rPr>
                          <w:rFonts w:hint="eastAsia"/>
                          <w:sz w:val="16"/>
                          <w:szCs w:val="16"/>
                        </w:rPr>
                        <w:t xml:space="preserve">　　　　　　　など</w:t>
                      </w:r>
                    </w:p>
                  </w:txbxContent>
                </v:textbox>
              </v:rect>
            </w:pict>
          </mc:Fallback>
        </mc:AlternateContent>
      </w:r>
      <w:r>
        <w:rPr>
          <w:noProof/>
        </w:rPr>
        <mc:AlternateContent>
          <mc:Choice Requires="wpg">
            <w:drawing>
              <wp:anchor distT="0" distB="0" distL="114300" distR="114300" simplePos="0" relativeHeight="251669504" behindDoc="0" locked="0" layoutInCell="1" allowOverlap="1" wp14:anchorId="78012D22" wp14:editId="602D779F">
                <wp:simplePos x="0" y="0"/>
                <wp:positionH relativeFrom="column">
                  <wp:posOffset>3615690</wp:posOffset>
                </wp:positionH>
                <wp:positionV relativeFrom="paragraph">
                  <wp:posOffset>114300</wp:posOffset>
                </wp:positionV>
                <wp:extent cx="450215" cy="1485900"/>
                <wp:effectExtent l="11430" t="5715" r="5080" b="13335"/>
                <wp:wrapNone/>
                <wp:docPr id="1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1485900"/>
                          <a:chOff x="6828" y="2034"/>
                          <a:chExt cx="709" cy="2340"/>
                        </a:xfrm>
                      </wpg:grpSpPr>
                      <wps:wsp>
                        <wps:cNvPr id="13" name="Oval 21"/>
                        <wps:cNvSpPr>
                          <a:spLocks noChangeArrowheads="1"/>
                        </wps:cNvSpPr>
                        <wps:spPr bwMode="auto">
                          <a:xfrm>
                            <a:off x="6828" y="2034"/>
                            <a:ext cx="709" cy="1080"/>
                          </a:xfrm>
                          <a:prstGeom prst="ellipse">
                            <a:avLst/>
                          </a:prstGeom>
                          <a:solidFill>
                            <a:srgbClr val="FFFFFF"/>
                          </a:solidFill>
                          <a:ln w="9525">
                            <a:solidFill>
                              <a:srgbClr val="000000"/>
                            </a:solidFill>
                            <a:round/>
                            <a:headEnd/>
                            <a:tailEnd/>
                          </a:ln>
                        </wps:spPr>
                        <wps:txbx>
                          <w:txbxContent>
                            <w:p w:rsidR="00A850E8" w:rsidRPr="00077721" w:rsidRDefault="00A850E8" w:rsidP="00A850E8">
                              <w:pPr>
                                <w:rPr>
                                  <w:sz w:val="18"/>
                                  <w:szCs w:val="18"/>
                                </w:rPr>
                              </w:pPr>
                              <w:r w:rsidRPr="00077721">
                                <w:rPr>
                                  <w:rFonts w:hint="eastAsia"/>
                                  <w:sz w:val="18"/>
                                  <w:szCs w:val="18"/>
                                </w:rPr>
                                <w:t>Ａくん</w:t>
                              </w:r>
                            </w:p>
                          </w:txbxContent>
                        </wps:txbx>
                        <wps:bodyPr rot="0" vert="eaVert" wrap="square" lIns="74295" tIns="8890" rIns="74295" bIns="8890" anchor="t" anchorCtr="0" upright="1">
                          <a:noAutofit/>
                        </wps:bodyPr>
                      </wps:wsp>
                      <wps:wsp>
                        <wps:cNvPr id="14" name="Oval 22"/>
                        <wps:cNvSpPr>
                          <a:spLocks noChangeArrowheads="1"/>
                        </wps:cNvSpPr>
                        <wps:spPr bwMode="auto">
                          <a:xfrm>
                            <a:off x="6828" y="3294"/>
                            <a:ext cx="709" cy="1080"/>
                          </a:xfrm>
                          <a:prstGeom prst="ellipse">
                            <a:avLst/>
                          </a:prstGeom>
                          <a:solidFill>
                            <a:srgbClr val="FFFFFF"/>
                          </a:solidFill>
                          <a:ln w="9525">
                            <a:solidFill>
                              <a:srgbClr val="000000"/>
                            </a:solidFill>
                            <a:round/>
                            <a:headEnd/>
                            <a:tailEnd/>
                          </a:ln>
                        </wps:spPr>
                        <wps:txbx>
                          <w:txbxContent>
                            <w:p w:rsidR="00A850E8" w:rsidRPr="00077721" w:rsidRDefault="00A850E8" w:rsidP="00A850E8">
                              <w:pPr>
                                <w:rPr>
                                  <w:sz w:val="18"/>
                                  <w:szCs w:val="18"/>
                                </w:rPr>
                              </w:pPr>
                              <w:r>
                                <w:rPr>
                                  <w:rFonts w:hint="eastAsia"/>
                                  <w:sz w:val="18"/>
                                  <w:szCs w:val="18"/>
                                </w:rPr>
                                <w:t>Ｂ</w:t>
                              </w:r>
                              <w:r w:rsidRPr="00077721">
                                <w:rPr>
                                  <w:rFonts w:hint="eastAsia"/>
                                  <w:sz w:val="18"/>
                                  <w:szCs w:val="18"/>
                                </w:rPr>
                                <w:t>くん</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12D22" id="Group 20" o:spid="_x0000_s1043" style="position:absolute;left:0;text-align:left;margin-left:284.7pt;margin-top:9pt;width:35.45pt;height:117pt;z-index:251669504" coordorigin="6828,2034" coordsize="70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">
                <v:oval id="Oval 21" o:spid="_x0000_s1044" style="position:absolute;left:6828;top:2034;width:70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">
                  <v:textbox style="layout-flow:vertical-ideographic" inset="5.85pt,.7pt,5.85pt,.7pt">
                    <w:txbxContent>
                      <w:p w:rsidR="00A850E8" w:rsidRPr="00077721" w:rsidRDefault="00A850E8" w:rsidP="00A850E8">
                        <w:pPr>
                          <w:rPr>
                            <w:sz w:val="18"/>
                            <w:szCs w:val="18"/>
                          </w:rPr>
                        </w:pPr>
                        <w:r w:rsidRPr="00077721">
                          <w:rPr>
                            <w:rFonts w:hint="eastAsia"/>
                            <w:sz w:val="18"/>
                            <w:szCs w:val="18"/>
                          </w:rPr>
                          <w:t>Ａくん</w:t>
                        </w:r>
                      </w:p>
                    </w:txbxContent>
                  </v:textbox>
                </v:oval>
                <v:oval id="Oval 22" o:spid="_x0000_s1045" style="position:absolute;left:6828;top:3294;width:70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">
                  <v:textbox style="layout-flow:vertical-ideographic" inset="5.85pt,.7pt,5.85pt,.7pt">
                    <w:txbxContent>
                      <w:p w:rsidR="00A850E8" w:rsidRPr="00077721" w:rsidRDefault="00A850E8" w:rsidP="00A850E8">
                        <w:pPr>
                          <w:rPr>
                            <w:sz w:val="18"/>
                            <w:szCs w:val="18"/>
                          </w:rPr>
                        </w:pPr>
                        <w:r>
                          <w:rPr>
                            <w:rFonts w:hint="eastAsia"/>
                            <w:sz w:val="18"/>
                            <w:szCs w:val="18"/>
                          </w:rPr>
                          <w:t>Ｂ</w:t>
                        </w:r>
                        <w:r w:rsidRPr="00077721">
                          <w:rPr>
                            <w:rFonts w:hint="eastAsia"/>
                            <w:sz w:val="18"/>
                            <w:szCs w:val="18"/>
                          </w:rPr>
                          <w:t>くん</w:t>
                        </w:r>
                      </w:p>
                    </w:txbxContent>
                  </v:textbox>
                </v:oval>
              </v:group>
            </w:pict>
          </mc:Fallback>
        </mc:AlternateContent>
      </w:r>
    </w:p>
    <w:p w:rsidR="00A850E8" w:rsidRPr="00517128" w:rsidRDefault="00A850E8" w:rsidP="00A850E8">
      <w:pPr>
        <w:ind w:left="1115" w:hangingChars="509" w:hanging="1115"/>
        <w:rPr>
          <w:rFonts w:ascii="ＭＳ 明朝"/>
          <w:color w:val="FF0000"/>
          <w:szCs w:val="21"/>
        </w:rPr>
      </w:pPr>
    </w:p>
    <w:p w:rsidR="00A850E8" w:rsidRPr="00517128" w:rsidRDefault="00A850E8" w:rsidP="00A850E8">
      <w:pPr>
        <w:ind w:left="1115" w:hangingChars="509" w:hanging="1115"/>
        <w:rPr>
          <w:rFonts w:ascii="ＭＳ 明朝"/>
          <w:color w:val="FF0000"/>
          <w:szCs w:val="21"/>
        </w:rPr>
      </w:pPr>
    </w:p>
    <w:p w:rsidR="00A850E8" w:rsidRPr="00517128" w:rsidRDefault="00A850E8" w:rsidP="00A850E8">
      <w:pPr>
        <w:ind w:left="1115" w:hangingChars="509" w:hanging="1115"/>
        <w:rPr>
          <w:rFonts w:ascii="ＭＳ 明朝"/>
          <w:color w:val="FF0000"/>
          <w:szCs w:val="21"/>
        </w:rPr>
      </w:pPr>
    </w:p>
    <w:p w:rsidR="00A850E8" w:rsidRPr="00517128" w:rsidRDefault="00A850E8" w:rsidP="00A850E8">
      <w:pPr>
        <w:ind w:left="1115" w:hangingChars="509" w:hanging="1115"/>
        <w:rPr>
          <w:rFonts w:ascii="ＭＳ 明朝"/>
          <w:color w:val="FF0000"/>
          <w:szCs w:val="21"/>
        </w:rPr>
      </w:pPr>
    </w:p>
    <w:p w:rsidR="00A850E8" w:rsidRPr="00517128" w:rsidRDefault="00A850E8" w:rsidP="00A850E8">
      <w:pPr>
        <w:ind w:left="1115" w:hangingChars="509" w:hanging="1115"/>
        <w:rPr>
          <w:rFonts w:ascii="ＭＳ 明朝"/>
          <w:color w:val="FF0000"/>
          <w:szCs w:val="21"/>
        </w:rPr>
      </w:pPr>
    </w:p>
    <w:p w:rsidR="00A850E8" w:rsidRPr="00517128" w:rsidRDefault="00A850E8" w:rsidP="00A850E8">
      <w:pPr>
        <w:ind w:left="1115" w:hangingChars="509" w:hanging="1115"/>
        <w:rPr>
          <w:rFonts w:ascii="ＭＳ 明朝"/>
          <w:color w:val="FF0000"/>
          <w:szCs w:val="21"/>
        </w:rPr>
      </w:pPr>
    </w:p>
    <w:p w:rsidR="00A850E8" w:rsidRPr="00517128" w:rsidRDefault="00A850E8" w:rsidP="00A850E8">
      <w:pPr>
        <w:ind w:left="1115" w:hangingChars="509" w:hanging="1115"/>
        <w:rPr>
          <w:rFonts w:ascii="ＭＳ 明朝"/>
          <w:color w:val="FF0000"/>
          <w:szCs w:val="21"/>
        </w:rPr>
      </w:pPr>
    </w:p>
    <w:p w:rsidR="00A850E8" w:rsidRPr="00517128" w:rsidRDefault="00A850E8" w:rsidP="00A850E8">
      <w:pPr>
        <w:ind w:left="1115" w:hangingChars="509" w:hanging="1115"/>
        <w:rPr>
          <w:rFonts w:ascii="ＭＳ 明朝"/>
          <w:color w:val="FF0000"/>
          <w:szCs w:val="21"/>
        </w:rPr>
      </w:pPr>
    </w:p>
    <w:p w:rsidR="00A850E8" w:rsidRPr="00517128" w:rsidRDefault="00A850E8" w:rsidP="00A850E8">
      <w:pPr>
        <w:ind w:left="1115" w:hangingChars="509" w:hanging="1115"/>
        <w:rPr>
          <w:rFonts w:ascii="ＭＳ 明朝"/>
          <w:color w:val="FF0000"/>
          <w:szCs w:val="21"/>
        </w:rPr>
      </w:pPr>
      <w:r>
        <w:rPr>
          <w:noProof/>
        </w:rPr>
        <mc:AlternateContent>
          <mc:Choice Requires="wps">
            <w:drawing>
              <wp:anchor distT="0" distB="0" distL="114300" distR="114300" simplePos="0" relativeHeight="251665408" behindDoc="0" locked="0" layoutInCell="1" allowOverlap="1" wp14:anchorId="4B52FBC8" wp14:editId="49920C82">
                <wp:simplePos x="0" y="0"/>
                <wp:positionH relativeFrom="column">
                  <wp:posOffset>2156460</wp:posOffset>
                </wp:positionH>
                <wp:positionV relativeFrom="paragraph">
                  <wp:posOffset>54610</wp:posOffset>
                </wp:positionV>
                <wp:extent cx="1606550" cy="590550"/>
                <wp:effectExtent l="38100" t="0" r="0" b="3810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90550"/>
                        </a:xfrm>
                        <a:prstGeom prst="downArrow">
                          <a:avLst>
                            <a:gd name="adj1" fmla="val 46574"/>
                            <a:gd name="adj2" fmla="val 39583"/>
                          </a:avLst>
                        </a:prstGeom>
                        <a:solidFill>
                          <a:srgbClr val="FFFFFF"/>
                        </a:solidFill>
                        <a:ln w="9525">
                          <a:solidFill>
                            <a:srgbClr val="000000"/>
                          </a:solidFill>
                          <a:miter lim="800000"/>
                          <a:headEnd/>
                          <a:tailEnd/>
                        </a:ln>
                      </wps:spPr>
                      <wps:txbx>
                        <w:txbxContent>
                          <w:p w:rsidR="00A850E8" w:rsidRDefault="00A850E8" w:rsidP="00A850E8">
                            <w:pPr>
                              <w:jc w:val="center"/>
                            </w:pPr>
                            <w:r>
                              <w:rPr>
                                <w:rFonts w:hint="eastAsia"/>
                              </w:rPr>
                              <w:t>授業後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2FB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46" type="#_x0000_t67" style="position:absolute;left:0;text-align:left;margin-left:169.8pt;margin-top:4.3pt;width:126.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" adj="13050,5770">
                <v:textbox inset="5.85pt,.7pt,5.85pt,.7pt">
                  <w:txbxContent>
                    <w:p w:rsidR="00A850E8" w:rsidRDefault="00A850E8" w:rsidP="00A850E8">
                      <w:pPr>
                        <w:jc w:val="center"/>
                      </w:pPr>
                      <w:r>
                        <w:rPr>
                          <w:rFonts w:hint="eastAsia"/>
                        </w:rPr>
                        <w:t>授業後</w:t>
                      </w:r>
                    </w:p>
                  </w:txbxContent>
                </v:textbox>
              </v:shape>
            </w:pict>
          </mc:Fallback>
        </mc:AlternateContent>
      </w:r>
    </w:p>
    <w:p w:rsidR="00A850E8" w:rsidRPr="00517128" w:rsidRDefault="00A850E8" w:rsidP="00A850E8">
      <w:pPr>
        <w:ind w:left="1115" w:hangingChars="509" w:hanging="1115"/>
        <w:rPr>
          <w:rFonts w:ascii="ＭＳ 明朝"/>
          <w:color w:val="FF0000"/>
          <w:szCs w:val="21"/>
        </w:rPr>
      </w:pPr>
    </w:p>
    <w:p w:rsidR="00A850E8" w:rsidRDefault="00A850E8" w:rsidP="00A850E8">
      <w:pPr>
        <w:ind w:left="1115" w:hangingChars="509" w:hanging="1115"/>
        <w:rPr>
          <w:rFonts w:ascii="ＭＳ 明朝"/>
          <w:color w:val="000000"/>
          <w:szCs w:val="21"/>
        </w:rPr>
      </w:pPr>
    </w:p>
    <w:p w:rsidR="00A850E8" w:rsidRDefault="00A850E8" w:rsidP="00A850E8">
      <w:pPr>
        <w:ind w:left="1115" w:hangingChars="509" w:hanging="1115"/>
        <w:rPr>
          <w:rFonts w:ascii="ＭＳ 明朝"/>
          <w:color w:val="000000"/>
          <w:szCs w:val="21"/>
        </w:rPr>
      </w:pPr>
      <w:r>
        <w:rPr>
          <w:noProof/>
        </w:rPr>
        <mc:AlternateContent>
          <mc:Choice Requires="wps">
            <w:drawing>
              <wp:anchor distT="0" distB="0" distL="114300" distR="114300" simplePos="0" relativeHeight="251666432" behindDoc="0" locked="0" layoutInCell="1" allowOverlap="1" wp14:anchorId="02F6C3CD" wp14:editId="4FC24A84">
                <wp:simplePos x="0" y="0"/>
                <wp:positionH relativeFrom="column">
                  <wp:posOffset>-278130</wp:posOffset>
                </wp:positionH>
                <wp:positionV relativeFrom="paragraph">
                  <wp:posOffset>0</wp:posOffset>
                </wp:positionV>
                <wp:extent cx="6536055" cy="2169160"/>
                <wp:effectExtent l="13335" t="5715" r="13335" b="63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2169160"/>
                        </a:xfrm>
                        <a:prstGeom prst="rect">
                          <a:avLst/>
                        </a:prstGeom>
                        <a:solidFill>
                          <a:srgbClr val="FFFFFF"/>
                        </a:solidFill>
                        <a:ln w="6350">
                          <a:solidFill>
                            <a:srgbClr val="000000"/>
                          </a:solidFill>
                          <a:miter lim="800000"/>
                          <a:headEnd/>
                          <a:tailEnd/>
                        </a:ln>
                      </wps:spPr>
                      <wps:txbx>
                        <w:txbxContent>
                          <w:p w:rsidR="00A850E8" w:rsidRDefault="00A850E8" w:rsidP="00A850E8">
                            <w:pPr>
                              <w:ind w:firstLineChars="196" w:firstLine="429"/>
                            </w:pPr>
                            <w:r>
                              <w:rPr>
                                <w:rFonts w:hint="eastAsia"/>
                              </w:rPr>
                              <w:t>ふわふわことばをつかおう</w:t>
                            </w:r>
                          </w:p>
                          <w:p w:rsidR="00A850E8" w:rsidRDefault="00A850E8" w:rsidP="00A850E8">
                            <w:pPr>
                              <w:ind w:firstLineChars="49" w:firstLine="107"/>
                            </w:pPr>
                            <w:r>
                              <w:rPr>
                                <w:rFonts w:hint="eastAsia"/>
                              </w:rPr>
                              <w:t>①ふくしゅう</w:t>
                            </w:r>
                          </w:p>
                          <w:p w:rsidR="00A850E8" w:rsidRDefault="00A850E8" w:rsidP="00A850E8"/>
                          <w:p w:rsidR="00A850E8" w:rsidRDefault="00A850E8" w:rsidP="00A850E8"/>
                          <w:p w:rsidR="00A850E8" w:rsidRDefault="00A850E8" w:rsidP="00A850E8"/>
                          <w:p w:rsidR="00A850E8" w:rsidRDefault="00A850E8" w:rsidP="00A850E8"/>
                          <w:p w:rsidR="00A850E8" w:rsidRDefault="00A850E8" w:rsidP="00A850E8"/>
                          <w:p w:rsidR="00A850E8" w:rsidRDefault="00A850E8" w:rsidP="00A850E8"/>
                          <w:p w:rsidR="00A850E8" w:rsidRDefault="00A850E8" w:rsidP="00A850E8">
                            <w:pPr>
                              <w:ind w:firstLineChars="49" w:firstLine="107"/>
                            </w:pPr>
                            <w:r>
                              <w:rPr>
                                <w:rFonts w:hint="eastAsia"/>
                              </w:rPr>
                              <w:t>②うめっこげきじょう</w:t>
                            </w:r>
                          </w:p>
                          <w:p w:rsidR="00A850E8" w:rsidRDefault="00A850E8" w:rsidP="00A850E8"/>
                          <w:p w:rsidR="00A850E8" w:rsidRDefault="00A850E8" w:rsidP="00A850E8">
                            <w:r>
                              <w:rPr>
                                <w:rFonts w:hint="eastAsia"/>
                              </w:rPr>
                              <w:t xml:space="preserve">　　　　</w:t>
                            </w:r>
                            <w:r>
                              <w:t xml:space="preserve">  </w:t>
                            </w:r>
                          </w:p>
                          <w:p w:rsidR="00A850E8" w:rsidRDefault="00A850E8" w:rsidP="00A850E8">
                            <w:pPr>
                              <w:rPr>
                                <w:sz w:val="16"/>
                                <w:szCs w:val="16"/>
                              </w:rPr>
                            </w:pPr>
                            <w:r>
                              <w:rPr>
                                <w:rFonts w:hint="eastAsia"/>
                                <w:sz w:val="16"/>
                                <w:szCs w:val="16"/>
                              </w:rPr>
                              <w:t xml:space="preserve">　×なにやってるんだよ　○ナイス</w:t>
                            </w:r>
                          </w:p>
                          <w:p w:rsidR="00A850E8" w:rsidRDefault="00A850E8" w:rsidP="00A850E8">
                            <w:pPr>
                              <w:rPr>
                                <w:sz w:val="16"/>
                                <w:szCs w:val="16"/>
                              </w:rPr>
                            </w:pPr>
                            <w:r>
                              <w:rPr>
                                <w:rFonts w:hint="eastAsia"/>
                                <w:sz w:val="16"/>
                                <w:szCs w:val="16"/>
                              </w:rPr>
                              <w:t xml:space="preserve">　　</w:t>
                            </w:r>
                          </w:p>
                          <w:p w:rsidR="00A850E8" w:rsidRDefault="00A850E8" w:rsidP="00A850E8">
                            <w:pPr>
                              <w:rPr>
                                <w:sz w:val="16"/>
                                <w:szCs w:val="16"/>
                              </w:rPr>
                            </w:pPr>
                            <w:r>
                              <w:rPr>
                                <w:rFonts w:hint="eastAsia"/>
                                <w:sz w:val="16"/>
                                <w:szCs w:val="16"/>
                              </w:rPr>
                              <w:t xml:space="preserve">　</w:t>
                            </w:r>
                            <w:r>
                              <w:rPr>
                                <w:noProof/>
                                <w:sz w:val="16"/>
                                <w:szCs w:val="16"/>
                              </w:rPr>
                              <w:drawing>
                                <wp:inline distT="0" distB="0" distL="0" distR="0" wp14:anchorId="4E5F1227" wp14:editId="30484BBE">
                                  <wp:extent cx="152400" cy="133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hint="eastAsia"/>
                                <w:sz w:val="16"/>
                                <w:szCs w:val="16"/>
                              </w:rPr>
                              <w:t xml:space="preserve">「うれしい」　</w:t>
                            </w:r>
                            <w:r>
                              <w:rPr>
                                <w:noProof/>
                                <w:sz w:val="16"/>
                                <w:szCs w:val="16"/>
                              </w:rPr>
                              <w:drawing>
                                <wp:inline distT="0" distB="0" distL="0" distR="0" wp14:anchorId="608E8F3D" wp14:editId="581A017B">
                                  <wp:extent cx="152400" cy="133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hint="eastAsia"/>
                                <w:sz w:val="16"/>
                                <w:szCs w:val="16"/>
                              </w:rPr>
                              <w:t>「いやだった」</w:t>
                            </w:r>
                          </w:p>
                          <w:p w:rsidR="00A850E8" w:rsidRDefault="00A850E8" w:rsidP="00A850E8">
                            <w:pPr>
                              <w:ind w:firstLineChars="98" w:firstLine="166"/>
                              <w:rPr>
                                <w:sz w:val="16"/>
                                <w:szCs w:val="16"/>
                              </w:rPr>
                            </w:pPr>
                            <w:r>
                              <w:rPr>
                                <w:sz w:val="16"/>
                                <w:szCs w:val="16"/>
                              </w:rPr>
                              <w:t>&lt;</w:t>
                            </w:r>
                            <w:r>
                              <w:rPr>
                                <w:rFonts w:hint="eastAsia"/>
                                <w:sz w:val="16"/>
                                <w:szCs w:val="16"/>
                              </w:rPr>
                              <w:t>Ａくんどうすればよかったか</w:t>
                            </w:r>
                            <w:r>
                              <w:rPr>
                                <w:sz w:val="16"/>
                                <w:szCs w:val="16"/>
                              </w:rPr>
                              <w:t>&gt;</w:t>
                            </w:r>
                          </w:p>
                          <w:p w:rsidR="00A850E8" w:rsidRDefault="00A850E8" w:rsidP="00A850E8">
                            <w:pPr>
                              <w:rPr>
                                <w:sz w:val="16"/>
                                <w:szCs w:val="16"/>
                              </w:rPr>
                            </w:pPr>
                            <w:r>
                              <w:rPr>
                                <w:rFonts w:hint="eastAsia"/>
                                <w:sz w:val="16"/>
                                <w:szCs w:val="16"/>
                              </w:rPr>
                              <w:t xml:space="preserve">　・ドンマイといえばよかった</w:t>
                            </w:r>
                          </w:p>
                          <w:p w:rsidR="00A850E8" w:rsidRDefault="00A850E8" w:rsidP="00A850E8">
                            <w:pPr>
                              <w:rPr>
                                <w:sz w:val="16"/>
                                <w:szCs w:val="16"/>
                              </w:rPr>
                            </w:pPr>
                            <w:r>
                              <w:rPr>
                                <w:rFonts w:hint="eastAsia"/>
                                <w:sz w:val="16"/>
                                <w:szCs w:val="16"/>
                              </w:rPr>
                              <w:t xml:space="preserve">　・だいじょうぶといえばよかった</w:t>
                            </w:r>
                          </w:p>
                          <w:p w:rsidR="00A850E8" w:rsidRPr="008B5C9A" w:rsidRDefault="00A850E8" w:rsidP="00A850E8">
                            <w:pPr>
                              <w:ind w:firstLineChars="98" w:firstLine="215"/>
                              <w:rPr>
                                <w:bdr w:val="single" w:sz="4" w:space="0" w:color="auto"/>
                              </w:rPr>
                            </w:pPr>
                            <w:r w:rsidRPr="008B5C9A">
                              <w:rPr>
                                <w:rFonts w:hint="eastAsia"/>
                                <w:bdr w:val="single" w:sz="4" w:space="0" w:color="auto"/>
                              </w:rPr>
                              <w:t>ポイント</w:t>
                            </w:r>
                          </w:p>
                          <w:p w:rsidR="00A850E8" w:rsidRPr="008B5C9A" w:rsidRDefault="00A850E8" w:rsidP="00A850E8">
                            <w:pPr>
                              <w:ind w:firstLineChars="98" w:firstLine="215"/>
                            </w:pPr>
                            <w:r w:rsidRPr="008B5C9A">
                              <w:rPr>
                                <w:rFonts w:hint="eastAsia"/>
                              </w:rPr>
                              <w:t>「ふわふわことばをつかうと</w:t>
                            </w:r>
                          </w:p>
                          <w:p w:rsidR="00A850E8" w:rsidRPr="008B5C9A" w:rsidRDefault="00A850E8" w:rsidP="00A850E8">
                            <w:pPr>
                              <w:ind w:firstLineChars="98" w:firstLine="215"/>
                            </w:pPr>
                            <w:r w:rsidRPr="008B5C9A">
                              <w:rPr>
                                <w:rFonts w:hint="eastAsia"/>
                              </w:rPr>
                              <w:t xml:space="preserve">　　たのしくあそべる」</w:t>
                            </w:r>
                          </w:p>
                          <w:p w:rsidR="00A850E8" w:rsidRPr="008B5C9A" w:rsidRDefault="00A850E8" w:rsidP="00A850E8">
                            <w:pPr>
                              <w:ind w:firstLineChars="49" w:firstLine="107"/>
                            </w:pPr>
                            <w:r w:rsidRPr="008B5C9A">
                              <w:rPr>
                                <w:rFonts w:hint="eastAsia"/>
                              </w:rPr>
                              <w:t>③やってみよう</w:t>
                            </w:r>
                          </w:p>
                          <w:p w:rsidR="00A850E8" w:rsidRPr="008B5C9A" w:rsidRDefault="00A850E8" w:rsidP="00A850E8">
                            <w:r w:rsidRPr="008B5C9A">
                              <w:rPr>
                                <w:rFonts w:hint="eastAsia"/>
                              </w:rPr>
                              <w:t xml:space="preserve">　「かじゅえんゲーム」</w:t>
                            </w:r>
                          </w:p>
                          <w:p w:rsidR="00A850E8" w:rsidRPr="008B5C9A" w:rsidRDefault="00A850E8" w:rsidP="00A850E8">
                            <w:pPr>
                              <w:rPr>
                                <w:sz w:val="18"/>
                                <w:szCs w:val="18"/>
                              </w:rPr>
                            </w:pPr>
                            <w:r w:rsidRPr="008B5C9A">
                              <w:rPr>
                                <w:rFonts w:hint="eastAsia"/>
                              </w:rPr>
                              <w:t xml:space="preserve">　　</w:t>
                            </w:r>
                            <w:r w:rsidRPr="008B5C9A">
                              <w:rPr>
                                <w:rFonts w:hint="eastAsia"/>
                                <w:sz w:val="18"/>
                                <w:szCs w:val="18"/>
                              </w:rPr>
                              <w:t>カラス→</w:t>
                            </w:r>
                            <w:r w:rsidRPr="008B5C9A">
                              <w:rPr>
                                <w:rFonts w:hint="eastAsia"/>
                                <w:sz w:val="18"/>
                                <w:szCs w:val="18"/>
                                <w:bdr w:val="single" w:sz="4" w:space="0" w:color="auto"/>
                              </w:rPr>
                              <w:t>ドンマイ</w:t>
                            </w:r>
                            <w:r w:rsidRPr="008B5C9A">
                              <w:rPr>
                                <w:rFonts w:hint="eastAsia"/>
                                <w:sz w:val="18"/>
                                <w:szCs w:val="18"/>
                              </w:rPr>
                              <w:t>・</w:t>
                            </w:r>
                            <w:r w:rsidRPr="008B5C9A">
                              <w:rPr>
                                <w:rFonts w:hint="eastAsia"/>
                                <w:sz w:val="18"/>
                                <w:szCs w:val="18"/>
                                <w:bdr w:val="single" w:sz="4" w:space="0" w:color="auto"/>
                              </w:rPr>
                              <w:t>ごめんね</w:t>
                            </w:r>
                          </w:p>
                          <w:p w:rsidR="00A850E8" w:rsidRPr="008B5C9A" w:rsidRDefault="00A850E8" w:rsidP="00A850E8">
                            <w:pPr>
                              <w:rPr>
                                <w:sz w:val="18"/>
                                <w:szCs w:val="18"/>
                              </w:rPr>
                            </w:pPr>
                            <w:r w:rsidRPr="008B5C9A">
                              <w:rPr>
                                <w:rFonts w:hint="eastAsia"/>
                                <w:sz w:val="18"/>
                                <w:szCs w:val="18"/>
                              </w:rPr>
                              <w:t xml:space="preserve">　　バスケット→</w:t>
                            </w:r>
                            <w:r w:rsidRPr="008B5C9A">
                              <w:rPr>
                                <w:rFonts w:hint="eastAsia"/>
                                <w:sz w:val="18"/>
                                <w:szCs w:val="18"/>
                                <w:bdr w:val="single" w:sz="4" w:space="0" w:color="auto"/>
                              </w:rPr>
                              <w:t>やったね</w:t>
                            </w:r>
                            <w:r w:rsidRPr="008B5C9A">
                              <w:rPr>
                                <w:rFonts w:hint="eastAsia"/>
                                <w:sz w:val="18"/>
                                <w:szCs w:val="18"/>
                              </w:rPr>
                              <w:t>・</w:t>
                            </w:r>
                            <w:r w:rsidRPr="008B5C9A">
                              <w:rPr>
                                <w:rFonts w:hint="eastAsia"/>
                                <w:sz w:val="18"/>
                                <w:szCs w:val="18"/>
                                <w:bdr w:val="single" w:sz="4" w:space="0" w:color="auto"/>
                              </w:rPr>
                              <w:t>ナイス</w:t>
                            </w:r>
                          </w:p>
                          <w:p w:rsidR="00A850E8" w:rsidRPr="008B5C9A" w:rsidRDefault="00A850E8" w:rsidP="00A850E8">
                            <w:pPr>
                              <w:rPr>
                                <w:sz w:val="18"/>
                                <w:szCs w:val="18"/>
                              </w:rPr>
                            </w:pPr>
                            <w:r w:rsidRPr="008B5C9A">
                              <w:rPr>
                                <w:rFonts w:hint="eastAsia"/>
                                <w:sz w:val="18"/>
                                <w:szCs w:val="18"/>
                              </w:rPr>
                              <w:t xml:space="preserve">　　いろ→</w:t>
                            </w:r>
                            <w:r w:rsidRPr="008B5C9A">
                              <w:rPr>
                                <w:rFonts w:hint="eastAsia"/>
                                <w:sz w:val="18"/>
                                <w:szCs w:val="18"/>
                                <w:bdr w:val="single" w:sz="4" w:space="0" w:color="auto"/>
                              </w:rPr>
                              <w:t>いいね</w:t>
                            </w:r>
                          </w:p>
                          <w:p w:rsidR="00A850E8" w:rsidRDefault="00A850E8" w:rsidP="00A850E8">
                            <w:r>
                              <w:t xml:space="preserve"> </w:t>
                            </w:r>
                            <w:r>
                              <w:rPr>
                                <w:rFonts w:hint="eastAsia"/>
                              </w:rPr>
                              <w:t>④ふりかえり</w:t>
                            </w:r>
                          </w:p>
                          <w:p w:rsidR="00A850E8" w:rsidRDefault="00A850E8" w:rsidP="00A850E8">
                            <w:r>
                              <w:rPr>
                                <w:rFonts w:hint="eastAsia"/>
                              </w:rPr>
                              <w:t>Ａ児→</w:t>
                            </w:r>
                          </w:p>
                          <w:p w:rsidR="00A850E8" w:rsidRPr="00077721" w:rsidRDefault="00A850E8" w:rsidP="00A850E8">
                            <w:r>
                              <w:rPr>
                                <w:rFonts w:hint="eastAsia"/>
                              </w:rPr>
                              <w:t>Ｂ児→　Ｃ児→</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6C3CD" id="Rectangle 24" o:spid="_x0000_s1047" style="position:absolute;left:0;text-align:left;margin-left:-21.9pt;margin-top:0;width:514.65pt;height:17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" strokeweight=".5pt">
                <v:textbox style="layout-flow:vertical-ideographic" inset="5.85pt,.7pt,5.85pt,.7pt">
                  <w:txbxContent>
                    <w:p w:rsidR="00A850E8" w:rsidRDefault="00A850E8" w:rsidP="00A850E8">
                      <w:pPr>
                        <w:ind w:firstLineChars="196" w:firstLine="429"/>
                      </w:pPr>
                      <w:r>
                        <w:rPr>
                          <w:rFonts w:hint="eastAsia"/>
                        </w:rPr>
                        <w:t>ふわふわことばをつかおう</w:t>
                      </w:r>
                    </w:p>
                    <w:p w:rsidR="00A850E8" w:rsidRDefault="00A850E8" w:rsidP="00A850E8">
                      <w:pPr>
                        <w:ind w:firstLineChars="49" w:firstLine="107"/>
                      </w:pPr>
                      <w:r>
                        <w:rPr>
                          <w:rFonts w:hint="eastAsia"/>
                        </w:rPr>
                        <w:t>①ふくしゅう</w:t>
                      </w:r>
                    </w:p>
                    <w:p w:rsidR="00A850E8" w:rsidRDefault="00A850E8" w:rsidP="00A850E8"/>
                    <w:p w:rsidR="00A850E8" w:rsidRDefault="00A850E8" w:rsidP="00A850E8"/>
                    <w:p w:rsidR="00A850E8" w:rsidRDefault="00A850E8" w:rsidP="00A850E8"/>
                    <w:p w:rsidR="00A850E8" w:rsidRDefault="00A850E8" w:rsidP="00A850E8"/>
                    <w:p w:rsidR="00A850E8" w:rsidRDefault="00A850E8" w:rsidP="00A850E8"/>
                    <w:p w:rsidR="00A850E8" w:rsidRDefault="00A850E8" w:rsidP="00A850E8"/>
                    <w:p w:rsidR="00A850E8" w:rsidRDefault="00A850E8" w:rsidP="00A850E8">
                      <w:pPr>
                        <w:ind w:firstLineChars="49" w:firstLine="107"/>
                      </w:pPr>
                      <w:r>
                        <w:rPr>
                          <w:rFonts w:hint="eastAsia"/>
                        </w:rPr>
                        <w:t>②うめっこげきじょう</w:t>
                      </w:r>
                    </w:p>
                    <w:p w:rsidR="00A850E8" w:rsidRDefault="00A850E8" w:rsidP="00A850E8"/>
                    <w:p w:rsidR="00A850E8" w:rsidRDefault="00A850E8" w:rsidP="00A850E8">
                      <w:r>
                        <w:rPr>
                          <w:rFonts w:hint="eastAsia"/>
                        </w:rPr>
                        <w:t xml:space="preserve">　　　　</w:t>
                      </w:r>
                      <w:r>
                        <w:t xml:space="preserve">  </w:t>
                      </w:r>
                    </w:p>
                    <w:p w:rsidR="00A850E8" w:rsidRDefault="00A850E8" w:rsidP="00A850E8">
                      <w:pPr>
                        <w:rPr>
                          <w:sz w:val="16"/>
                          <w:szCs w:val="16"/>
                        </w:rPr>
                      </w:pPr>
                      <w:r>
                        <w:rPr>
                          <w:rFonts w:hint="eastAsia"/>
                          <w:sz w:val="16"/>
                          <w:szCs w:val="16"/>
                        </w:rPr>
                        <w:t xml:space="preserve">　×なにやってるんだよ　○ナイス</w:t>
                      </w:r>
                    </w:p>
                    <w:p w:rsidR="00A850E8" w:rsidRDefault="00A850E8" w:rsidP="00A850E8">
                      <w:pPr>
                        <w:rPr>
                          <w:sz w:val="16"/>
                          <w:szCs w:val="16"/>
                        </w:rPr>
                      </w:pPr>
                      <w:r>
                        <w:rPr>
                          <w:rFonts w:hint="eastAsia"/>
                          <w:sz w:val="16"/>
                          <w:szCs w:val="16"/>
                        </w:rPr>
                        <w:t xml:space="preserve">　　</w:t>
                      </w:r>
                    </w:p>
                    <w:p w:rsidR="00A850E8" w:rsidRDefault="00A850E8" w:rsidP="00A850E8">
                      <w:pPr>
                        <w:rPr>
                          <w:sz w:val="16"/>
                          <w:szCs w:val="16"/>
                        </w:rPr>
                      </w:pPr>
                      <w:r>
                        <w:rPr>
                          <w:rFonts w:hint="eastAsia"/>
                          <w:sz w:val="16"/>
                          <w:szCs w:val="16"/>
                        </w:rPr>
                        <w:t xml:space="preserve">　</w:t>
                      </w:r>
                      <w:r>
                        <w:rPr>
                          <w:noProof/>
                          <w:sz w:val="16"/>
                          <w:szCs w:val="16"/>
                        </w:rPr>
                        <w:drawing>
                          <wp:inline distT="0" distB="0" distL="0" distR="0" wp14:anchorId="4E5F1227" wp14:editId="30484BBE">
                            <wp:extent cx="152400" cy="133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hint="eastAsia"/>
                          <w:sz w:val="16"/>
                          <w:szCs w:val="16"/>
                        </w:rPr>
                        <w:t xml:space="preserve">「うれしい」　</w:t>
                      </w:r>
                      <w:r>
                        <w:rPr>
                          <w:noProof/>
                          <w:sz w:val="16"/>
                          <w:szCs w:val="16"/>
                        </w:rPr>
                        <w:drawing>
                          <wp:inline distT="0" distB="0" distL="0" distR="0" wp14:anchorId="608E8F3D" wp14:editId="581A017B">
                            <wp:extent cx="152400" cy="133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hint="eastAsia"/>
                          <w:sz w:val="16"/>
                          <w:szCs w:val="16"/>
                        </w:rPr>
                        <w:t>「いやだった」</w:t>
                      </w:r>
                    </w:p>
                    <w:p w:rsidR="00A850E8" w:rsidRDefault="00A850E8" w:rsidP="00A850E8">
                      <w:pPr>
                        <w:ind w:firstLineChars="98" w:firstLine="166"/>
                        <w:rPr>
                          <w:sz w:val="16"/>
                          <w:szCs w:val="16"/>
                        </w:rPr>
                      </w:pPr>
                      <w:r>
                        <w:rPr>
                          <w:sz w:val="16"/>
                          <w:szCs w:val="16"/>
                        </w:rPr>
                        <w:t>&lt;</w:t>
                      </w:r>
                      <w:r>
                        <w:rPr>
                          <w:rFonts w:hint="eastAsia"/>
                          <w:sz w:val="16"/>
                          <w:szCs w:val="16"/>
                        </w:rPr>
                        <w:t>Ａくんどうすればよかったか</w:t>
                      </w:r>
                      <w:r>
                        <w:rPr>
                          <w:sz w:val="16"/>
                          <w:szCs w:val="16"/>
                        </w:rPr>
                        <w:t>&gt;</w:t>
                      </w:r>
                    </w:p>
                    <w:p w:rsidR="00A850E8" w:rsidRDefault="00A850E8" w:rsidP="00A850E8">
                      <w:pPr>
                        <w:rPr>
                          <w:sz w:val="16"/>
                          <w:szCs w:val="16"/>
                        </w:rPr>
                      </w:pPr>
                      <w:r>
                        <w:rPr>
                          <w:rFonts w:hint="eastAsia"/>
                          <w:sz w:val="16"/>
                          <w:szCs w:val="16"/>
                        </w:rPr>
                        <w:t xml:space="preserve">　・ドンマイといえばよかった</w:t>
                      </w:r>
                    </w:p>
                    <w:p w:rsidR="00A850E8" w:rsidRDefault="00A850E8" w:rsidP="00A850E8">
                      <w:pPr>
                        <w:rPr>
                          <w:sz w:val="16"/>
                          <w:szCs w:val="16"/>
                        </w:rPr>
                      </w:pPr>
                      <w:r>
                        <w:rPr>
                          <w:rFonts w:hint="eastAsia"/>
                          <w:sz w:val="16"/>
                          <w:szCs w:val="16"/>
                        </w:rPr>
                        <w:t xml:space="preserve">　・だいじょうぶといえばよかった</w:t>
                      </w:r>
                    </w:p>
                    <w:p w:rsidR="00A850E8" w:rsidRPr="008B5C9A" w:rsidRDefault="00A850E8" w:rsidP="00A850E8">
                      <w:pPr>
                        <w:ind w:firstLineChars="98" w:firstLine="215"/>
                        <w:rPr>
                          <w:bdr w:val="single" w:sz="4" w:space="0" w:color="auto"/>
                        </w:rPr>
                      </w:pPr>
                      <w:r w:rsidRPr="008B5C9A">
                        <w:rPr>
                          <w:rFonts w:hint="eastAsia"/>
                          <w:bdr w:val="single" w:sz="4" w:space="0" w:color="auto"/>
                        </w:rPr>
                        <w:t>ポイント</w:t>
                      </w:r>
                    </w:p>
                    <w:p w:rsidR="00A850E8" w:rsidRPr="008B5C9A" w:rsidRDefault="00A850E8" w:rsidP="00A850E8">
                      <w:pPr>
                        <w:ind w:firstLineChars="98" w:firstLine="215"/>
                      </w:pPr>
                      <w:r w:rsidRPr="008B5C9A">
                        <w:rPr>
                          <w:rFonts w:hint="eastAsia"/>
                        </w:rPr>
                        <w:t>「ふわふわことばをつかうと</w:t>
                      </w:r>
                    </w:p>
                    <w:p w:rsidR="00A850E8" w:rsidRPr="008B5C9A" w:rsidRDefault="00A850E8" w:rsidP="00A850E8">
                      <w:pPr>
                        <w:ind w:firstLineChars="98" w:firstLine="215"/>
                      </w:pPr>
                      <w:r w:rsidRPr="008B5C9A">
                        <w:rPr>
                          <w:rFonts w:hint="eastAsia"/>
                        </w:rPr>
                        <w:t xml:space="preserve">　　たのしくあそべる」</w:t>
                      </w:r>
                    </w:p>
                    <w:p w:rsidR="00A850E8" w:rsidRPr="008B5C9A" w:rsidRDefault="00A850E8" w:rsidP="00A850E8">
                      <w:pPr>
                        <w:ind w:firstLineChars="49" w:firstLine="107"/>
                      </w:pPr>
                      <w:r w:rsidRPr="008B5C9A">
                        <w:rPr>
                          <w:rFonts w:hint="eastAsia"/>
                        </w:rPr>
                        <w:t>③やってみよう</w:t>
                      </w:r>
                    </w:p>
                    <w:p w:rsidR="00A850E8" w:rsidRPr="008B5C9A" w:rsidRDefault="00A850E8" w:rsidP="00A850E8">
                      <w:r w:rsidRPr="008B5C9A">
                        <w:rPr>
                          <w:rFonts w:hint="eastAsia"/>
                        </w:rPr>
                        <w:t xml:space="preserve">　「かじゅえんゲーム」</w:t>
                      </w:r>
                    </w:p>
                    <w:p w:rsidR="00A850E8" w:rsidRPr="008B5C9A" w:rsidRDefault="00A850E8" w:rsidP="00A850E8">
                      <w:pPr>
                        <w:rPr>
                          <w:sz w:val="18"/>
                          <w:szCs w:val="18"/>
                        </w:rPr>
                      </w:pPr>
                      <w:r w:rsidRPr="008B5C9A">
                        <w:rPr>
                          <w:rFonts w:hint="eastAsia"/>
                        </w:rPr>
                        <w:t xml:space="preserve">　　</w:t>
                      </w:r>
                      <w:r w:rsidRPr="008B5C9A">
                        <w:rPr>
                          <w:rFonts w:hint="eastAsia"/>
                          <w:sz w:val="18"/>
                          <w:szCs w:val="18"/>
                        </w:rPr>
                        <w:t>カラス→</w:t>
                      </w:r>
                      <w:r w:rsidRPr="008B5C9A">
                        <w:rPr>
                          <w:rFonts w:hint="eastAsia"/>
                          <w:sz w:val="18"/>
                          <w:szCs w:val="18"/>
                          <w:bdr w:val="single" w:sz="4" w:space="0" w:color="auto"/>
                        </w:rPr>
                        <w:t>ドンマイ</w:t>
                      </w:r>
                      <w:r w:rsidRPr="008B5C9A">
                        <w:rPr>
                          <w:rFonts w:hint="eastAsia"/>
                          <w:sz w:val="18"/>
                          <w:szCs w:val="18"/>
                        </w:rPr>
                        <w:t>・</w:t>
                      </w:r>
                      <w:r w:rsidRPr="008B5C9A">
                        <w:rPr>
                          <w:rFonts w:hint="eastAsia"/>
                          <w:sz w:val="18"/>
                          <w:szCs w:val="18"/>
                          <w:bdr w:val="single" w:sz="4" w:space="0" w:color="auto"/>
                        </w:rPr>
                        <w:t>ごめんね</w:t>
                      </w:r>
                    </w:p>
                    <w:p w:rsidR="00A850E8" w:rsidRPr="008B5C9A" w:rsidRDefault="00A850E8" w:rsidP="00A850E8">
                      <w:pPr>
                        <w:rPr>
                          <w:sz w:val="18"/>
                          <w:szCs w:val="18"/>
                        </w:rPr>
                      </w:pPr>
                      <w:r w:rsidRPr="008B5C9A">
                        <w:rPr>
                          <w:rFonts w:hint="eastAsia"/>
                          <w:sz w:val="18"/>
                          <w:szCs w:val="18"/>
                        </w:rPr>
                        <w:t xml:space="preserve">　　バスケット→</w:t>
                      </w:r>
                      <w:r w:rsidRPr="008B5C9A">
                        <w:rPr>
                          <w:rFonts w:hint="eastAsia"/>
                          <w:sz w:val="18"/>
                          <w:szCs w:val="18"/>
                          <w:bdr w:val="single" w:sz="4" w:space="0" w:color="auto"/>
                        </w:rPr>
                        <w:t>やったね</w:t>
                      </w:r>
                      <w:r w:rsidRPr="008B5C9A">
                        <w:rPr>
                          <w:rFonts w:hint="eastAsia"/>
                          <w:sz w:val="18"/>
                          <w:szCs w:val="18"/>
                        </w:rPr>
                        <w:t>・</w:t>
                      </w:r>
                      <w:r w:rsidRPr="008B5C9A">
                        <w:rPr>
                          <w:rFonts w:hint="eastAsia"/>
                          <w:sz w:val="18"/>
                          <w:szCs w:val="18"/>
                          <w:bdr w:val="single" w:sz="4" w:space="0" w:color="auto"/>
                        </w:rPr>
                        <w:t>ナイス</w:t>
                      </w:r>
                    </w:p>
                    <w:p w:rsidR="00A850E8" w:rsidRPr="008B5C9A" w:rsidRDefault="00A850E8" w:rsidP="00A850E8">
                      <w:pPr>
                        <w:rPr>
                          <w:sz w:val="18"/>
                          <w:szCs w:val="18"/>
                        </w:rPr>
                      </w:pPr>
                      <w:r w:rsidRPr="008B5C9A">
                        <w:rPr>
                          <w:rFonts w:hint="eastAsia"/>
                          <w:sz w:val="18"/>
                          <w:szCs w:val="18"/>
                        </w:rPr>
                        <w:t xml:space="preserve">　　いろ→</w:t>
                      </w:r>
                      <w:r w:rsidRPr="008B5C9A">
                        <w:rPr>
                          <w:rFonts w:hint="eastAsia"/>
                          <w:sz w:val="18"/>
                          <w:szCs w:val="18"/>
                          <w:bdr w:val="single" w:sz="4" w:space="0" w:color="auto"/>
                        </w:rPr>
                        <w:t>いいね</w:t>
                      </w:r>
                    </w:p>
                    <w:p w:rsidR="00A850E8" w:rsidRDefault="00A850E8" w:rsidP="00A850E8">
                      <w:r>
                        <w:t xml:space="preserve"> </w:t>
                      </w:r>
                      <w:r>
                        <w:rPr>
                          <w:rFonts w:hint="eastAsia"/>
                        </w:rPr>
                        <w:t>④ふりかえり</w:t>
                      </w:r>
                    </w:p>
                    <w:p w:rsidR="00A850E8" w:rsidRDefault="00A850E8" w:rsidP="00A850E8">
                      <w:r>
                        <w:rPr>
                          <w:rFonts w:hint="eastAsia"/>
                        </w:rPr>
                        <w:t>Ａ児→</w:t>
                      </w:r>
                    </w:p>
                    <w:p w:rsidR="00A850E8" w:rsidRPr="00077721" w:rsidRDefault="00A850E8" w:rsidP="00A850E8">
                      <w:r>
                        <w:rPr>
                          <w:rFonts w:hint="eastAsia"/>
                        </w:rPr>
                        <w:t>Ｂ児→　Ｃ児→</w:t>
                      </w:r>
                    </w:p>
                  </w:txbxContent>
                </v:textbox>
              </v:rect>
            </w:pict>
          </mc:Fallback>
        </mc:AlternateContent>
      </w:r>
    </w:p>
    <w:p w:rsidR="00A850E8" w:rsidRDefault="00A850E8" w:rsidP="00A850E8">
      <w:pPr>
        <w:ind w:left="1115" w:hangingChars="509" w:hanging="1115"/>
        <w:rPr>
          <w:rFonts w:ascii="ＭＳ 明朝"/>
          <w:color w:val="000000"/>
          <w:szCs w:val="21"/>
        </w:rPr>
      </w:pPr>
      <w:r>
        <w:rPr>
          <w:noProof/>
        </w:rPr>
        <mc:AlternateContent>
          <mc:Choice Requires="wps">
            <w:drawing>
              <wp:anchor distT="0" distB="0" distL="114300" distR="114300" simplePos="0" relativeHeight="251667456" behindDoc="0" locked="0" layoutInCell="1" allowOverlap="1" wp14:anchorId="6BB188E3" wp14:editId="14DD62A1">
                <wp:simplePos x="0" y="0"/>
                <wp:positionH relativeFrom="column">
                  <wp:posOffset>4375785</wp:posOffset>
                </wp:positionH>
                <wp:positionV relativeFrom="paragraph">
                  <wp:posOffset>0</wp:posOffset>
                </wp:positionV>
                <wp:extent cx="1325880" cy="1748790"/>
                <wp:effectExtent l="9525" t="5715" r="7620"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1748790"/>
                        </a:xfrm>
                        <a:prstGeom prst="rect">
                          <a:avLst/>
                        </a:prstGeom>
                        <a:solidFill>
                          <a:srgbClr val="FFFFFF"/>
                        </a:solidFill>
                        <a:ln w="9525">
                          <a:solidFill>
                            <a:srgbClr val="000000"/>
                          </a:solidFill>
                          <a:miter lim="800000"/>
                          <a:headEnd/>
                          <a:tailEnd/>
                        </a:ln>
                      </wps:spPr>
                      <wps:txbx>
                        <w:txbxContent>
                          <w:p w:rsidR="00A850E8" w:rsidRPr="00C14B9F" w:rsidRDefault="00A850E8" w:rsidP="00A850E8">
                            <w:pPr>
                              <w:ind w:firstLineChars="49" w:firstLine="83"/>
                              <w:rPr>
                                <w:sz w:val="16"/>
                                <w:szCs w:val="16"/>
                              </w:rPr>
                            </w:pPr>
                            <w:r w:rsidRPr="00E27457">
                              <w:rPr>
                                <w:rFonts w:hint="eastAsia"/>
                                <w:sz w:val="16"/>
                                <w:szCs w:val="16"/>
                                <w:bdr w:val="single" w:sz="4" w:space="0" w:color="auto"/>
                              </w:rPr>
                              <w:t>すごいね</w:t>
                            </w:r>
                            <w:r>
                              <w:rPr>
                                <w:rFonts w:hint="eastAsia"/>
                                <w:sz w:val="16"/>
                                <w:szCs w:val="16"/>
                              </w:rPr>
                              <w:t xml:space="preserve">　　</w:t>
                            </w:r>
                            <w:r w:rsidRPr="00E27457">
                              <w:rPr>
                                <w:rFonts w:hint="eastAsia"/>
                                <w:sz w:val="16"/>
                                <w:szCs w:val="16"/>
                                <w:bdr w:val="single" w:sz="4" w:space="0" w:color="auto"/>
                              </w:rPr>
                              <w:t>いいね</w:t>
                            </w:r>
                          </w:p>
                          <w:p w:rsidR="00A850E8" w:rsidRPr="00C14B9F" w:rsidRDefault="00A850E8" w:rsidP="00A850E8">
                            <w:pPr>
                              <w:ind w:firstLineChars="49" w:firstLine="83"/>
                              <w:rPr>
                                <w:sz w:val="16"/>
                                <w:szCs w:val="16"/>
                              </w:rPr>
                            </w:pPr>
                            <w:r w:rsidRPr="00E27457">
                              <w:rPr>
                                <w:rFonts w:hint="eastAsia"/>
                                <w:sz w:val="16"/>
                                <w:szCs w:val="16"/>
                                <w:bdr w:val="single" w:sz="4" w:space="0" w:color="auto"/>
                              </w:rPr>
                              <w:t>ナイス</w:t>
                            </w:r>
                            <w:r>
                              <w:rPr>
                                <w:rFonts w:hint="eastAsia"/>
                                <w:sz w:val="16"/>
                                <w:szCs w:val="16"/>
                              </w:rPr>
                              <w:t xml:space="preserve">　　　</w:t>
                            </w:r>
                            <w:r w:rsidRPr="00E27457">
                              <w:rPr>
                                <w:rFonts w:hint="eastAsia"/>
                                <w:sz w:val="16"/>
                                <w:szCs w:val="16"/>
                                <w:bdr w:val="single" w:sz="4" w:space="0" w:color="auto"/>
                              </w:rPr>
                              <w:t>がんばって</w:t>
                            </w:r>
                          </w:p>
                          <w:p w:rsidR="00A850E8" w:rsidRPr="00C14B9F" w:rsidRDefault="00A850E8" w:rsidP="00A850E8">
                            <w:pPr>
                              <w:ind w:firstLineChars="49" w:firstLine="83"/>
                              <w:rPr>
                                <w:sz w:val="16"/>
                                <w:szCs w:val="16"/>
                              </w:rPr>
                            </w:pPr>
                            <w:r w:rsidRPr="00E27457">
                              <w:rPr>
                                <w:rFonts w:hint="eastAsia"/>
                                <w:sz w:val="16"/>
                                <w:szCs w:val="16"/>
                                <w:bdr w:val="single" w:sz="4" w:space="0" w:color="auto"/>
                              </w:rPr>
                              <w:t>ドンマイ</w:t>
                            </w:r>
                            <w:r>
                              <w:rPr>
                                <w:rFonts w:hint="eastAsia"/>
                                <w:sz w:val="16"/>
                                <w:szCs w:val="16"/>
                              </w:rPr>
                              <w:t xml:space="preserve">　　</w:t>
                            </w:r>
                            <w:r w:rsidRPr="00E27457">
                              <w:rPr>
                                <w:rFonts w:hint="eastAsia"/>
                                <w:sz w:val="16"/>
                                <w:szCs w:val="16"/>
                                <w:bdr w:val="single" w:sz="4" w:space="0" w:color="auto"/>
                              </w:rPr>
                              <w:t>じょうずだね</w:t>
                            </w:r>
                          </w:p>
                          <w:p w:rsidR="00A850E8" w:rsidRPr="00C14B9F" w:rsidRDefault="00A850E8" w:rsidP="00A850E8">
                            <w:pPr>
                              <w:ind w:firstLineChars="49" w:firstLine="83"/>
                              <w:rPr>
                                <w:sz w:val="16"/>
                                <w:szCs w:val="16"/>
                              </w:rPr>
                            </w:pPr>
                            <w:r w:rsidRPr="00E27457">
                              <w:rPr>
                                <w:rFonts w:hint="eastAsia"/>
                                <w:sz w:val="16"/>
                                <w:szCs w:val="16"/>
                                <w:bdr w:val="single" w:sz="4" w:space="0" w:color="auto"/>
                              </w:rPr>
                              <w:t>ありがとう</w:t>
                            </w:r>
                            <w:r>
                              <w:rPr>
                                <w:rFonts w:hint="eastAsia"/>
                                <w:sz w:val="16"/>
                                <w:szCs w:val="16"/>
                              </w:rPr>
                              <w:t xml:space="preserve">　</w:t>
                            </w:r>
                            <w:r w:rsidRPr="00E27457">
                              <w:rPr>
                                <w:rFonts w:hint="eastAsia"/>
                                <w:sz w:val="16"/>
                                <w:szCs w:val="16"/>
                                <w:bdr w:val="single" w:sz="4" w:space="0" w:color="auto"/>
                              </w:rPr>
                              <w:t>だいじょうぶ</w:t>
                            </w:r>
                          </w:p>
                          <w:p w:rsidR="00A850E8" w:rsidRPr="00C14B9F" w:rsidRDefault="00A850E8" w:rsidP="00A850E8">
                            <w:pPr>
                              <w:ind w:firstLineChars="49" w:firstLine="83"/>
                              <w:rPr>
                                <w:sz w:val="16"/>
                                <w:szCs w:val="16"/>
                              </w:rPr>
                            </w:pPr>
                            <w:r w:rsidRPr="00E27457">
                              <w:rPr>
                                <w:rFonts w:hint="eastAsia"/>
                                <w:sz w:val="16"/>
                                <w:szCs w:val="16"/>
                                <w:bdr w:val="single" w:sz="4" w:space="0" w:color="auto"/>
                              </w:rPr>
                              <w:t>ごめんね</w:t>
                            </w:r>
                            <w:r>
                              <w:rPr>
                                <w:rFonts w:hint="eastAsia"/>
                                <w:sz w:val="16"/>
                                <w:szCs w:val="16"/>
                              </w:rPr>
                              <w:t xml:space="preserve">　　　　　　　など</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188E3" id="Rectangle 25" o:spid="_x0000_s1048" style="position:absolute;left:0;text-align:left;margin-left:344.55pt;margin-top:0;width:104.4pt;height:13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">
                <v:textbox style="layout-flow:vertical-ideographic" inset="5.85pt,.7pt,5.85pt,.7pt">
                  <w:txbxContent>
                    <w:p w:rsidR="00A850E8" w:rsidRPr="00C14B9F" w:rsidRDefault="00A850E8" w:rsidP="00A850E8">
                      <w:pPr>
                        <w:ind w:firstLineChars="49" w:firstLine="83"/>
                        <w:rPr>
                          <w:sz w:val="16"/>
                          <w:szCs w:val="16"/>
                        </w:rPr>
                      </w:pPr>
                      <w:r w:rsidRPr="00E27457">
                        <w:rPr>
                          <w:rFonts w:hint="eastAsia"/>
                          <w:sz w:val="16"/>
                          <w:szCs w:val="16"/>
                          <w:bdr w:val="single" w:sz="4" w:space="0" w:color="auto"/>
                        </w:rPr>
                        <w:t>すごいね</w:t>
                      </w:r>
                      <w:r>
                        <w:rPr>
                          <w:rFonts w:hint="eastAsia"/>
                          <w:sz w:val="16"/>
                          <w:szCs w:val="16"/>
                        </w:rPr>
                        <w:t xml:space="preserve">　　</w:t>
                      </w:r>
                      <w:r w:rsidRPr="00E27457">
                        <w:rPr>
                          <w:rFonts w:hint="eastAsia"/>
                          <w:sz w:val="16"/>
                          <w:szCs w:val="16"/>
                          <w:bdr w:val="single" w:sz="4" w:space="0" w:color="auto"/>
                        </w:rPr>
                        <w:t>いいね</w:t>
                      </w:r>
                    </w:p>
                    <w:p w:rsidR="00A850E8" w:rsidRPr="00C14B9F" w:rsidRDefault="00A850E8" w:rsidP="00A850E8">
                      <w:pPr>
                        <w:ind w:firstLineChars="49" w:firstLine="83"/>
                        <w:rPr>
                          <w:sz w:val="16"/>
                          <w:szCs w:val="16"/>
                        </w:rPr>
                      </w:pPr>
                      <w:r w:rsidRPr="00E27457">
                        <w:rPr>
                          <w:rFonts w:hint="eastAsia"/>
                          <w:sz w:val="16"/>
                          <w:szCs w:val="16"/>
                          <w:bdr w:val="single" w:sz="4" w:space="0" w:color="auto"/>
                        </w:rPr>
                        <w:t>ナイス</w:t>
                      </w:r>
                      <w:r>
                        <w:rPr>
                          <w:rFonts w:hint="eastAsia"/>
                          <w:sz w:val="16"/>
                          <w:szCs w:val="16"/>
                        </w:rPr>
                        <w:t xml:space="preserve">　　　</w:t>
                      </w:r>
                      <w:r w:rsidRPr="00E27457">
                        <w:rPr>
                          <w:rFonts w:hint="eastAsia"/>
                          <w:sz w:val="16"/>
                          <w:szCs w:val="16"/>
                          <w:bdr w:val="single" w:sz="4" w:space="0" w:color="auto"/>
                        </w:rPr>
                        <w:t>がんばって</w:t>
                      </w:r>
                    </w:p>
                    <w:p w:rsidR="00A850E8" w:rsidRPr="00C14B9F" w:rsidRDefault="00A850E8" w:rsidP="00A850E8">
                      <w:pPr>
                        <w:ind w:firstLineChars="49" w:firstLine="83"/>
                        <w:rPr>
                          <w:sz w:val="16"/>
                          <w:szCs w:val="16"/>
                        </w:rPr>
                      </w:pPr>
                      <w:r w:rsidRPr="00E27457">
                        <w:rPr>
                          <w:rFonts w:hint="eastAsia"/>
                          <w:sz w:val="16"/>
                          <w:szCs w:val="16"/>
                          <w:bdr w:val="single" w:sz="4" w:space="0" w:color="auto"/>
                        </w:rPr>
                        <w:t>ドンマイ</w:t>
                      </w:r>
                      <w:r>
                        <w:rPr>
                          <w:rFonts w:hint="eastAsia"/>
                          <w:sz w:val="16"/>
                          <w:szCs w:val="16"/>
                        </w:rPr>
                        <w:t xml:space="preserve">　　</w:t>
                      </w:r>
                      <w:r w:rsidRPr="00E27457">
                        <w:rPr>
                          <w:rFonts w:hint="eastAsia"/>
                          <w:sz w:val="16"/>
                          <w:szCs w:val="16"/>
                          <w:bdr w:val="single" w:sz="4" w:space="0" w:color="auto"/>
                        </w:rPr>
                        <w:t>じょうずだね</w:t>
                      </w:r>
                    </w:p>
                    <w:p w:rsidR="00A850E8" w:rsidRPr="00C14B9F" w:rsidRDefault="00A850E8" w:rsidP="00A850E8">
                      <w:pPr>
                        <w:ind w:firstLineChars="49" w:firstLine="83"/>
                        <w:rPr>
                          <w:sz w:val="16"/>
                          <w:szCs w:val="16"/>
                        </w:rPr>
                      </w:pPr>
                      <w:r w:rsidRPr="00E27457">
                        <w:rPr>
                          <w:rFonts w:hint="eastAsia"/>
                          <w:sz w:val="16"/>
                          <w:szCs w:val="16"/>
                          <w:bdr w:val="single" w:sz="4" w:space="0" w:color="auto"/>
                        </w:rPr>
                        <w:t>ありがとう</w:t>
                      </w:r>
                      <w:r>
                        <w:rPr>
                          <w:rFonts w:hint="eastAsia"/>
                          <w:sz w:val="16"/>
                          <w:szCs w:val="16"/>
                        </w:rPr>
                        <w:t xml:space="preserve">　</w:t>
                      </w:r>
                      <w:r w:rsidRPr="00E27457">
                        <w:rPr>
                          <w:rFonts w:hint="eastAsia"/>
                          <w:sz w:val="16"/>
                          <w:szCs w:val="16"/>
                          <w:bdr w:val="single" w:sz="4" w:space="0" w:color="auto"/>
                        </w:rPr>
                        <w:t>だいじょうぶ</w:t>
                      </w:r>
                    </w:p>
                    <w:p w:rsidR="00A850E8" w:rsidRPr="00C14B9F" w:rsidRDefault="00A850E8" w:rsidP="00A850E8">
                      <w:pPr>
                        <w:ind w:firstLineChars="49" w:firstLine="83"/>
                        <w:rPr>
                          <w:sz w:val="16"/>
                          <w:szCs w:val="16"/>
                        </w:rPr>
                      </w:pPr>
                      <w:r w:rsidRPr="00E27457">
                        <w:rPr>
                          <w:rFonts w:hint="eastAsia"/>
                          <w:sz w:val="16"/>
                          <w:szCs w:val="16"/>
                          <w:bdr w:val="single" w:sz="4" w:space="0" w:color="auto"/>
                        </w:rPr>
                        <w:t>ごめんね</w:t>
                      </w:r>
                      <w:r>
                        <w:rPr>
                          <w:rFonts w:hint="eastAsia"/>
                          <w:sz w:val="16"/>
                          <w:szCs w:val="16"/>
                        </w:rPr>
                        <w:t xml:space="preserve">　　　　　　　など</w:t>
                      </w:r>
                    </w:p>
                  </w:txbxContent>
                </v:textbox>
              </v:rect>
            </w:pict>
          </mc:Fallback>
        </mc:AlternateContent>
      </w:r>
      <w:r>
        <w:rPr>
          <w:noProof/>
        </w:rPr>
        <mc:AlternateContent>
          <mc:Choice Requires="wpg">
            <w:drawing>
              <wp:anchor distT="0" distB="0" distL="114300" distR="114300" simplePos="0" relativeHeight="251670528" behindDoc="0" locked="0" layoutInCell="1" allowOverlap="1" wp14:anchorId="0C1D7F33" wp14:editId="62A590A8">
                <wp:simplePos x="0" y="0"/>
                <wp:positionH relativeFrom="column">
                  <wp:posOffset>3615690</wp:posOffset>
                </wp:positionH>
                <wp:positionV relativeFrom="paragraph">
                  <wp:posOffset>0</wp:posOffset>
                </wp:positionV>
                <wp:extent cx="450215" cy="1485900"/>
                <wp:effectExtent l="11430" t="5715" r="5080" b="13335"/>
                <wp:wrapNone/>
                <wp:docPr id="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1485900"/>
                          <a:chOff x="6828" y="2034"/>
                          <a:chExt cx="709" cy="2340"/>
                        </a:xfrm>
                      </wpg:grpSpPr>
                      <wps:wsp>
                        <wps:cNvPr id="7" name="Oval 27"/>
                        <wps:cNvSpPr>
                          <a:spLocks noChangeArrowheads="1"/>
                        </wps:cNvSpPr>
                        <wps:spPr bwMode="auto">
                          <a:xfrm>
                            <a:off x="6828" y="2034"/>
                            <a:ext cx="709" cy="1080"/>
                          </a:xfrm>
                          <a:prstGeom prst="ellipse">
                            <a:avLst/>
                          </a:prstGeom>
                          <a:solidFill>
                            <a:srgbClr val="FFFFFF"/>
                          </a:solidFill>
                          <a:ln w="9525">
                            <a:solidFill>
                              <a:srgbClr val="000000"/>
                            </a:solidFill>
                            <a:round/>
                            <a:headEnd/>
                            <a:tailEnd/>
                          </a:ln>
                        </wps:spPr>
                        <wps:txbx>
                          <w:txbxContent>
                            <w:p w:rsidR="00A850E8" w:rsidRPr="00077721" w:rsidRDefault="00A850E8" w:rsidP="00A850E8">
                              <w:pPr>
                                <w:rPr>
                                  <w:sz w:val="18"/>
                                  <w:szCs w:val="18"/>
                                </w:rPr>
                              </w:pPr>
                              <w:r w:rsidRPr="00077721">
                                <w:rPr>
                                  <w:rFonts w:hint="eastAsia"/>
                                  <w:sz w:val="18"/>
                                  <w:szCs w:val="18"/>
                                </w:rPr>
                                <w:t>Ａくん</w:t>
                              </w:r>
                            </w:p>
                          </w:txbxContent>
                        </wps:txbx>
                        <wps:bodyPr rot="0" vert="eaVert" wrap="square" lIns="74295" tIns="8890" rIns="74295" bIns="8890" anchor="t" anchorCtr="0" upright="1">
                          <a:noAutofit/>
                        </wps:bodyPr>
                      </wps:wsp>
                      <wps:wsp>
                        <wps:cNvPr id="8" name="Oval 28"/>
                        <wps:cNvSpPr>
                          <a:spLocks noChangeArrowheads="1"/>
                        </wps:cNvSpPr>
                        <wps:spPr bwMode="auto">
                          <a:xfrm>
                            <a:off x="6828" y="3294"/>
                            <a:ext cx="709" cy="1080"/>
                          </a:xfrm>
                          <a:prstGeom prst="ellipse">
                            <a:avLst/>
                          </a:prstGeom>
                          <a:solidFill>
                            <a:srgbClr val="FFFFFF"/>
                          </a:solidFill>
                          <a:ln w="9525">
                            <a:solidFill>
                              <a:srgbClr val="000000"/>
                            </a:solidFill>
                            <a:round/>
                            <a:headEnd/>
                            <a:tailEnd/>
                          </a:ln>
                        </wps:spPr>
                        <wps:txbx>
                          <w:txbxContent>
                            <w:p w:rsidR="00A850E8" w:rsidRPr="00077721" w:rsidRDefault="00A850E8" w:rsidP="00A850E8">
                              <w:pPr>
                                <w:rPr>
                                  <w:sz w:val="18"/>
                                  <w:szCs w:val="18"/>
                                </w:rPr>
                              </w:pPr>
                              <w:r>
                                <w:rPr>
                                  <w:rFonts w:hint="eastAsia"/>
                                  <w:sz w:val="18"/>
                                  <w:szCs w:val="18"/>
                                </w:rPr>
                                <w:t>Ｂ</w:t>
                              </w:r>
                              <w:r w:rsidRPr="00077721">
                                <w:rPr>
                                  <w:rFonts w:hint="eastAsia"/>
                                  <w:sz w:val="18"/>
                                  <w:szCs w:val="18"/>
                                </w:rPr>
                                <w:t>くん</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D7F33" id="Group 26" o:spid="_x0000_s1049" style="position:absolute;left:0;text-align:left;margin-left:284.7pt;margin-top:0;width:35.45pt;height:117pt;z-index:251670528" coordorigin="6828,2034" coordsize="70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">
                <v:oval id="Oval 27" o:spid="_x0000_s1050" style="position:absolute;left:6828;top:2034;width:70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">
                  <v:textbox style="layout-flow:vertical-ideographic" inset="5.85pt,.7pt,5.85pt,.7pt">
                    <w:txbxContent>
                      <w:p w:rsidR="00A850E8" w:rsidRPr="00077721" w:rsidRDefault="00A850E8" w:rsidP="00A850E8">
                        <w:pPr>
                          <w:rPr>
                            <w:sz w:val="18"/>
                            <w:szCs w:val="18"/>
                          </w:rPr>
                        </w:pPr>
                        <w:r w:rsidRPr="00077721">
                          <w:rPr>
                            <w:rFonts w:hint="eastAsia"/>
                            <w:sz w:val="18"/>
                            <w:szCs w:val="18"/>
                          </w:rPr>
                          <w:t>Ａくん</w:t>
                        </w:r>
                      </w:p>
                    </w:txbxContent>
                  </v:textbox>
                </v:oval>
                <v:oval id="Oval 28" o:spid="_x0000_s1051" style="position:absolute;left:6828;top:3294;width:70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">
                  <v:textbox style="layout-flow:vertical-ideographic" inset="5.85pt,.7pt,5.85pt,.7pt">
                    <w:txbxContent>
                      <w:p w:rsidR="00A850E8" w:rsidRPr="00077721" w:rsidRDefault="00A850E8" w:rsidP="00A850E8">
                        <w:pPr>
                          <w:rPr>
                            <w:sz w:val="18"/>
                            <w:szCs w:val="18"/>
                          </w:rPr>
                        </w:pPr>
                        <w:r>
                          <w:rPr>
                            <w:rFonts w:hint="eastAsia"/>
                            <w:sz w:val="18"/>
                            <w:szCs w:val="18"/>
                          </w:rPr>
                          <w:t>Ｂ</w:t>
                        </w:r>
                        <w:r w:rsidRPr="00077721">
                          <w:rPr>
                            <w:rFonts w:hint="eastAsia"/>
                            <w:sz w:val="18"/>
                            <w:szCs w:val="18"/>
                          </w:rPr>
                          <w:t>くん</w:t>
                        </w:r>
                      </w:p>
                    </w:txbxContent>
                  </v:textbox>
                </v:oval>
              </v:group>
            </w:pict>
          </mc:Fallback>
        </mc:AlternateContent>
      </w:r>
    </w:p>
    <w:p w:rsidR="00A850E8" w:rsidRDefault="00A850E8" w:rsidP="00A850E8">
      <w:pPr>
        <w:ind w:left="1115" w:hangingChars="509" w:hanging="1115"/>
        <w:rPr>
          <w:rFonts w:ascii="ＭＳ 明朝"/>
          <w:color w:val="000000"/>
          <w:szCs w:val="21"/>
        </w:rPr>
      </w:pPr>
      <w:r>
        <w:rPr>
          <w:noProof/>
        </w:rPr>
        <mc:AlternateContent>
          <mc:Choice Requires="wpg">
            <w:drawing>
              <wp:anchor distT="0" distB="0" distL="114300" distR="114300" simplePos="0" relativeHeight="251668480" behindDoc="0" locked="0" layoutInCell="1" allowOverlap="1" wp14:anchorId="04AB61AA" wp14:editId="3DCE6810">
                <wp:simplePos x="0" y="0"/>
                <wp:positionH relativeFrom="column">
                  <wp:posOffset>3284220</wp:posOffset>
                </wp:positionH>
                <wp:positionV relativeFrom="paragraph">
                  <wp:posOffset>203835</wp:posOffset>
                </wp:positionV>
                <wp:extent cx="139065" cy="685800"/>
                <wp:effectExtent l="60960" t="28575" r="9525" b="28575"/>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685800"/>
                          <a:chOff x="5295" y="7434"/>
                          <a:chExt cx="438" cy="1080"/>
                        </a:xfrm>
                      </wpg:grpSpPr>
                      <wps:wsp>
                        <wps:cNvPr id="3" name="Line 30"/>
                        <wps:cNvCnPr>
                          <a:cxnSpLocks noChangeShapeType="1"/>
                        </wps:cNvCnPr>
                        <wps:spPr bwMode="auto">
                          <a:xfrm flipH="1" flipV="1">
                            <a:off x="5295" y="7434"/>
                            <a:ext cx="438"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flipH="1">
                            <a:off x="5295" y="7614"/>
                            <a:ext cx="417"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6A093A" id="Group 29" o:spid="_x0000_s1026" style="position:absolute;left:0;text-align:left;margin-left:258.6pt;margin-top:16.05pt;width:10.95pt;height:54pt;z-index:251668480" coordorigin="5295,7434" coordsize="438,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">
                <v:line id="Line 30" o:spid="_x0000_s1027" style="position:absolute;flip:x y;visibility:visible;mso-wrap-style:square" from="5295,7434" to="5733,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d8wwAAANoAAAAPAAAAZHJzL2Rvd25yZXYueG1sRI9Ba8JA&#10;FITvBf/D8gRvzcYW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aw3nfMMAAADaAAAADwAA&#10;AAAAAAAAAAAAAAAHAgAAZHJzL2Rvd25yZXYueG1sUEsFBgAAAAADAAMAtwAAAPcCAAAAAA==&#10;">
                  <v:stroke endarrow="block"/>
                </v:line>
                <v:line id="Line 31" o:spid="_x0000_s1028" style="position:absolute;flip:x;visibility:visible;mso-wrap-style:square" from="5295,7614" to="5712,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group>
            </w:pict>
          </mc:Fallback>
        </mc:AlternateContent>
      </w:r>
    </w:p>
    <w:p w:rsidR="00A850E8" w:rsidRDefault="00A850E8" w:rsidP="00A850E8">
      <w:pPr>
        <w:ind w:left="1115" w:hangingChars="509" w:hanging="1115"/>
        <w:rPr>
          <w:rFonts w:ascii="ＭＳ 明朝"/>
          <w:color w:val="000000"/>
          <w:szCs w:val="21"/>
        </w:rPr>
      </w:pPr>
    </w:p>
    <w:p w:rsidR="00A850E8" w:rsidRDefault="00A850E8" w:rsidP="00A850E8">
      <w:pPr>
        <w:ind w:left="1115" w:hangingChars="509" w:hanging="1115"/>
        <w:rPr>
          <w:rFonts w:ascii="ＭＳ 明朝"/>
          <w:color w:val="000000"/>
          <w:szCs w:val="21"/>
        </w:rPr>
      </w:pPr>
    </w:p>
    <w:p w:rsidR="00A850E8" w:rsidRDefault="00A850E8" w:rsidP="00A850E8">
      <w:pPr>
        <w:ind w:left="1115" w:hangingChars="509" w:hanging="1115"/>
        <w:rPr>
          <w:rFonts w:ascii="ＭＳ 明朝"/>
          <w:color w:val="000000"/>
          <w:szCs w:val="21"/>
        </w:rPr>
      </w:pPr>
    </w:p>
    <w:p w:rsidR="00A850E8" w:rsidRDefault="00A850E8" w:rsidP="00A850E8">
      <w:pPr>
        <w:ind w:left="1115" w:hangingChars="509" w:hanging="1115"/>
        <w:rPr>
          <w:rFonts w:ascii="ＭＳ 明朝"/>
          <w:color w:val="000000"/>
          <w:szCs w:val="21"/>
        </w:rPr>
      </w:pPr>
    </w:p>
    <w:p w:rsidR="00A850E8" w:rsidRDefault="00A850E8" w:rsidP="00A850E8">
      <w:pPr>
        <w:ind w:left="1115" w:hangingChars="509" w:hanging="1115"/>
        <w:rPr>
          <w:rFonts w:ascii="ＭＳ 明朝"/>
          <w:color w:val="000000"/>
          <w:szCs w:val="21"/>
        </w:rPr>
      </w:pPr>
    </w:p>
    <w:p w:rsidR="00A850E8" w:rsidRDefault="00A850E8" w:rsidP="00A850E8">
      <w:pPr>
        <w:ind w:left="1115" w:hangingChars="509" w:hanging="1115"/>
        <w:rPr>
          <w:rFonts w:ascii="ＭＳ 明朝"/>
          <w:color w:val="000000"/>
          <w:szCs w:val="21"/>
        </w:rPr>
      </w:pPr>
    </w:p>
    <w:p w:rsidR="00A850E8" w:rsidRDefault="00A850E8" w:rsidP="00A850E8">
      <w:pPr>
        <w:ind w:left="1115" w:hangingChars="509" w:hanging="1115"/>
        <w:rPr>
          <w:rFonts w:ascii="ＭＳ 明朝"/>
          <w:color w:val="000000"/>
          <w:szCs w:val="21"/>
        </w:rPr>
      </w:pPr>
    </w:p>
    <w:p w:rsidR="00A850E8" w:rsidRPr="002B348A" w:rsidRDefault="00A850E8" w:rsidP="00A850E8">
      <w:pPr>
        <w:ind w:left="1115" w:hangingChars="509" w:hanging="1115"/>
        <w:rPr>
          <w:rFonts w:ascii="ＭＳ 明朝"/>
          <w:color w:val="000000"/>
          <w:szCs w:val="21"/>
        </w:rPr>
      </w:pPr>
      <w:r w:rsidRPr="002B348A">
        <w:rPr>
          <w:rFonts w:ascii="ＭＳ 明朝" w:hAnsi="ＭＳ 明朝" w:hint="eastAsia"/>
          <w:color w:val="000000"/>
          <w:szCs w:val="21"/>
        </w:rPr>
        <w:t>（４）授業観察の視点</w:t>
      </w:r>
    </w:p>
    <w:p w:rsidR="00A850E8" w:rsidRPr="002B348A" w:rsidRDefault="00A850E8" w:rsidP="00A850E8">
      <w:pPr>
        <w:ind w:left="1115" w:hangingChars="509" w:hanging="1115"/>
        <w:rPr>
          <w:rFonts w:ascii="ＭＳ 明朝"/>
          <w:color w:val="000000"/>
          <w:szCs w:val="21"/>
        </w:rPr>
      </w:pPr>
      <w:r w:rsidRPr="002B348A">
        <w:rPr>
          <w:rFonts w:ascii="ＭＳ 明朝" w:hAnsi="ＭＳ 明朝" w:hint="eastAsia"/>
          <w:color w:val="000000"/>
          <w:szCs w:val="21"/>
        </w:rPr>
        <w:t>＜目標＞</w:t>
      </w:r>
    </w:p>
    <w:p w:rsidR="00A850E8" w:rsidRPr="00C7673A" w:rsidRDefault="00A850E8" w:rsidP="00A850E8">
      <w:pPr>
        <w:ind w:left="1115" w:hangingChars="509" w:hanging="1115"/>
        <w:rPr>
          <w:rFonts w:ascii="ＭＳ 明朝"/>
          <w:color w:val="0000FF"/>
          <w:szCs w:val="21"/>
        </w:rPr>
      </w:pPr>
      <w:r w:rsidRPr="00C7673A">
        <w:rPr>
          <w:rFonts w:ascii="ＭＳ 明朝" w:hAnsi="ＭＳ 明朝" w:hint="eastAsia"/>
          <w:color w:val="0000FF"/>
          <w:szCs w:val="21"/>
        </w:rPr>
        <w:t>・</w:t>
      </w:r>
      <w:r w:rsidRPr="00373341">
        <w:rPr>
          <w:rFonts w:ascii="ＭＳ 明朝" w:hAnsi="ＭＳ 明朝" w:hint="eastAsia"/>
          <w:color w:val="000000"/>
          <w:szCs w:val="21"/>
        </w:rPr>
        <w:t>単元の目標、本時の目標のそれぞれに一貫性をもたせていたか。</w:t>
      </w:r>
    </w:p>
    <w:p w:rsidR="00A850E8" w:rsidRPr="00517128" w:rsidRDefault="00A850E8" w:rsidP="00A850E8">
      <w:pPr>
        <w:ind w:left="1115" w:hangingChars="509" w:hanging="1115"/>
        <w:rPr>
          <w:rFonts w:ascii="ＭＳ 明朝"/>
          <w:color w:val="FF0000"/>
          <w:szCs w:val="21"/>
        </w:rPr>
      </w:pPr>
    </w:p>
    <w:p w:rsidR="00A850E8" w:rsidRPr="002B348A" w:rsidRDefault="00A850E8" w:rsidP="00A850E8">
      <w:pPr>
        <w:ind w:left="1115" w:hangingChars="509" w:hanging="1115"/>
        <w:rPr>
          <w:rFonts w:ascii="ＭＳ 明朝"/>
          <w:color w:val="000000"/>
          <w:szCs w:val="21"/>
        </w:rPr>
      </w:pPr>
      <w:r w:rsidRPr="002B348A">
        <w:rPr>
          <w:rFonts w:ascii="ＭＳ 明朝" w:hAnsi="ＭＳ 明朝" w:hint="eastAsia"/>
          <w:color w:val="000000"/>
          <w:szCs w:val="21"/>
        </w:rPr>
        <w:t>＜展開＞</w:t>
      </w:r>
    </w:p>
    <w:p w:rsidR="00A850E8" w:rsidRPr="009D05F1" w:rsidRDefault="00A850E8" w:rsidP="00A850E8">
      <w:pPr>
        <w:ind w:left="1115" w:hangingChars="509" w:hanging="1115"/>
        <w:rPr>
          <w:rFonts w:ascii="ＭＳ 明朝"/>
          <w:color w:val="000000"/>
          <w:szCs w:val="21"/>
        </w:rPr>
      </w:pPr>
      <w:r w:rsidRPr="009D05F1">
        <w:rPr>
          <w:rFonts w:ascii="ＭＳ 明朝" w:hAnsi="ＭＳ 明朝" w:hint="eastAsia"/>
          <w:color w:val="000000"/>
          <w:szCs w:val="21"/>
        </w:rPr>
        <w:t>・「本時の目標」を達成するための学習活動となっていたか。</w:t>
      </w:r>
    </w:p>
    <w:p w:rsidR="00A850E8" w:rsidRPr="001D639D" w:rsidRDefault="00A850E8" w:rsidP="00A850E8">
      <w:pPr>
        <w:ind w:left="1115" w:hangingChars="509" w:hanging="1115"/>
        <w:rPr>
          <w:rFonts w:ascii="ＭＳ 明朝"/>
          <w:color w:val="000000"/>
          <w:szCs w:val="21"/>
        </w:rPr>
      </w:pPr>
      <w:r w:rsidRPr="001D639D">
        <w:rPr>
          <w:rFonts w:ascii="ＭＳ 明朝" w:hAnsi="ＭＳ 明朝" w:hint="eastAsia"/>
          <w:color w:val="000000"/>
          <w:szCs w:val="21"/>
        </w:rPr>
        <w:t>・</w:t>
      </w:r>
      <w:r w:rsidRPr="001D639D">
        <w:rPr>
          <w:rFonts w:hint="eastAsia"/>
          <w:color w:val="000000"/>
          <w:szCs w:val="21"/>
        </w:rPr>
        <w:t>児童・生徒の発達段階や学習状況、障害特性を踏まえた授業展開になっていたか</w:t>
      </w:r>
      <w:r w:rsidRPr="001D639D">
        <w:rPr>
          <w:rFonts w:ascii="ＭＳ 明朝" w:hAnsi="ＭＳ 明朝" w:hint="eastAsia"/>
          <w:color w:val="000000"/>
          <w:szCs w:val="21"/>
        </w:rPr>
        <w:t>。</w:t>
      </w:r>
    </w:p>
    <w:p w:rsidR="00A850E8" w:rsidRPr="00156324" w:rsidRDefault="00A850E8" w:rsidP="00A850E8">
      <w:pPr>
        <w:ind w:left="1115" w:hangingChars="509" w:hanging="1115"/>
        <w:rPr>
          <w:rFonts w:ascii="ＭＳ 明朝"/>
          <w:color w:val="000000"/>
          <w:szCs w:val="21"/>
        </w:rPr>
      </w:pPr>
      <w:r w:rsidRPr="00156324">
        <w:rPr>
          <w:rFonts w:ascii="ＭＳ 明朝" w:hint="eastAsia"/>
          <w:color w:val="000000"/>
          <w:szCs w:val="21"/>
        </w:rPr>
        <w:t>・Ｔ２との連携は適切であったか。</w:t>
      </w:r>
    </w:p>
    <w:p w:rsidR="00A850E8" w:rsidRPr="00517128" w:rsidRDefault="00A850E8" w:rsidP="00A850E8">
      <w:pPr>
        <w:ind w:left="1115" w:hangingChars="509" w:hanging="1115"/>
        <w:rPr>
          <w:rFonts w:ascii="ＭＳ 明朝"/>
          <w:color w:val="FF0000"/>
          <w:szCs w:val="21"/>
        </w:rPr>
      </w:pPr>
    </w:p>
    <w:p w:rsidR="00A850E8" w:rsidRPr="002B348A" w:rsidRDefault="00A850E8" w:rsidP="00A850E8">
      <w:pPr>
        <w:ind w:left="1115" w:hangingChars="509" w:hanging="1115"/>
        <w:rPr>
          <w:rFonts w:ascii="ＭＳ 明朝"/>
          <w:color w:val="000000"/>
          <w:szCs w:val="21"/>
        </w:rPr>
      </w:pPr>
      <w:r w:rsidRPr="002B348A">
        <w:rPr>
          <w:rFonts w:ascii="ＭＳ 明朝" w:hAnsi="ＭＳ 明朝" w:hint="eastAsia"/>
          <w:color w:val="000000"/>
          <w:szCs w:val="21"/>
        </w:rPr>
        <w:t>＜</w:t>
      </w:r>
      <w:r>
        <w:rPr>
          <w:rFonts w:ascii="ＭＳ 明朝" w:hAnsi="ＭＳ 明朝" w:hint="eastAsia"/>
          <w:color w:val="000000"/>
          <w:szCs w:val="21"/>
        </w:rPr>
        <w:t>学習活動・</w:t>
      </w:r>
      <w:r w:rsidRPr="002B348A">
        <w:rPr>
          <w:rFonts w:ascii="ＭＳ 明朝" w:hAnsi="ＭＳ 明朝" w:hint="eastAsia"/>
          <w:color w:val="000000"/>
          <w:szCs w:val="21"/>
        </w:rPr>
        <w:t>指導上の留意点＞</w:t>
      </w:r>
    </w:p>
    <w:p w:rsidR="00A850E8" w:rsidRPr="000D0131" w:rsidRDefault="00A850E8" w:rsidP="00A850E8">
      <w:pPr>
        <w:ind w:left="1115" w:hangingChars="509" w:hanging="1115"/>
        <w:rPr>
          <w:rFonts w:ascii="ＭＳ 明朝"/>
          <w:color w:val="000000"/>
          <w:szCs w:val="21"/>
        </w:rPr>
      </w:pPr>
      <w:r w:rsidRPr="00C7673A">
        <w:rPr>
          <w:rFonts w:ascii="ＭＳ 明朝" w:hAnsi="ＭＳ 明朝" w:hint="eastAsia"/>
          <w:color w:val="0000FF"/>
          <w:szCs w:val="21"/>
        </w:rPr>
        <w:t>・</w:t>
      </w:r>
      <w:r>
        <w:rPr>
          <w:rFonts w:ascii="ＭＳ 明朝" w:hAnsi="ＭＳ 明朝" w:hint="eastAsia"/>
          <w:color w:val="000000"/>
          <w:szCs w:val="21"/>
        </w:rPr>
        <w:t>ねらいを達成するために適切な教材であったか。</w:t>
      </w:r>
    </w:p>
    <w:p w:rsidR="00A850E8" w:rsidRPr="009D05F1" w:rsidRDefault="00A850E8" w:rsidP="00A850E8">
      <w:pPr>
        <w:ind w:left="1115" w:hangingChars="509" w:hanging="1115"/>
        <w:rPr>
          <w:rFonts w:ascii="ＭＳ 明朝"/>
          <w:color w:val="000000"/>
          <w:szCs w:val="21"/>
        </w:rPr>
      </w:pPr>
      <w:r>
        <w:rPr>
          <w:rFonts w:ascii="ＭＳ 明朝" w:hAnsi="ＭＳ 明朝" w:hint="eastAsia"/>
          <w:color w:val="000000"/>
          <w:szCs w:val="21"/>
        </w:rPr>
        <w:t>・個々の</w:t>
      </w:r>
      <w:r w:rsidRPr="009D05F1">
        <w:rPr>
          <w:rFonts w:ascii="ＭＳ 明朝" w:hAnsi="ＭＳ 明朝" w:hint="eastAsia"/>
          <w:color w:val="000000"/>
          <w:szCs w:val="21"/>
        </w:rPr>
        <w:t>実態に合った指導ができていたか。</w:t>
      </w:r>
    </w:p>
    <w:p w:rsidR="00A850E8" w:rsidRPr="00517128" w:rsidRDefault="00A850E8" w:rsidP="00A850E8">
      <w:pPr>
        <w:ind w:left="1115" w:hangingChars="509" w:hanging="1115"/>
        <w:rPr>
          <w:rFonts w:ascii="ＭＳ 明朝"/>
          <w:color w:val="FF0000"/>
          <w:szCs w:val="21"/>
        </w:rPr>
      </w:pPr>
    </w:p>
    <w:p w:rsidR="00A850E8" w:rsidRPr="002B348A" w:rsidRDefault="00A850E8" w:rsidP="00A850E8">
      <w:pPr>
        <w:ind w:left="1115" w:hangingChars="509" w:hanging="1115"/>
        <w:rPr>
          <w:rFonts w:ascii="ＭＳ 明朝"/>
          <w:color w:val="000000"/>
          <w:szCs w:val="21"/>
        </w:rPr>
      </w:pPr>
      <w:r w:rsidRPr="002B348A">
        <w:rPr>
          <w:rFonts w:ascii="ＭＳ 明朝" w:hAnsi="ＭＳ 明朝" w:hint="eastAsia"/>
          <w:color w:val="000000"/>
          <w:szCs w:val="21"/>
        </w:rPr>
        <w:t>＜評価＞</w:t>
      </w:r>
    </w:p>
    <w:p w:rsidR="00A850E8" w:rsidRPr="0093682E" w:rsidRDefault="00A850E8" w:rsidP="00A850E8">
      <w:pPr>
        <w:ind w:left="1115" w:hangingChars="509" w:hanging="1115"/>
        <w:rPr>
          <w:rFonts w:ascii="ＭＳ 明朝"/>
          <w:color w:val="000000"/>
          <w:szCs w:val="21"/>
        </w:rPr>
      </w:pPr>
      <w:r w:rsidRPr="001F2BF9">
        <w:rPr>
          <w:rFonts w:ascii="ＭＳ 明朝" w:hAnsi="ＭＳ 明朝" w:hint="eastAsia"/>
          <w:color w:val="0000FF"/>
          <w:szCs w:val="21"/>
        </w:rPr>
        <w:t>・</w:t>
      </w:r>
      <w:r w:rsidRPr="0093682E">
        <w:rPr>
          <w:rFonts w:ascii="ＭＳ 明朝" w:hAnsi="ＭＳ 明朝" w:hint="eastAsia"/>
          <w:color w:val="000000"/>
          <w:szCs w:val="21"/>
        </w:rPr>
        <w:t>「本時の目標」と評価項目と学習内容が一致し、指導と評価の一体化が図られていたか。</w:t>
      </w:r>
    </w:p>
    <w:p w:rsidR="00A850E8" w:rsidRPr="00517128" w:rsidRDefault="00A850E8" w:rsidP="00A850E8">
      <w:pPr>
        <w:ind w:left="1115" w:hangingChars="509" w:hanging="1115"/>
        <w:rPr>
          <w:rFonts w:ascii="ＭＳ 明朝"/>
          <w:color w:val="FF0000"/>
          <w:szCs w:val="21"/>
        </w:rPr>
      </w:pPr>
    </w:p>
    <w:p w:rsidR="00A850E8" w:rsidRDefault="00A850E8" w:rsidP="00A850E8">
      <w:pPr>
        <w:jc w:val="center"/>
      </w:pPr>
      <w:r>
        <w:rPr>
          <w:rFonts w:hint="eastAsia"/>
        </w:rPr>
        <w:lastRenderedPageBreak/>
        <w:t>自立活動（コミュニケーション）学習指導案</w:t>
      </w:r>
    </w:p>
    <w:p w:rsidR="00A850E8" w:rsidRDefault="00A850E8" w:rsidP="00A850E8">
      <w:pPr>
        <w:jc w:val="center"/>
      </w:pPr>
      <w:r>
        <w:rPr>
          <w:rFonts w:hint="eastAsia"/>
        </w:rPr>
        <w:t>「上手な話の聞き方」　１／３時間目</w:t>
      </w:r>
    </w:p>
    <w:p w:rsidR="00A850E8" w:rsidRPr="00B8627B" w:rsidRDefault="00A850E8" w:rsidP="00A850E8">
      <w:pPr>
        <w:jc w:val="center"/>
      </w:pPr>
    </w:p>
    <w:p w:rsidR="00A850E8" w:rsidRDefault="00A850E8" w:rsidP="00A850E8">
      <w:r>
        <w:rPr>
          <w:rFonts w:hint="eastAsia"/>
        </w:rPr>
        <w:t>本時のねらいと</w:t>
      </w:r>
      <w:r>
        <w:t>学習活動</w:t>
      </w:r>
    </w:p>
    <w:p w:rsidR="00A850E8" w:rsidRDefault="00A850E8" w:rsidP="00A850E8">
      <w:r>
        <w:rPr>
          <w:rFonts w:hint="eastAsia"/>
        </w:rPr>
        <w:t>（１）</w:t>
      </w:r>
      <w:r>
        <w:t>ねらい</w:t>
      </w:r>
    </w:p>
    <w:p w:rsidR="00A850E8" w:rsidRDefault="00A850E8" w:rsidP="00A850E8">
      <w:r>
        <w:rPr>
          <w:rFonts w:hint="eastAsia"/>
        </w:rPr>
        <w:t>・</w:t>
      </w:r>
      <w:r>
        <w:t>話し合いで相手の話を上手に聞く</w:t>
      </w:r>
    </w:p>
    <w:p w:rsidR="00A850E8" w:rsidRDefault="00A850E8" w:rsidP="00A850E8"/>
    <w:p w:rsidR="00A850E8" w:rsidRDefault="00A850E8" w:rsidP="00A850E8">
      <w:r>
        <w:rPr>
          <w:rFonts w:hint="eastAsia"/>
        </w:rPr>
        <w:t>（２）</w:t>
      </w:r>
      <w:r>
        <w:t>学習活動</w:t>
      </w:r>
    </w:p>
    <w:tbl>
      <w:tblPr>
        <w:tblStyle w:val="a3"/>
        <w:tblpPr w:leftFromText="142" w:rightFromText="142" w:vertAnchor="text" w:tblpY="1"/>
        <w:tblOverlap w:val="never"/>
        <w:tblW w:w="0" w:type="auto"/>
        <w:tblLook w:val="04A0" w:firstRow="1" w:lastRow="0" w:firstColumn="1" w:lastColumn="0" w:noHBand="0" w:noVBand="1"/>
      </w:tblPr>
      <w:tblGrid>
        <w:gridCol w:w="582"/>
        <w:gridCol w:w="3827"/>
        <w:gridCol w:w="4246"/>
      </w:tblGrid>
      <w:tr w:rsidR="00A850E8" w:rsidTr="00B61420">
        <w:tc>
          <w:tcPr>
            <w:tcW w:w="421" w:type="dxa"/>
          </w:tcPr>
          <w:p w:rsidR="00A850E8" w:rsidRDefault="00A850E8" w:rsidP="00B61420"/>
        </w:tc>
        <w:tc>
          <w:tcPr>
            <w:tcW w:w="3827" w:type="dxa"/>
          </w:tcPr>
          <w:p w:rsidR="00A850E8" w:rsidRDefault="00A850E8" w:rsidP="00B61420">
            <w:pPr>
              <w:jc w:val="center"/>
            </w:pPr>
            <w:r>
              <w:rPr>
                <w:rFonts w:hint="eastAsia"/>
              </w:rPr>
              <w:t>学習活動</w:t>
            </w:r>
          </w:p>
        </w:tc>
        <w:tc>
          <w:tcPr>
            <w:tcW w:w="4246" w:type="dxa"/>
          </w:tcPr>
          <w:p w:rsidR="00A850E8" w:rsidRDefault="00A850E8" w:rsidP="00B61420">
            <w:pPr>
              <w:jc w:val="center"/>
            </w:pPr>
            <w:r>
              <w:rPr>
                <w:rFonts w:hint="eastAsia"/>
              </w:rPr>
              <w:t>○指導と</w:t>
            </w:r>
            <w:r>
              <w:t>支援のポイント</w:t>
            </w:r>
          </w:p>
        </w:tc>
      </w:tr>
      <w:tr w:rsidR="00A850E8" w:rsidTr="00B61420">
        <w:trPr>
          <w:cantSplit/>
          <w:trHeight w:val="1134"/>
        </w:trPr>
        <w:tc>
          <w:tcPr>
            <w:tcW w:w="421" w:type="dxa"/>
            <w:textDirection w:val="tbRlV"/>
          </w:tcPr>
          <w:p w:rsidR="00A850E8" w:rsidRDefault="00A850E8" w:rsidP="00B61420">
            <w:pPr>
              <w:ind w:left="113" w:right="113"/>
            </w:pPr>
            <w:r>
              <w:rPr>
                <w:rFonts w:hint="eastAsia"/>
              </w:rPr>
              <w:t>導　　入</w:t>
            </w:r>
          </w:p>
        </w:tc>
        <w:tc>
          <w:tcPr>
            <w:tcW w:w="3827" w:type="dxa"/>
          </w:tcPr>
          <w:p w:rsidR="00A850E8" w:rsidRDefault="00A850E8" w:rsidP="00B61420">
            <w:r>
              <w:rPr>
                <w:rFonts w:hint="eastAsia"/>
              </w:rPr>
              <w:t>⒈．</w:t>
            </w:r>
            <w:r>
              <w:t>学習の</w:t>
            </w:r>
            <w:r>
              <w:rPr>
                <w:rFonts w:hint="eastAsia"/>
              </w:rPr>
              <w:t>めあてに</w:t>
            </w:r>
            <w:r>
              <w:t>ついて話を聞く。</w:t>
            </w:r>
          </w:p>
          <w:p w:rsidR="00A850E8" w:rsidRPr="004C507D" w:rsidRDefault="00A850E8" w:rsidP="00B61420">
            <w:r>
              <w:rPr>
                <w:rFonts w:hint="eastAsia"/>
              </w:rPr>
              <w:t xml:space="preserve">　</w:t>
            </w:r>
            <w:r>
              <w:t xml:space="preserve">　</w:t>
            </w:r>
          </w:p>
        </w:tc>
        <w:tc>
          <w:tcPr>
            <w:tcW w:w="4246" w:type="dxa"/>
          </w:tcPr>
          <w:p w:rsidR="00A850E8" w:rsidRDefault="00A850E8" w:rsidP="00B61420">
            <w:pPr>
              <w:ind w:left="219" w:hangingChars="100" w:hanging="219"/>
            </w:pPr>
            <w:r>
              <w:rPr>
                <w:rFonts w:hint="eastAsia"/>
              </w:rPr>
              <w:t>○</w:t>
            </w:r>
            <w:r>
              <w:t>学習の</w:t>
            </w:r>
            <w:r>
              <w:rPr>
                <w:rFonts w:hint="eastAsia"/>
              </w:rPr>
              <w:t>めあてを</w:t>
            </w:r>
            <w:r>
              <w:t>書き、上手な話の聞き方について</w:t>
            </w:r>
            <w:r>
              <w:rPr>
                <w:rFonts w:hint="eastAsia"/>
              </w:rPr>
              <w:t>、</w:t>
            </w:r>
            <w:r>
              <w:t>説明をする。</w:t>
            </w:r>
          </w:p>
        </w:tc>
      </w:tr>
      <w:tr w:rsidR="00A850E8" w:rsidTr="00B61420">
        <w:trPr>
          <w:cantSplit/>
          <w:trHeight w:val="1134"/>
        </w:trPr>
        <w:tc>
          <w:tcPr>
            <w:tcW w:w="421" w:type="dxa"/>
            <w:textDirection w:val="tbRlV"/>
          </w:tcPr>
          <w:p w:rsidR="00A850E8" w:rsidRDefault="00A850E8" w:rsidP="00B61420">
            <w:pPr>
              <w:ind w:left="113" w:right="113"/>
            </w:pPr>
            <w:r>
              <w:rPr>
                <w:rFonts w:hint="eastAsia"/>
              </w:rPr>
              <w:t xml:space="preserve">　　　展　　　　開</w:t>
            </w:r>
          </w:p>
        </w:tc>
        <w:tc>
          <w:tcPr>
            <w:tcW w:w="3827" w:type="dxa"/>
          </w:tcPr>
          <w:p w:rsidR="00A850E8" w:rsidRDefault="00A850E8" w:rsidP="00B61420">
            <w:pPr>
              <w:ind w:left="438" w:hangingChars="200" w:hanging="438"/>
            </w:pPr>
            <w:r>
              <w:rPr>
                <w:rFonts w:hint="eastAsia"/>
              </w:rPr>
              <w:t>２</w:t>
            </w:r>
            <w:r>
              <w:t>．</w:t>
            </w:r>
            <w:r>
              <w:rPr>
                <w:rFonts w:hint="eastAsia"/>
              </w:rPr>
              <w:t>本時の課題について「ゆずりは劇場」を見て考える。</w:t>
            </w:r>
          </w:p>
          <w:p w:rsidR="00A850E8" w:rsidRDefault="00A850E8" w:rsidP="00B61420">
            <w:pPr>
              <w:ind w:left="438" w:hangingChars="200" w:hanging="438"/>
            </w:pPr>
            <w:r>
              <w:rPr>
                <w:noProof/>
              </w:rPr>
              <mc:AlternateContent>
                <mc:Choice Requires="wps">
                  <w:drawing>
                    <wp:anchor distT="0" distB="0" distL="114300" distR="114300" simplePos="0" relativeHeight="251674624" behindDoc="0" locked="0" layoutInCell="1" allowOverlap="1" wp14:anchorId="363357A4" wp14:editId="6AB6038B">
                      <wp:simplePos x="0" y="0"/>
                      <wp:positionH relativeFrom="column">
                        <wp:posOffset>81280</wp:posOffset>
                      </wp:positionH>
                      <wp:positionV relativeFrom="paragraph">
                        <wp:posOffset>206375</wp:posOffset>
                      </wp:positionV>
                      <wp:extent cx="2238375" cy="1133475"/>
                      <wp:effectExtent l="6985" t="6350" r="12065" b="1270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1C537" id="Rectangle 2" o:spid="_x0000_s1026" style="position:absolute;left:0;text-align:left;margin-left:6.4pt;margin-top:16.25pt;width:176.25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" filled="f">
                      <v:textbox inset="5.85pt,.7pt,5.85pt,.7pt"/>
                    </v:rect>
                  </w:pict>
                </mc:Fallback>
              </mc:AlternateContent>
            </w:r>
            <w:r>
              <w:rPr>
                <w:rFonts w:hint="eastAsia"/>
              </w:rPr>
              <w:t xml:space="preserve">　・上手に話を聞けない場面。</w:t>
            </w:r>
          </w:p>
          <w:p w:rsidR="00A850E8" w:rsidRPr="00E165AB" w:rsidRDefault="00A850E8" w:rsidP="00B61420">
            <w:pPr>
              <w:ind w:left="438" w:hangingChars="200" w:hanging="438"/>
            </w:pPr>
            <w:r>
              <w:rPr>
                <w:rFonts w:hint="eastAsia"/>
              </w:rPr>
              <w:t xml:space="preserve">　</w:t>
            </w:r>
            <w:r w:rsidRPr="00E165AB">
              <w:rPr>
                <w:rFonts w:hint="eastAsia"/>
              </w:rPr>
              <w:t>①相手を見ずに質問をする。</w:t>
            </w:r>
          </w:p>
          <w:p w:rsidR="00A850E8" w:rsidRPr="00E165AB" w:rsidRDefault="00A850E8" w:rsidP="00B61420">
            <w:pPr>
              <w:ind w:left="438" w:hangingChars="200" w:hanging="438"/>
            </w:pPr>
            <w:r w:rsidRPr="00E165AB">
              <w:rPr>
                <w:rFonts w:hint="eastAsia"/>
              </w:rPr>
              <w:t xml:space="preserve">　②相手の話を待たずに自分の話に変える。</w:t>
            </w:r>
          </w:p>
          <w:p w:rsidR="00A850E8" w:rsidRDefault="00A850E8" w:rsidP="00B61420">
            <w:pPr>
              <w:ind w:left="438" w:hangingChars="200" w:hanging="438"/>
            </w:pPr>
            <w:r w:rsidRPr="00E165AB">
              <w:rPr>
                <w:rFonts w:hint="eastAsia"/>
              </w:rPr>
              <w:t xml:space="preserve">　③「うなずき」「あいづち」を考えない。</w:t>
            </w:r>
          </w:p>
          <w:p w:rsidR="00A850E8" w:rsidRPr="00E165AB" w:rsidRDefault="00A850E8" w:rsidP="00B61420">
            <w:pPr>
              <w:ind w:left="438" w:hangingChars="200" w:hanging="438"/>
            </w:pPr>
            <w:r>
              <w:rPr>
                <w:rFonts w:hint="eastAsia"/>
              </w:rPr>
              <w:t xml:space="preserve">　</w:t>
            </w:r>
          </w:p>
        </w:tc>
        <w:tc>
          <w:tcPr>
            <w:tcW w:w="4246" w:type="dxa"/>
          </w:tcPr>
          <w:p w:rsidR="00A850E8" w:rsidRDefault="00A850E8" w:rsidP="00B61420">
            <w:pPr>
              <w:ind w:left="219" w:hangingChars="100" w:hanging="219"/>
            </w:pPr>
            <w:r>
              <w:rPr>
                <w:rFonts w:hint="eastAsia"/>
              </w:rPr>
              <w:t>○上手に話が聞けない場面を見て、Ａ君のどこが良くないのかを確認する。</w:t>
            </w:r>
          </w:p>
          <w:p w:rsidR="00A850E8" w:rsidRDefault="00A850E8" w:rsidP="00B61420">
            <w:pPr>
              <w:ind w:left="219" w:hangingChars="100" w:hanging="219"/>
            </w:pPr>
            <w:r>
              <w:rPr>
                <w:rFonts w:hint="eastAsia"/>
              </w:rPr>
              <w:t>○Ａ君の良くなかったところを確認し、なぜ上手に聞くことが必要なのか、Ａ君はどうすれば良かったのか確認する。</w:t>
            </w:r>
          </w:p>
          <w:p w:rsidR="00A850E8" w:rsidRPr="00E165AB" w:rsidRDefault="00A850E8" w:rsidP="00B61420">
            <w:pPr>
              <w:ind w:left="219" w:hangingChars="100" w:hanging="219"/>
            </w:pPr>
            <w:r>
              <w:rPr>
                <w:rFonts w:hint="eastAsia"/>
              </w:rPr>
              <w:t>○相手に話を気持ちよくさせるためには、聞き上手になることが大切であることを教示する。</w:t>
            </w:r>
          </w:p>
        </w:tc>
      </w:tr>
      <w:tr w:rsidR="00A850E8" w:rsidTr="00B61420">
        <w:trPr>
          <w:cantSplit/>
          <w:trHeight w:val="1134"/>
        </w:trPr>
        <w:tc>
          <w:tcPr>
            <w:tcW w:w="421" w:type="dxa"/>
            <w:textDirection w:val="tbRlV"/>
          </w:tcPr>
          <w:p w:rsidR="00A850E8" w:rsidRDefault="00A850E8" w:rsidP="00B61420">
            <w:pPr>
              <w:ind w:left="113" w:right="113" w:firstLineChars="200" w:firstLine="438"/>
            </w:pPr>
            <w:r>
              <w:rPr>
                <w:rFonts w:hint="eastAsia"/>
              </w:rPr>
              <w:t>ま　　と　　め</w:t>
            </w:r>
          </w:p>
        </w:tc>
        <w:tc>
          <w:tcPr>
            <w:tcW w:w="3827" w:type="dxa"/>
          </w:tcPr>
          <w:p w:rsidR="00A850E8" w:rsidRDefault="00A850E8" w:rsidP="00B61420">
            <w:r>
              <w:rPr>
                <w:rFonts w:hint="eastAsia"/>
              </w:rPr>
              <w:t>３．友達とペアになって、相手の話を</w:t>
            </w:r>
          </w:p>
          <w:p w:rsidR="00A850E8" w:rsidRDefault="00A850E8" w:rsidP="00B61420">
            <w:r>
              <w:rPr>
                <w:noProof/>
              </w:rPr>
              <mc:AlternateContent>
                <mc:Choice Requires="wps">
                  <w:drawing>
                    <wp:anchor distT="0" distB="0" distL="114300" distR="114300" simplePos="0" relativeHeight="251675648" behindDoc="0" locked="0" layoutInCell="1" allowOverlap="1" wp14:anchorId="63B2EAF2" wp14:editId="61EC44FE">
                      <wp:simplePos x="0" y="0"/>
                      <wp:positionH relativeFrom="column">
                        <wp:posOffset>81280</wp:posOffset>
                      </wp:positionH>
                      <wp:positionV relativeFrom="paragraph">
                        <wp:posOffset>200025</wp:posOffset>
                      </wp:positionV>
                      <wp:extent cx="2238375" cy="723900"/>
                      <wp:effectExtent l="6985" t="6350" r="12065" b="1270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C8A74" id="Rectangle 3" o:spid="_x0000_s1026" style="position:absolute;left:0;text-align:left;margin-left:6.4pt;margin-top:15.75pt;width:176.2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" filled="f">
                      <v:textbox inset="5.85pt,.7pt,5.85pt,.7pt"/>
                    </v:rect>
                  </w:pict>
                </mc:Fallback>
              </mc:AlternateContent>
            </w:r>
            <w:r>
              <w:rPr>
                <w:rFonts w:hint="eastAsia"/>
              </w:rPr>
              <w:t xml:space="preserve">　　上手に聞けるかを確認し合う。　　</w:t>
            </w:r>
          </w:p>
          <w:p w:rsidR="00A850E8" w:rsidRDefault="00A850E8" w:rsidP="00B61420">
            <w:pPr>
              <w:ind w:left="438" w:hangingChars="200" w:hanging="438"/>
            </w:pPr>
            <w:r>
              <w:rPr>
                <w:rFonts w:hint="eastAsia"/>
              </w:rPr>
              <w:t xml:space="preserve">　☆「見る」「待つ」「うなずく」「あいづちをうつ」ことを実践できるようにする。</w:t>
            </w:r>
          </w:p>
          <w:p w:rsidR="00A850E8" w:rsidRDefault="00A850E8" w:rsidP="00B61420">
            <w:pPr>
              <w:ind w:left="438" w:hangingChars="200" w:hanging="438"/>
            </w:pPr>
          </w:p>
          <w:p w:rsidR="00A850E8" w:rsidRDefault="00A850E8" w:rsidP="00B61420">
            <w:pPr>
              <w:ind w:left="438" w:hangingChars="200" w:hanging="438"/>
            </w:pPr>
            <w:r>
              <w:rPr>
                <w:rFonts w:hint="eastAsia"/>
              </w:rPr>
              <w:t>４．まとめをする。</w:t>
            </w:r>
          </w:p>
          <w:p w:rsidR="00A850E8" w:rsidRPr="00592673" w:rsidRDefault="00A850E8" w:rsidP="00B61420">
            <w:pPr>
              <w:ind w:left="438" w:hangingChars="200" w:hanging="438"/>
            </w:pPr>
            <w:r>
              <w:rPr>
                <w:rFonts w:hint="eastAsia"/>
              </w:rPr>
              <w:t xml:space="preserve">　　</w:t>
            </w:r>
          </w:p>
        </w:tc>
        <w:tc>
          <w:tcPr>
            <w:tcW w:w="4246" w:type="dxa"/>
          </w:tcPr>
          <w:p w:rsidR="00A850E8" w:rsidRDefault="00A850E8" w:rsidP="00B61420">
            <w:pPr>
              <w:ind w:left="219" w:hangingChars="100" w:hanging="219"/>
            </w:pPr>
            <w:r>
              <w:rPr>
                <w:rFonts w:hint="eastAsia"/>
              </w:rPr>
              <w:t>○友達と一緒にインタビューしあうことで学んだことを生かしているときは、褒める。</w:t>
            </w:r>
          </w:p>
          <w:p w:rsidR="00A850E8" w:rsidRDefault="00A850E8" w:rsidP="00B61420">
            <w:pPr>
              <w:ind w:left="219" w:hangingChars="100" w:hanging="219"/>
            </w:pPr>
            <w:r>
              <w:rPr>
                <w:rFonts w:hint="eastAsia"/>
              </w:rPr>
              <w:t>○「うなずき」と「あいづち」は、どちらかでも良いことを説明する。</w:t>
            </w:r>
          </w:p>
          <w:p w:rsidR="00A850E8" w:rsidRDefault="00A850E8" w:rsidP="00B61420">
            <w:pPr>
              <w:ind w:left="219" w:hangingChars="100" w:hanging="219"/>
            </w:pPr>
          </w:p>
          <w:p w:rsidR="00A850E8" w:rsidRDefault="00A850E8" w:rsidP="00B61420">
            <w:pPr>
              <w:ind w:left="438" w:hangingChars="200" w:hanging="438"/>
            </w:pPr>
            <w:r>
              <w:rPr>
                <w:rFonts w:hint="eastAsia"/>
              </w:rPr>
              <w:t>○上手に話を聞くことで、お互い気持ちよく会話ができたことを褒め、日常生活で生かせるように促す。</w:t>
            </w:r>
          </w:p>
          <w:p w:rsidR="00A850E8" w:rsidRPr="001D588F" w:rsidRDefault="00A850E8" w:rsidP="00B61420">
            <w:pPr>
              <w:ind w:left="219" w:hangingChars="100" w:hanging="219"/>
            </w:pPr>
          </w:p>
        </w:tc>
      </w:tr>
    </w:tbl>
    <w:p w:rsidR="00A850E8" w:rsidRPr="004C507D" w:rsidRDefault="00A850E8" w:rsidP="00A850E8"/>
    <w:p w:rsidR="004C507D" w:rsidRPr="00A850E8" w:rsidRDefault="004C507D" w:rsidP="00A850E8">
      <w:bookmarkStart w:id="0" w:name="_GoBack"/>
      <w:bookmarkEnd w:id="0"/>
    </w:p>
    <w:sectPr w:rsidR="004C507D" w:rsidRPr="00A850E8" w:rsidSect="00C02A75">
      <w:footerReference w:type="default" r:id="rId7"/>
      <w:pgSz w:w="11906" w:h="16838" w:code="9"/>
      <w:pgMar w:top="1134" w:right="1134" w:bottom="1134" w:left="1134" w:header="851" w:footer="284" w:gutter="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85D" w:rsidRDefault="001F185D" w:rsidP="00E165AB">
      <w:r>
        <w:separator/>
      </w:r>
    </w:p>
  </w:endnote>
  <w:endnote w:type="continuationSeparator" w:id="0">
    <w:p w:rsidR="001F185D" w:rsidRDefault="001F185D" w:rsidP="00E1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471" w:rsidRDefault="001F185D">
    <w:pPr>
      <w:pStyle w:val="a6"/>
      <w:jc w:val="center"/>
    </w:pPr>
    <w:r>
      <w:fldChar w:fldCharType="begin"/>
    </w:r>
    <w:r>
      <w:instrText xml:space="preserve"> PAGE   \* MERGEFORMAT </w:instrText>
    </w:r>
    <w:r>
      <w:fldChar w:fldCharType="separate"/>
    </w:r>
    <w:r w:rsidR="00A850E8" w:rsidRPr="00A850E8">
      <w:rPr>
        <w:noProof/>
        <w:lang w:val="ja-JP"/>
      </w:rPr>
      <w:t>7</w:t>
    </w:r>
    <w:r>
      <w:rPr>
        <w:noProof/>
        <w:lang w:val="ja-JP"/>
      </w:rPr>
      <w:fldChar w:fldCharType="end"/>
    </w:r>
  </w:p>
  <w:p w:rsidR="00555471" w:rsidRDefault="001F185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85D" w:rsidRDefault="001F185D" w:rsidP="00E165AB">
      <w:r>
        <w:separator/>
      </w:r>
    </w:p>
  </w:footnote>
  <w:footnote w:type="continuationSeparator" w:id="0">
    <w:p w:rsidR="001F185D" w:rsidRDefault="001F185D" w:rsidP="00E16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7D"/>
    <w:rsid w:val="0018697F"/>
    <w:rsid w:val="001D588F"/>
    <w:rsid w:val="001F185D"/>
    <w:rsid w:val="004C507D"/>
    <w:rsid w:val="00535AE8"/>
    <w:rsid w:val="00592673"/>
    <w:rsid w:val="005C525B"/>
    <w:rsid w:val="00932797"/>
    <w:rsid w:val="00A10A64"/>
    <w:rsid w:val="00A850E8"/>
    <w:rsid w:val="00B8627B"/>
    <w:rsid w:val="00DF7A67"/>
    <w:rsid w:val="00E16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7CD7B8C-5601-433F-A8E7-908A61D0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A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5AB"/>
    <w:pPr>
      <w:tabs>
        <w:tab w:val="center" w:pos="4252"/>
        <w:tab w:val="right" w:pos="8504"/>
      </w:tabs>
      <w:snapToGrid w:val="0"/>
    </w:pPr>
  </w:style>
  <w:style w:type="character" w:customStyle="1" w:styleId="a5">
    <w:name w:val="ヘッダー (文字)"/>
    <w:basedOn w:val="a0"/>
    <w:link w:val="a4"/>
    <w:uiPriority w:val="99"/>
    <w:rsid w:val="00E165AB"/>
  </w:style>
  <w:style w:type="paragraph" w:styleId="a6">
    <w:name w:val="footer"/>
    <w:basedOn w:val="a"/>
    <w:link w:val="a7"/>
    <w:uiPriority w:val="99"/>
    <w:unhideWhenUsed/>
    <w:rsid w:val="00E165AB"/>
    <w:pPr>
      <w:tabs>
        <w:tab w:val="center" w:pos="4252"/>
        <w:tab w:val="right" w:pos="8504"/>
      </w:tabs>
      <w:snapToGrid w:val="0"/>
    </w:pPr>
  </w:style>
  <w:style w:type="character" w:customStyle="1" w:styleId="a7">
    <w:name w:val="フッター (文字)"/>
    <w:basedOn w:val="a0"/>
    <w:link w:val="a6"/>
    <w:uiPriority w:val="99"/>
    <w:rsid w:val="00E16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814</Words>
  <Characters>4643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stobi023</dc:creator>
  <cp:keywords/>
  <dc:description/>
  <cp:lastModifiedBy>ksodan09</cp:lastModifiedBy>
  <cp:revision>3</cp:revision>
  <dcterms:created xsi:type="dcterms:W3CDTF">2021-09-07T09:30:00Z</dcterms:created>
  <dcterms:modified xsi:type="dcterms:W3CDTF">2021-12-27T04:17:00Z</dcterms:modified>
</cp:coreProperties>
</file>